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E778A" w14:textId="77777777" w:rsidR="002702F1" w:rsidRDefault="00B63DA4">
      <w:pPr>
        <w:spacing w:after="0" w:line="240" w:lineRule="auto"/>
        <w:jc w:val="center"/>
        <w:rPr>
          <w:rFonts w:ascii="Times New Roman" w:hAnsi="Times New Roman" w:cs="Times New Roman"/>
          <w:sz w:val="20"/>
        </w:rPr>
      </w:pPr>
      <w:r>
        <w:rPr>
          <w:rFonts w:ascii="Times New Roman" w:hAnsi="Times New Roman" w:cs="Times New Roman"/>
          <w:noProof/>
        </w:rPr>
        <w:drawing>
          <wp:inline distT="0" distB="0" distL="0" distR="0" wp14:anchorId="00B988CF" wp14:editId="68C212D0">
            <wp:extent cx="485140" cy="604520"/>
            <wp:effectExtent l="0" t="0" r="10160" b="508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noChangeArrowheads="1"/>
                    </pic:cNvPicPr>
                  </pic:nvPicPr>
                  <pic:blipFill>
                    <a:blip r:embed="rId7">
                      <a:lum bright="-6000" contrast="42000"/>
                    </a:blip>
                    <a:srcRect/>
                    <a:stretch>
                      <a:fillRect/>
                    </a:stretch>
                  </pic:blipFill>
                  <pic:spPr>
                    <a:xfrm>
                      <a:off x="0" y="0"/>
                      <a:ext cx="485140" cy="604520"/>
                    </a:xfrm>
                    <a:prstGeom prst="rect">
                      <a:avLst/>
                    </a:prstGeom>
                    <a:noFill/>
                    <a:ln w="9525">
                      <a:noFill/>
                      <a:miter lim="800000"/>
                      <a:headEnd/>
                      <a:tailEnd/>
                    </a:ln>
                  </pic:spPr>
                </pic:pic>
              </a:graphicData>
            </a:graphic>
          </wp:inline>
        </w:drawing>
      </w:r>
    </w:p>
    <w:p w14:paraId="5EDCD2A1" w14:textId="77777777" w:rsidR="002702F1" w:rsidRDefault="002702F1">
      <w:pPr>
        <w:spacing w:after="0" w:line="240" w:lineRule="auto"/>
        <w:jc w:val="center"/>
        <w:rPr>
          <w:rFonts w:ascii="Times New Roman" w:hAnsi="Times New Roman" w:cs="Times New Roman"/>
          <w:b/>
          <w:sz w:val="20"/>
          <w:szCs w:val="20"/>
          <w:lang w:val="en-US"/>
        </w:rPr>
      </w:pPr>
    </w:p>
    <w:p w14:paraId="58896119" w14:textId="77777777" w:rsidR="002702F1" w:rsidRDefault="00B63DA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УКРАЇНА</w:t>
      </w:r>
    </w:p>
    <w:p w14:paraId="295EEA87" w14:textId="77777777" w:rsidR="002702F1" w:rsidRDefault="00B63DA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ЧЕРНІГІВСЬКА ОБЛАСТЬ</w:t>
      </w:r>
    </w:p>
    <w:p w14:paraId="39580CD8" w14:textId="77777777" w:rsidR="002702F1" w:rsidRDefault="00B63DA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Н І Ж И Н С Ь К А    М І С Ь К А    Р А Д А</w:t>
      </w:r>
    </w:p>
    <w:p w14:paraId="01F17F1B" w14:textId="77777777" w:rsidR="002702F1" w:rsidRDefault="00B63DA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В И К О Н А В Ч И Й    К О М І Т Е Т</w:t>
      </w:r>
    </w:p>
    <w:p w14:paraId="28A5F0F9" w14:textId="77777777" w:rsidR="002702F1" w:rsidRDefault="00B63DA4">
      <w:pPr>
        <w:spacing w:after="0" w:line="240" w:lineRule="auto"/>
        <w:jc w:val="center"/>
        <w:rPr>
          <w:rFonts w:ascii="Times New Roman" w:hAnsi="Times New Roman" w:cs="Times New Roman"/>
          <w:b/>
          <w:sz w:val="40"/>
          <w:szCs w:val="40"/>
          <w:lang w:val="uk-UA"/>
        </w:rPr>
      </w:pPr>
      <w:r>
        <w:rPr>
          <w:rFonts w:ascii="Times New Roman" w:hAnsi="Times New Roman" w:cs="Times New Roman"/>
          <w:b/>
          <w:sz w:val="40"/>
          <w:szCs w:val="40"/>
          <w:lang w:val="uk-UA"/>
        </w:rPr>
        <w:t xml:space="preserve">Р І Ш Е Н </w:t>
      </w:r>
      <w:proofErr w:type="spellStart"/>
      <w:r>
        <w:rPr>
          <w:rFonts w:ascii="Times New Roman" w:hAnsi="Times New Roman" w:cs="Times New Roman"/>
          <w:b/>
          <w:sz w:val="40"/>
          <w:szCs w:val="40"/>
          <w:lang w:val="uk-UA"/>
        </w:rPr>
        <w:t>Н</w:t>
      </w:r>
      <w:proofErr w:type="spellEnd"/>
      <w:r>
        <w:rPr>
          <w:rFonts w:ascii="Times New Roman" w:hAnsi="Times New Roman" w:cs="Times New Roman"/>
          <w:b/>
          <w:sz w:val="40"/>
          <w:szCs w:val="40"/>
          <w:lang w:val="uk-UA"/>
        </w:rPr>
        <w:t xml:space="preserve"> Я</w:t>
      </w:r>
    </w:p>
    <w:p w14:paraId="011A42DA" w14:textId="77777777" w:rsidR="002702F1" w:rsidRDefault="002702F1">
      <w:pPr>
        <w:spacing w:after="0" w:line="240" w:lineRule="auto"/>
        <w:jc w:val="center"/>
        <w:rPr>
          <w:rFonts w:ascii="Times New Roman" w:hAnsi="Times New Roman" w:cs="Times New Roman"/>
          <w:b/>
          <w:sz w:val="28"/>
          <w:szCs w:val="28"/>
          <w:lang w:val="uk-UA"/>
        </w:rPr>
      </w:pPr>
    </w:p>
    <w:p w14:paraId="678346C3" w14:textId="2B1752B7" w:rsidR="002702F1" w:rsidRDefault="00B63DA4">
      <w:pPr>
        <w:spacing w:after="0" w:line="240" w:lineRule="auto"/>
        <w:jc w:val="both"/>
        <w:rPr>
          <w:rFonts w:ascii="Times New Roman" w:hAnsi="Times New Roman" w:cs="Times New Roman"/>
          <w:color w:val="000000"/>
          <w:lang w:val="uk-UA"/>
        </w:rPr>
      </w:pPr>
      <w:r>
        <w:rPr>
          <w:rFonts w:ascii="Times New Roman" w:hAnsi="Times New Roman" w:cs="Times New Roman"/>
          <w:sz w:val="28"/>
          <w:szCs w:val="28"/>
          <w:lang w:val="uk-UA"/>
        </w:rPr>
        <w:t>Від  26 грудня  2024 р.                м. Ніжин</w:t>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 617</w:t>
      </w:r>
    </w:p>
    <w:p w14:paraId="323E8F11" w14:textId="77777777" w:rsidR="002702F1" w:rsidRDefault="002702F1">
      <w:pPr>
        <w:pStyle w:val="3"/>
        <w:rPr>
          <w:b/>
          <w:sz w:val="20"/>
          <w:szCs w:val="20"/>
        </w:rPr>
      </w:pPr>
    </w:p>
    <w:p w14:paraId="25035785" w14:textId="77777777" w:rsidR="002702F1" w:rsidRDefault="00B63DA4">
      <w:pPr>
        <w:pStyle w:val="3"/>
        <w:rPr>
          <w:b/>
        </w:rPr>
      </w:pPr>
      <w:r>
        <w:rPr>
          <w:b/>
        </w:rPr>
        <w:t xml:space="preserve">Про затвердження Плану роботи </w:t>
      </w:r>
    </w:p>
    <w:p w14:paraId="0C4142B7" w14:textId="77777777" w:rsidR="002702F1" w:rsidRDefault="00B63DA4">
      <w:pPr>
        <w:pStyle w:val="3"/>
        <w:rPr>
          <w:b/>
        </w:rPr>
      </w:pPr>
      <w:r>
        <w:rPr>
          <w:b/>
        </w:rPr>
        <w:t xml:space="preserve">виконавчого комітету Ніжинської  </w:t>
      </w:r>
    </w:p>
    <w:p w14:paraId="3EA91F34" w14:textId="77777777" w:rsidR="002702F1" w:rsidRDefault="00B63DA4">
      <w:pPr>
        <w:pStyle w:val="3"/>
        <w:rPr>
          <w:b/>
        </w:rPr>
      </w:pPr>
      <w:r>
        <w:rPr>
          <w:b/>
        </w:rPr>
        <w:t xml:space="preserve">міської  ради Чернігівської області </w:t>
      </w:r>
    </w:p>
    <w:p w14:paraId="791ED49F" w14:textId="77777777" w:rsidR="002702F1" w:rsidRDefault="00B63DA4">
      <w:pPr>
        <w:pStyle w:val="3"/>
        <w:rPr>
          <w:b/>
        </w:rPr>
      </w:pPr>
      <w:r>
        <w:rPr>
          <w:b/>
          <w:color w:val="000000"/>
          <w:szCs w:val="28"/>
          <w:lang w:val="en-US"/>
        </w:rPr>
        <w:t>VII</w:t>
      </w:r>
      <w:r>
        <w:rPr>
          <w:b/>
          <w:color w:val="000000"/>
          <w:szCs w:val="28"/>
        </w:rPr>
        <w:t xml:space="preserve">I скликання </w:t>
      </w:r>
      <w:r>
        <w:rPr>
          <w:b/>
        </w:rPr>
        <w:t xml:space="preserve">на </w:t>
      </w:r>
      <w:r>
        <w:rPr>
          <w:b/>
          <w:lang w:val="en-US"/>
        </w:rPr>
        <w:t>I</w:t>
      </w:r>
      <w:r>
        <w:rPr>
          <w:b/>
        </w:rPr>
        <w:t xml:space="preserve"> півріччя 2025 року</w:t>
      </w:r>
    </w:p>
    <w:p w14:paraId="2ECFC396" w14:textId="77777777" w:rsidR="002702F1" w:rsidRDefault="002702F1">
      <w:pPr>
        <w:spacing w:after="0" w:line="240" w:lineRule="auto"/>
        <w:ind w:firstLine="709"/>
        <w:jc w:val="both"/>
        <w:rPr>
          <w:rFonts w:ascii="Times New Roman" w:hAnsi="Times New Roman" w:cs="Times New Roman"/>
          <w:sz w:val="20"/>
          <w:szCs w:val="20"/>
          <w:lang w:val="uk-UA"/>
        </w:rPr>
      </w:pPr>
    </w:p>
    <w:p w14:paraId="738F13A7" w14:textId="77777777" w:rsidR="002702F1" w:rsidRDefault="00B63DA4">
      <w:pPr>
        <w:tabs>
          <w:tab w:val="left" w:pos="567"/>
        </w:tabs>
        <w:spacing w:after="0" w:line="240" w:lineRule="auto"/>
        <w:ind w:firstLine="567"/>
        <w:jc w:val="both"/>
        <w:rPr>
          <w:rFonts w:ascii="Times New Roman" w:hAnsi="Times New Roman" w:cs="Times New Roman"/>
          <w:sz w:val="28"/>
          <w:szCs w:val="28"/>
          <w:lang w:val="uk-UA"/>
        </w:rPr>
      </w:pPr>
      <w:r w:rsidRPr="00B63DA4">
        <w:rPr>
          <w:rFonts w:ascii="Times New Roman" w:hAnsi="Times New Roman" w:cs="Times New Roman"/>
          <w:sz w:val="28"/>
          <w:szCs w:val="28"/>
          <w:lang w:val="uk-UA"/>
        </w:rPr>
        <w:t xml:space="preserve">Відповідно до статей </w:t>
      </w:r>
      <w:r>
        <w:rPr>
          <w:rFonts w:ascii="Times New Roman" w:hAnsi="Times New Roman" w:cs="Times New Roman"/>
          <w:sz w:val="28"/>
          <w:szCs w:val="28"/>
          <w:lang w:val="uk-UA"/>
        </w:rPr>
        <w:t xml:space="preserve">42, </w:t>
      </w:r>
      <w:r w:rsidRPr="00B63DA4">
        <w:rPr>
          <w:rFonts w:ascii="Times New Roman" w:hAnsi="Times New Roman" w:cs="Times New Roman"/>
          <w:sz w:val="28"/>
          <w:szCs w:val="28"/>
          <w:lang w:val="uk-UA"/>
        </w:rPr>
        <w:t>51, 52, 54, 59, 73 Закону України «Про місцеве</w:t>
      </w:r>
      <w:r>
        <w:rPr>
          <w:rFonts w:ascii="Times New Roman" w:hAnsi="Times New Roman" w:cs="Times New Roman"/>
          <w:sz w:val="28"/>
          <w:szCs w:val="28"/>
          <w:lang w:val="uk-UA"/>
        </w:rPr>
        <w:t xml:space="preserve"> </w:t>
      </w:r>
      <w:r w:rsidRPr="00B63DA4">
        <w:rPr>
          <w:rFonts w:ascii="Times New Roman" w:hAnsi="Times New Roman" w:cs="Times New Roman"/>
          <w:sz w:val="28"/>
          <w:szCs w:val="28"/>
          <w:lang w:val="uk-UA"/>
        </w:rPr>
        <w:t>самоврядування в Україні»,</w:t>
      </w:r>
      <w:r>
        <w:rPr>
          <w:rFonts w:ascii="Times New Roman" w:hAnsi="Times New Roman" w:cs="Times New Roman"/>
          <w:sz w:val="28"/>
          <w:szCs w:val="28"/>
          <w:lang w:val="uk-UA"/>
        </w:rPr>
        <w:t xml:space="preserve"> </w:t>
      </w:r>
      <w:r w:rsidRPr="00B63DA4">
        <w:rPr>
          <w:rFonts w:ascii="Times New Roman" w:hAnsi="Times New Roman" w:cs="Times New Roman"/>
          <w:color w:val="000000" w:themeColor="text1" w:themeShade="80"/>
          <w:sz w:val="28"/>
          <w:szCs w:val="28"/>
          <w:lang w:val="uk-UA"/>
        </w:rPr>
        <w:t xml:space="preserve">Регламенту Ніжинської міської ради </w:t>
      </w:r>
      <w:r>
        <w:rPr>
          <w:rFonts w:ascii="Times New Roman" w:hAnsi="Times New Roman" w:cs="Times New Roman"/>
          <w:color w:val="000000" w:themeColor="text1" w:themeShade="80"/>
          <w:sz w:val="28"/>
          <w:szCs w:val="28"/>
          <w:lang w:val="en-US"/>
        </w:rPr>
        <w:t>VIII</w:t>
      </w:r>
      <w:r w:rsidRPr="00B63DA4">
        <w:rPr>
          <w:rFonts w:ascii="Times New Roman" w:hAnsi="Times New Roman" w:cs="Times New Roman"/>
          <w:color w:val="000000" w:themeColor="text1" w:themeShade="80"/>
          <w:sz w:val="28"/>
          <w:szCs w:val="28"/>
          <w:lang w:val="uk-UA"/>
        </w:rPr>
        <w:t xml:space="preserve"> скликання, затвердженого рішенням Ніжинської міської ради 24.12.2020 р. №27-4/2020 (із змінами), </w:t>
      </w:r>
      <w:r w:rsidRPr="00B63DA4">
        <w:rPr>
          <w:rFonts w:ascii="Times New Roman" w:hAnsi="Times New Roman" w:cs="Times New Roman"/>
          <w:sz w:val="28"/>
          <w:szCs w:val="28"/>
          <w:lang w:val="uk-UA"/>
        </w:rPr>
        <w:t xml:space="preserve"> виконавчий комітет</w:t>
      </w:r>
      <w:r>
        <w:rPr>
          <w:rFonts w:ascii="Times New Roman" w:hAnsi="Times New Roman" w:cs="Times New Roman"/>
          <w:sz w:val="28"/>
          <w:szCs w:val="28"/>
          <w:lang w:val="uk-UA"/>
        </w:rPr>
        <w:t xml:space="preserve"> Ніжинської </w:t>
      </w:r>
      <w:r w:rsidRPr="00B63DA4">
        <w:rPr>
          <w:rFonts w:ascii="Times New Roman" w:hAnsi="Times New Roman" w:cs="Times New Roman"/>
          <w:sz w:val="28"/>
          <w:szCs w:val="28"/>
          <w:lang w:val="uk-UA"/>
        </w:rPr>
        <w:t xml:space="preserve">міської ради </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в и р і ш и в</w:t>
      </w:r>
      <w:r>
        <w:rPr>
          <w:rFonts w:ascii="Times New Roman" w:hAnsi="Times New Roman" w:cs="Times New Roman"/>
          <w:sz w:val="28"/>
          <w:szCs w:val="28"/>
          <w:lang w:val="uk-UA"/>
        </w:rPr>
        <w:t>:</w:t>
      </w:r>
    </w:p>
    <w:p w14:paraId="52F1D66B" w14:textId="77777777" w:rsidR="002702F1" w:rsidRDefault="002702F1">
      <w:pPr>
        <w:tabs>
          <w:tab w:val="left" w:pos="567"/>
        </w:tabs>
        <w:spacing w:after="0" w:line="240" w:lineRule="auto"/>
        <w:ind w:firstLine="567"/>
        <w:jc w:val="both"/>
        <w:rPr>
          <w:rFonts w:ascii="Times New Roman" w:hAnsi="Times New Roman" w:cs="Times New Roman"/>
          <w:sz w:val="10"/>
          <w:szCs w:val="10"/>
          <w:lang w:val="uk-UA"/>
        </w:rPr>
      </w:pPr>
    </w:p>
    <w:p w14:paraId="22BB9E51" w14:textId="77777777" w:rsidR="002702F1" w:rsidRDefault="00B63DA4">
      <w:pPr>
        <w:tabs>
          <w:tab w:val="left" w:pos="56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Затвердити План роботи виконавчого комітету Ніжинської міської ради Чернігівської області </w:t>
      </w:r>
      <w:r>
        <w:rPr>
          <w:rFonts w:ascii="Times New Roman" w:hAnsi="Times New Roman" w:cs="Times New Roman"/>
          <w:sz w:val="28"/>
          <w:szCs w:val="28"/>
        </w:rPr>
        <w:t>VII</w:t>
      </w:r>
      <w:r>
        <w:rPr>
          <w:rFonts w:ascii="Times New Roman" w:hAnsi="Times New Roman" w:cs="Times New Roman"/>
          <w:sz w:val="28"/>
          <w:szCs w:val="28"/>
          <w:lang w:val="en-US"/>
        </w:rPr>
        <w:t>I</w:t>
      </w:r>
      <w:r>
        <w:rPr>
          <w:rFonts w:ascii="Times New Roman" w:hAnsi="Times New Roman" w:cs="Times New Roman"/>
          <w:sz w:val="28"/>
          <w:szCs w:val="28"/>
          <w:lang w:val="uk-UA"/>
        </w:rPr>
        <w:t xml:space="preserve"> скликання на </w:t>
      </w:r>
      <w:r>
        <w:rPr>
          <w:rFonts w:ascii="Times New Roman" w:hAnsi="Times New Roman" w:cs="Times New Roman"/>
          <w:sz w:val="28"/>
          <w:szCs w:val="28"/>
          <w:lang w:val="en-US"/>
        </w:rPr>
        <w:t>I</w:t>
      </w:r>
      <w:r>
        <w:rPr>
          <w:rFonts w:ascii="Times New Roman" w:hAnsi="Times New Roman" w:cs="Times New Roman"/>
          <w:sz w:val="28"/>
          <w:szCs w:val="28"/>
          <w:lang w:val="uk-UA"/>
        </w:rPr>
        <w:t xml:space="preserve"> півріччя 2025 року (далі – План роботи), згідно додатку.</w:t>
      </w:r>
    </w:p>
    <w:p w14:paraId="12B53BEE" w14:textId="77777777" w:rsidR="002702F1" w:rsidRDefault="00B63DA4">
      <w:pPr>
        <w:tabs>
          <w:tab w:val="left" w:pos="567"/>
        </w:tabs>
        <w:spacing w:after="0" w:line="240" w:lineRule="auto"/>
        <w:ind w:firstLine="567"/>
        <w:jc w:val="both"/>
        <w:rPr>
          <w:rFonts w:ascii="Times New Roman" w:hAnsi="Times New Roman" w:cs="Times New Roman"/>
          <w:sz w:val="10"/>
          <w:szCs w:val="10"/>
          <w:lang w:val="uk-UA"/>
        </w:rPr>
      </w:pPr>
      <w:r>
        <w:rPr>
          <w:rFonts w:ascii="Times New Roman" w:hAnsi="Times New Roman" w:cs="Times New Roman"/>
          <w:sz w:val="28"/>
          <w:szCs w:val="28"/>
          <w:lang w:val="uk-UA"/>
        </w:rPr>
        <w:t>2. Надати повноваження посадовим особам відділу з питань організації діяльності міської ради та її виконавчого комітету апарату виконавчого комітету Ніжинської міської ради, у разі виробничої необхідності, вносити зміни та доповнення до Плану роботи з обов’язковим їх подальшим оприлюдненням у встановленому законом порядку протягом п’яти робочих днів з дня внесення таких змін.</w:t>
      </w:r>
    </w:p>
    <w:p w14:paraId="4DC8DD45" w14:textId="77777777" w:rsidR="002702F1" w:rsidRDefault="00B63DA4">
      <w:pPr>
        <w:tabs>
          <w:tab w:val="left" w:pos="567"/>
          <w:tab w:val="left" w:pos="993"/>
          <w:tab w:val="left" w:pos="1134"/>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3.Відділу з питань організації діяльності міської ради та її виконавчого комітету апарату виконавчого комітету Ніжинської міської ради (Доля О. В.) забезпечити оприлюднення цього рішення на офіційному сайті Ніжинської міської ради протягом п’яти робочих днів з дня його прийняття.</w:t>
      </w:r>
    </w:p>
    <w:p w14:paraId="2DDD88AB" w14:textId="77777777" w:rsidR="002702F1" w:rsidRDefault="00B63DA4">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4.Контроль за виконанням цього рішення та реалізацією заходів Плану роботи покласти на керуючого справами виконавчого комітету міської ради, першого заступника міського голови з питань діяльності виконавчих органів ради, заступників міського голови з питань діяльності виконавчих органів ради відповідно до розподілу їх посадових обов'язків та функціональних повноважень.</w:t>
      </w:r>
    </w:p>
    <w:p w14:paraId="26D0D17A" w14:textId="77777777" w:rsidR="002702F1" w:rsidRDefault="002702F1">
      <w:pPr>
        <w:tabs>
          <w:tab w:val="left" w:pos="567"/>
        </w:tabs>
        <w:spacing w:after="0" w:line="240" w:lineRule="auto"/>
        <w:jc w:val="both"/>
        <w:rPr>
          <w:rFonts w:ascii="Times New Roman" w:hAnsi="Times New Roman" w:cs="Times New Roman"/>
          <w:sz w:val="28"/>
          <w:szCs w:val="28"/>
          <w:lang w:val="uk-UA"/>
        </w:rPr>
      </w:pPr>
    </w:p>
    <w:p w14:paraId="3401087E" w14:textId="77777777" w:rsidR="002702F1" w:rsidRDefault="00B63DA4">
      <w:pPr>
        <w:spacing w:line="240" w:lineRule="auto"/>
        <w:rPr>
          <w:rFonts w:ascii="Times New Roman" w:hAnsi="Times New Roman" w:cs="Times New Roman"/>
          <w:sz w:val="28"/>
          <w:szCs w:val="28"/>
          <w:lang w:val="uk-UA"/>
        </w:rPr>
      </w:pPr>
      <w:r>
        <w:rPr>
          <w:rFonts w:ascii="Times New Roman" w:hAnsi="Times New Roman" w:cs="Times New Roman"/>
          <w:bCs/>
          <w:sz w:val="28"/>
          <w:szCs w:val="28"/>
          <w:lang w:val="uk-UA"/>
        </w:rPr>
        <w:t>Головуючий на засіданні виконавчого</w:t>
      </w:r>
      <w:r>
        <w:rPr>
          <w:rFonts w:ascii="Times New Roman" w:hAnsi="Times New Roman" w:cs="Times New Roman"/>
          <w:bCs/>
          <w:sz w:val="28"/>
          <w:szCs w:val="28"/>
          <w:lang w:val="uk-UA"/>
        </w:rPr>
        <w:br/>
        <w:t>комітету Ніжинської міської ради перший                                                           заступник міського голови                                                                                                             з питань діяльності виконавчих органів ради                       Федір ВОВЧЕНКО</w:t>
      </w:r>
    </w:p>
    <w:p w14:paraId="26AF9514" w14:textId="77777777" w:rsidR="002702F1" w:rsidRDefault="002702F1">
      <w:pPr>
        <w:tabs>
          <w:tab w:val="left" w:pos="0"/>
        </w:tabs>
        <w:spacing w:after="0" w:line="240" w:lineRule="auto"/>
        <w:jc w:val="both"/>
        <w:rPr>
          <w:rFonts w:ascii="Times New Roman" w:hAnsi="Times New Roman" w:cs="Times New Roman"/>
          <w:sz w:val="28"/>
          <w:szCs w:val="28"/>
          <w:lang w:val="uk-UA"/>
        </w:rPr>
      </w:pPr>
    </w:p>
    <w:p w14:paraId="38F6E8CC" w14:textId="77777777" w:rsidR="002702F1" w:rsidRDefault="002702F1">
      <w:pPr>
        <w:tabs>
          <w:tab w:val="left" w:pos="0"/>
        </w:tabs>
        <w:spacing w:after="0" w:line="240" w:lineRule="auto"/>
        <w:jc w:val="both"/>
        <w:rPr>
          <w:rFonts w:ascii="Times New Roman" w:hAnsi="Times New Roman" w:cs="Times New Roman"/>
          <w:sz w:val="28"/>
          <w:szCs w:val="28"/>
          <w:lang w:val="uk-UA"/>
        </w:rPr>
      </w:pPr>
    </w:p>
    <w:p w14:paraId="734DAD5A" w14:textId="77777777" w:rsidR="002702F1" w:rsidRDefault="00B63DA4">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ВІЗУЮТЬ:</w:t>
      </w:r>
    </w:p>
    <w:p w14:paraId="06004E55" w14:textId="77777777" w:rsidR="002702F1" w:rsidRDefault="002702F1">
      <w:pPr>
        <w:tabs>
          <w:tab w:val="left" w:pos="0"/>
        </w:tabs>
        <w:spacing w:after="0" w:line="240" w:lineRule="auto"/>
        <w:jc w:val="both"/>
        <w:rPr>
          <w:rFonts w:ascii="Times New Roman" w:hAnsi="Times New Roman" w:cs="Times New Roman"/>
          <w:sz w:val="28"/>
          <w:szCs w:val="28"/>
          <w:lang w:val="uk-UA"/>
        </w:rPr>
      </w:pPr>
    </w:p>
    <w:p w14:paraId="54C9D770" w14:textId="77777777" w:rsidR="002702F1" w:rsidRDefault="00B63DA4">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Керуючий справами</w:t>
      </w:r>
    </w:p>
    <w:p w14:paraId="5E5AC53E" w14:textId="77777777" w:rsidR="002702F1" w:rsidRDefault="00B63DA4">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виконавчого комітету</w:t>
      </w:r>
    </w:p>
    <w:p w14:paraId="5B4DC865" w14:textId="77777777" w:rsidR="002702F1" w:rsidRDefault="00B63DA4">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Ніжинської міської ради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Валерій САЛОГУБ</w:t>
      </w:r>
    </w:p>
    <w:p w14:paraId="520DA19C" w14:textId="77777777" w:rsidR="002702F1" w:rsidRDefault="002702F1">
      <w:pPr>
        <w:tabs>
          <w:tab w:val="left" w:pos="0"/>
        </w:tabs>
        <w:spacing w:after="0" w:line="240" w:lineRule="auto"/>
        <w:jc w:val="both"/>
        <w:rPr>
          <w:rFonts w:ascii="Times New Roman" w:hAnsi="Times New Roman" w:cs="Times New Roman"/>
          <w:sz w:val="28"/>
          <w:szCs w:val="28"/>
          <w:lang w:val="uk-UA"/>
        </w:rPr>
      </w:pPr>
    </w:p>
    <w:p w14:paraId="6FFDAC1F" w14:textId="77777777" w:rsidR="002702F1" w:rsidRDefault="002702F1">
      <w:pPr>
        <w:tabs>
          <w:tab w:val="left" w:pos="0"/>
        </w:tabs>
        <w:spacing w:after="0" w:line="240" w:lineRule="auto"/>
        <w:jc w:val="both"/>
        <w:rPr>
          <w:rFonts w:ascii="Times New Roman" w:hAnsi="Times New Roman" w:cs="Times New Roman"/>
          <w:sz w:val="28"/>
          <w:szCs w:val="28"/>
          <w:lang w:val="uk-UA"/>
        </w:rPr>
      </w:pPr>
    </w:p>
    <w:p w14:paraId="71C101EB" w14:textId="77777777" w:rsidR="002702F1" w:rsidRDefault="00B63DA4">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Секретар міської ради                                                               Юрій  ХОМЕНКО</w:t>
      </w:r>
    </w:p>
    <w:p w14:paraId="14737A80" w14:textId="77777777" w:rsidR="002702F1" w:rsidRDefault="002702F1">
      <w:pPr>
        <w:tabs>
          <w:tab w:val="left" w:pos="0"/>
        </w:tabs>
        <w:spacing w:after="0" w:line="240" w:lineRule="auto"/>
        <w:jc w:val="both"/>
        <w:rPr>
          <w:rFonts w:ascii="Times New Roman" w:hAnsi="Times New Roman" w:cs="Times New Roman"/>
          <w:sz w:val="28"/>
          <w:szCs w:val="28"/>
          <w:lang w:val="uk-UA"/>
        </w:rPr>
      </w:pPr>
    </w:p>
    <w:p w14:paraId="2D2F4A28" w14:textId="77777777" w:rsidR="002702F1" w:rsidRDefault="002702F1">
      <w:pPr>
        <w:tabs>
          <w:tab w:val="left" w:pos="0"/>
        </w:tabs>
        <w:spacing w:after="0" w:line="240" w:lineRule="auto"/>
        <w:jc w:val="both"/>
        <w:rPr>
          <w:rFonts w:ascii="Times New Roman" w:hAnsi="Times New Roman" w:cs="Times New Roman"/>
          <w:sz w:val="28"/>
          <w:szCs w:val="28"/>
          <w:lang w:val="uk-UA"/>
        </w:rPr>
      </w:pPr>
    </w:p>
    <w:p w14:paraId="0A3CA937" w14:textId="77777777" w:rsidR="002702F1" w:rsidRDefault="00B63DA4">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Перший заступник </w:t>
      </w:r>
    </w:p>
    <w:p w14:paraId="54345DCC" w14:textId="77777777" w:rsidR="002702F1" w:rsidRDefault="00B63DA4">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міського голови</w:t>
      </w:r>
    </w:p>
    <w:p w14:paraId="77FF4B80" w14:textId="77777777" w:rsidR="002702F1" w:rsidRDefault="00B63DA4">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питань діяльності </w:t>
      </w:r>
    </w:p>
    <w:p w14:paraId="18005906" w14:textId="77777777" w:rsidR="002702F1" w:rsidRDefault="00B63DA4">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виконавчих органів ради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Федір ВОВЧЕНКО</w:t>
      </w:r>
    </w:p>
    <w:p w14:paraId="606407D4" w14:textId="77777777" w:rsidR="002702F1" w:rsidRDefault="002702F1">
      <w:pPr>
        <w:tabs>
          <w:tab w:val="left" w:pos="0"/>
        </w:tabs>
        <w:spacing w:after="0" w:line="240" w:lineRule="auto"/>
        <w:jc w:val="both"/>
        <w:rPr>
          <w:rFonts w:ascii="Times New Roman" w:hAnsi="Times New Roman" w:cs="Times New Roman"/>
          <w:sz w:val="28"/>
          <w:szCs w:val="28"/>
          <w:lang w:val="uk-UA"/>
        </w:rPr>
      </w:pPr>
    </w:p>
    <w:p w14:paraId="788D493F" w14:textId="77777777" w:rsidR="002702F1" w:rsidRDefault="002702F1">
      <w:pPr>
        <w:tabs>
          <w:tab w:val="left" w:pos="0"/>
        </w:tabs>
        <w:spacing w:after="0" w:line="240" w:lineRule="auto"/>
        <w:jc w:val="both"/>
        <w:rPr>
          <w:rFonts w:ascii="Times New Roman" w:hAnsi="Times New Roman" w:cs="Times New Roman"/>
          <w:sz w:val="28"/>
          <w:szCs w:val="28"/>
          <w:lang w:val="uk-UA"/>
        </w:rPr>
      </w:pPr>
    </w:p>
    <w:p w14:paraId="5F3FF20B" w14:textId="77777777" w:rsidR="002702F1" w:rsidRDefault="00B63DA4">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Заступник міського голови</w:t>
      </w:r>
    </w:p>
    <w:p w14:paraId="33356916" w14:textId="77777777" w:rsidR="002702F1" w:rsidRDefault="00B63DA4">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питань діяльності </w:t>
      </w:r>
    </w:p>
    <w:p w14:paraId="230D49B6" w14:textId="77777777" w:rsidR="002702F1" w:rsidRDefault="00B63DA4">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виконавчих органів ради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Ірина  ГРОЗЕНКО</w:t>
      </w:r>
    </w:p>
    <w:p w14:paraId="4FD180FD" w14:textId="77777777" w:rsidR="002702F1" w:rsidRDefault="002702F1">
      <w:pPr>
        <w:tabs>
          <w:tab w:val="left" w:pos="0"/>
        </w:tabs>
        <w:spacing w:after="0" w:line="240" w:lineRule="auto"/>
        <w:jc w:val="both"/>
        <w:rPr>
          <w:rFonts w:ascii="Times New Roman" w:hAnsi="Times New Roman" w:cs="Times New Roman"/>
          <w:sz w:val="28"/>
          <w:szCs w:val="28"/>
          <w:lang w:val="uk-UA"/>
        </w:rPr>
      </w:pPr>
    </w:p>
    <w:p w14:paraId="334E5AC1" w14:textId="77777777" w:rsidR="002702F1" w:rsidRDefault="00B63DA4">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Заступник міського голови</w:t>
      </w:r>
    </w:p>
    <w:p w14:paraId="5FFC66B8" w14:textId="77777777" w:rsidR="002702F1" w:rsidRDefault="00B63DA4">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питань діяльності </w:t>
      </w:r>
    </w:p>
    <w:p w14:paraId="70FD7B0E" w14:textId="77777777" w:rsidR="002702F1" w:rsidRDefault="00B63DA4">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виконавчих органів ради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Сергій  СМАГА</w:t>
      </w:r>
    </w:p>
    <w:p w14:paraId="4766BC99" w14:textId="77777777" w:rsidR="002702F1" w:rsidRDefault="002702F1">
      <w:pPr>
        <w:tabs>
          <w:tab w:val="left" w:pos="0"/>
        </w:tabs>
        <w:spacing w:after="0" w:line="240" w:lineRule="auto"/>
        <w:jc w:val="both"/>
        <w:rPr>
          <w:rFonts w:ascii="Times New Roman" w:hAnsi="Times New Roman" w:cs="Times New Roman"/>
          <w:sz w:val="28"/>
          <w:szCs w:val="28"/>
          <w:lang w:val="uk-UA"/>
        </w:rPr>
      </w:pPr>
    </w:p>
    <w:p w14:paraId="4B5E24CE" w14:textId="77777777" w:rsidR="002702F1" w:rsidRDefault="002702F1">
      <w:pPr>
        <w:tabs>
          <w:tab w:val="left" w:pos="0"/>
        </w:tabs>
        <w:spacing w:after="0" w:line="240" w:lineRule="auto"/>
        <w:jc w:val="both"/>
        <w:rPr>
          <w:rFonts w:ascii="Times New Roman" w:hAnsi="Times New Roman" w:cs="Times New Roman"/>
          <w:sz w:val="28"/>
          <w:szCs w:val="28"/>
          <w:lang w:val="uk-UA"/>
        </w:rPr>
      </w:pPr>
    </w:p>
    <w:p w14:paraId="75B6C9E6" w14:textId="77777777" w:rsidR="002702F1" w:rsidRDefault="00B63DA4">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Начальник відділу з питань </w:t>
      </w:r>
    </w:p>
    <w:p w14:paraId="006C7F4F" w14:textId="77777777" w:rsidR="002702F1" w:rsidRDefault="00B63DA4">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організації діяльності міської ради</w:t>
      </w:r>
    </w:p>
    <w:p w14:paraId="5D5CABD3" w14:textId="77777777" w:rsidR="002702F1" w:rsidRDefault="00B63DA4">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 її виконавчого комітету апарату </w:t>
      </w:r>
    </w:p>
    <w:p w14:paraId="4738AB59" w14:textId="77777777" w:rsidR="002702F1" w:rsidRDefault="00B63DA4">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виконавчого комітету </w:t>
      </w:r>
    </w:p>
    <w:p w14:paraId="641257A3" w14:textId="77777777" w:rsidR="002702F1" w:rsidRDefault="00B63DA4">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Ніжинської міської ради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Оксана  ДОЛЯ </w:t>
      </w:r>
    </w:p>
    <w:p w14:paraId="2EB8EE0B" w14:textId="77777777" w:rsidR="002702F1" w:rsidRDefault="002702F1">
      <w:pPr>
        <w:tabs>
          <w:tab w:val="left" w:pos="0"/>
        </w:tabs>
        <w:spacing w:after="0" w:line="240" w:lineRule="auto"/>
        <w:jc w:val="both"/>
        <w:rPr>
          <w:rFonts w:ascii="Times New Roman" w:hAnsi="Times New Roman" w:cs="Times New Roman"/>
          <w:sz w:val="28"/>
          <w:szCs w:val="28"/>
          <w:lang w:val="uk-UA"/>
        </w:rPr>
      </w:pPr>
    </w:p>
    <w:p w14:paraId="0790F012" w14:textId="77777777" w:rsidR="002702F1" w:rsidRDefault="002702F1">
      <w:pPr>
        <w:tabs>
          <w:tab w:val="left" w:pos="0"/>
        </w:tabs>
        <w:spacing w:after="0" w:line="240" w:lineRule="auto"/>
        <w:jc w:val="both"/>
        <w:rPr>
          <w:rFonts w:ascii="Times New Roman" w:hAnsi="Times New Roman" w:cs="Times New Roman"/>
          <w:sz w:val="28"/>
          <w:szCs w:val="28"/>
          <w:lang w:val="uk-UA"/>
        </w:rPr>
      </w:pPr>
    </w:p>
    <w:p w14:paraId="5E568E5F" w14:textId="77777777" w:rsidR="002702F1" w:rsidRDefault="00B63DA4">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Начальник відділу юридично -</w:t>
      </w:r>
    </w:p>
    <w:p w14:paraId="39A0B651" w14:textId="77777777" w:rsidR="002702F1" w:rsidRDefault="00B63DA4">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кадрового забезпечення апарату </w:t>
      </w:r>
    </w:p>
    <w:p w14:paraId="657F192A" w14:textId="77777777" w:rsidR="002702F1" w:rsidRDefault="00B63DA4">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виконавчого комітету</w:t>
      </w:r>
    </w:p>
    <w:p w14:paraId="57F554FF" w14:textId="77777777" w:rsidR="002702F1" w:rsidRDefault="00B63DA4">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Ніжинської міської ради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В’ячеслав  ЛЕГА</w:t>
      </w:r>
    </w:p>
    <w:p w14:paraId="79CA9453" w14:textId="77777777" w:rsidR="002702F1" w:rsidRDefault="002702F1">
      <w:pPr>
        <w:spacing w:after="0"/>
        <w:ind w:left="5103"/>
        <w:rPr>
          <w:rFonts w:ascii="Times New Roman" w:hAnsi="Times New Roman" w:cs="Times New Roman"/>
          <w:b/>
          <w:sz w:val="24"/>
          <w:szCs w:val="24"/>
          <w:lang w:val="uk-UA"/>
        </w:rPr>
      </w:pPr>
    </w:p>
    <w:p w14:paraId="6BA91E40" w14:textId="77777777" w:rsidR="002702F1" w:rsidRDefault="002702F1">
      <w:pPr>
        <w:spacing w:after="0"/>
        <w:ind w:left="5103"/>
        <w:rPr>
          <w:rFonts w:ascii="Times New Roman" w:hAnsi="Times New Roman" w:cs="Times New Roman"/>
          <w:b/>
          <w:sz w:val="24"/>
          <w:szCs w:val="24"/>
          <w:lang w:val="uk-UA"/>
        </w:rPr>
      </w:pPr>
    </w:p>
    <w:p w14:paraId="51FA5EE1" w14:textId="77777777" w:rsidR="002702F1" w:rsidRDefault="002702F1">
      <w:pPr>
        <w:spacing w:after="0"/>
        <w:ind w:left="5103"/>
        <w:rPr>
          <w:rFonts w:ascii="Times New Roman" w:hAnsi="Times New Roman" w:cs="Times New Roman"/>
          <w:b/>
          <w:sz w:val="24"/>
          <w:szCs w:val="24"/>
          <w:lang w:val="uk-UA"/>
        </w:rPr>
      </w:pPr>
    </w:p>
    <w:p w14:paraId="0D16D1A8" w14:textId="77777777" w:rsidR="002702F1" w:rsidRDefault="002702F1">
      <w:pPr>
        <w:tabs>
          <w:tab w:val="left" w:pos="4970"/>
        </w:tabs>
        <w:spacing w:after="0"/>
        <w:rPr>
          <w:rFonts w:ascii="Times New Roman CYR" w:eastAsia="Andale Sans UI" w:hAnsi="Times New Roman CYR"/>
          <w:b/>
          <w:kern w:val="2"/>
          <w:sz w:val="28"/>
          <w:szCs w:val="28"/>
          <w:lang w:val="uk-UA" w:eastAsia="en-US"/>
        </w:rPr>
      </w:pPr>
    </w:p>
    <w:p w14:paraId="3F75CD6F" w14:textId="77777777" w:rsidR="002702F1" w:rsidRDefault="002702F1">
      <w:pPr>
        <w:spacing w:after="0"/>
        <w:rPr>
          <w:rFonts w:ascii="Times New Roman" w:hAnsi="Times New Roman" w:cs="Times New Roman"/>
          <w:b/>
          <w:sz w:val="24"/>
          <w:szCs w:val="24"/>
          <w:lang w:val="uk-UA"/>
        </w:rPr>
      </w:pPr>
    </w:p>
    <w:p w14:paraId="2556E608" w14:textId="77777777" w:rsidR="002702F1" w:rsidRDefault="002702F1">
      <w:pPr>
        <w:spacing w:after="0"/>
        <w:rPr>
          <w:rFonts w:ascii="Times New Roman" w:hAnsi="Times New Roman" w:cs="Times New Roman"/>
          <w:b/>
          <w:sz w:val="24"/>
          <w:szCs w:val="24"/>
          <w:lang w:val="uk-UA"/>
        </w:rPr>
      </w:pPr>
    </w:p>
    <w:p w14:paraId="11C3780E" w14:textId="77777777" w:rsidR="002702F1" w:rsidRDefault="002702F1">
      <w:pPr>
        <w:spacing w:after="0"/>
        <w:rPr>
          <w:rFonts w:ascii="Times New Roman" w:hAnsi="Times New Roman" w:cs="Times New Roman"/>
          <w:b/>
          <w:sz w:val="24"/>
          <w:szCs w:val="24"/>
          <w:lang w:val="uk-UA"/>
        </w:rPr>
      </w:pPr>
    </w:p>
    <w:p w14:paraId="12E17EF1" w14:textId="77777777" w:rsidR="002702F1" w:rsidRDefault="002702F1">
      <w:pPr>
        <w:spacing w:after="0"/>
        <w:rPr>
          <w:rFonts w:ascii="Times New Roman" w:hAnsi="Times New Roman" w:cs="Times New Roman"/>
          <w:b/>
          <w:sz w:val="24"/>
          <w:szCs w:val="24"/>
          <w:lang w:val="uk-UA"/>
        </w:rPr>
      </w:pPr>
    </w:p>
    <w:p w14:paraId="6FCF8C76" w14:textId="77777777" w:rsidR="002702F1" w:rsidRDefault="002702F1">
      <w:pPr>
        <w:spacing w:after="0"/>
        <w:ind w:left="5103"/>
        <w:rPr>
          <w:rFonts w:ascii="Times New Roman" w:hAnsi="Times New Roman" w:cs="Times New Roman"/>
          <w:b/>
          <w:sz w:val="24"/>
          <w:szCs w:val="24"/>
          <w:lang w:val="uk-UA"/>
        </w:rPr>
      </w:pPr>
    </w:p>
    <w:p w14:paraId="084C6B74" w14:textId="77777777" w:rsidR="002702F1" w:rsidRDefault="00B63DA4">
      <w:pPr>
        <w:spacing w:after="0"/>
        <w:ind w:left="5103"/>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Додаток</w:t>
      </w:r>
    </w:p>
    <w:p w14:paraId="76C2F9DC" w14:textId="77777777" w:rsidR="002702F1" w:rsidRDefault="00B63DA4">
      <w:pPr>
        <w:spacing w:after="0" w:line="240" w:lineRule="auto"/>
        <w:ind w:left="5103"/>
        <w:rPr>
          <w:rFonts w:ascii="Times New Roman" w:hAnsi="Times New Roman" w:cs="Times New Roman"/>
          <w:sz w:val="24"/>
          <w:szCs w:val="24"/>
          <w:lang w:val="uk-UA"/>
        </w:rPr>
      </w:pPr>
      <w:r>
        <w:rPr>
          <w:rFonts w:ascii="Times New Roman" w:hAnsi="Times New Roman" w:cs="Times New Roman"/>
          <w:sz w:val="24"/>
          <w:szCs w:val="24"/>
          <w:lang w:val="uk-UA"/>
        </w:rPr>
        <w:t>до рішення виконавчого комітету</w:t>
      </w:r>
    </w:p>
    <w:p w14:paraId="30F85A05" w14:textId="77777777" w:rsidR="002702F1" w:rsidRDefault="00B63DA4">
      <w:pPr>
        <w:spacing w:after="0" w:line="240" w:lineRule="auto"/>
        <w:ind w:left="5103"/>
        <w:rPr>
          <w:rFonts w:ascii="Times New Roman" w:hAnsi="Times New Roman" w:cs="Times New Roman"/>
          <w:sz w:val="24"/>
          <w:szCs w:val="24"/>
          <w:lang w:val="uk-UA"/>
        </w:rPr>
      </w:pPr>
      <w:r>
        <w:rPr>
          <w:rFonts w:ascii="Times New Roman" w:hAnsi="Times New Roman" w:cs="Times New Roman"/>
          <w:sz w:val="24"/>
          <w:szCs w:val="24"/>
          <w:lang w:val="uk-UA"/>
        </w:rPr>
        <w:t xml:space="preserve">Ніжинської міської ради </w:t>
      </w:r>
      <w:r>
        <w:rPr>
          <w:rFonts w:ascii="Times New Roman" w:hAnsi="Times New Roman" w:cs="Times New Roman"/>
          <w:color w:val="000000"/>
          <w:sz w:val="24"/>
          <w:szCs w:val="24"/>
          <w:lang w:val="en-US"/>
        </w:rPr>
        <w:t>VII</w:t>
      </w:r>
      <w:r>
        <w:rPr>
          <w:rFonts w:ascii="Times New Roman" w:hAnsi="Times New Roman" w:cs="Times New Roman"/>
          <w:color w:val="000000"/>
          <w:sz w:val="24"/>
          <w:szCs w:val="24"/>
          <w:lang w:val="uk-UA"/>
        </w:rPr>
        <w:t>І скликання</w:t>
      </w:r>
    </w:p>
    <w:p w14:paraId="42A23746" w14:textId="77777777" w:rsidR="002702F1" w:rsidRDefault="00B63DA4">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Від          грудня 2025</w:t>
      </w:r>
      <w:r w:rsidRPr="00B63DA4">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року     № </w:t>
      </w:r>
    </w:p>
    <w:p w14:paraId="642F60E1" w14:textId="77777777" w:rsidR="002702F1" w:rsidRDefault="002702F1">
      <w:pPr>
        <w:spacing w:after="0"/>
        <w:rPr>
          <w:rFonts w:ascii="Times New Roman" w:hAnsi="Times New Roman" w:cs="Times New Roman"/>
          <w:sz w:val="24"/>
          <w:szCs w:val="24"/>
          <w:lang w:val="uk-UA"/>
        </w:rPr>
      </w:pPr>
    </w:p>
    <w:p w14:paraId="08A47986" w14:textId="77777777" w:rsidR="002702F1" w:rsidRDefault="002702F1">
      <w:pPr>
        <w:pStyle w:val="a7"/>
        <w:rPr>
          <w:b/>
          <w:sz w:val="28"/>
          <w:szCs w:val="28"/>
        </w:rPr>
      </w:pPr>
    </w:p>
    <w:p w14:paraId="28D6BEBB" w14:textId="77777777" w:rsidR="002702F1" w:rsidRDefault="00B63DA4">
      <w:pPr>
        <w:pStyle w:val="a7"/>
        <w:jc w:val="center"/>
        <w:rPr>
          <w:b/>
          <w:sz w:val="28"/>
          <w:szCs w:val="28"/>
        </w:rPr>
      </w:pPr>
      <w:r>
        <w:rPr>
          <w:b/>
          <w:sz w:val="28"/>
          <w:szCs w:val="28"/>
        </w:rPr>
        <w:t>ПЛАН  РОБОТИ</w:t>
      </w:r>
    </w:p>
    <w:p w14:paraId="515FD67D" w14:textId="77777777" w:rsidR="002702F1" w:rsidRDefault="00B63DA4">
      <w:pPr>
        <w:pStyle w:val="a7"/>
        <w:jc w:val="center"/>
        <w:rPr>
          <w:b/>
          <w:sz w:val="28"/>
          <w:szCs w:val="28"/>
        </w:rPr>
      </w:pPr>
      <w:r>
        <w:rPr>
          <w:b/>
          <w:sz w:val="28"/>
          <w:szCs w:val="28"/>
        </w:rPr>
        <w:t>виконавчого комітету Ніжинської міської ради</w:t>
      </w:r>
    </w:p>
    <w:p w14:paraId="64B448FB" w14:textId="77777777" w:rsidR="002702F1" w:rsidRDefault="00B63DA4">
      <w:pPr>
        <w:pStyle w:val="a7"/>
        <w:jc w:val="center"/>
        <w:rPr>
          <w:b/>
          <w:color w:val="000000"/>
          <w:sz w:val="28"/>
          <w:szCs w:val="28"/>
        </w:rPr>
      </w:pPr>
      <w:r>
        <w:rPr>
          <w:b/>
          <w:sz w:val="28"/>
          <w:szCs w:val="28"/>
        </w:rPr>
        <w:t xml:space="preserve">Чернігівської області </w:t>
      </w:r>
      <w:r>
        <w:rPr>
          <w:b/>
          <w:color w:val="000000"/>
          <w:sz w:val="28"/>
          <w:szCs w:val="28"/>
          <w:lang w:val="en-US"/>
        </w:rPr>
        <w:t>VIII</w:t>
      </w:r>
      <w:r>
        <w:rPr>
          <w:b/>
          <w:color w:val="000000"/>
          <w:sz w:val="28"/>
          <w:szCs w:val="28"/>
        </w:rPr>
        <w:t xml:space="preserve"> скликання</w:t>
      </w:r>
    </w:p>
    <w:p w14:paraId="7360C1A3" w14:textId="77777777" w:rsidR="002702F1" w:rsidRDefault="00B63DA4">
      <w:pPr>
        <w:pStyle w:val="a7"/>
        <w:jc w:val="center"/>
        <w:rPr>
          <w:b/>
          <w:sz w:val="28"/>
          <w:szCs w:val="28"/>
        </w:rPr>
      </w:pPr>
      <w:r>
        <w:rPr>
          <w:b/>
          <w:color w:val="000000"/>
          <w:sz w:val="28"/>
          <w:szCs w:val="28"/>
        </w:rPr>
        <w:t>на І півріччя 2025 року</w:t>
      </w:r>
    </w:p>
    <w:p w14:paraId="61F17F1A" w14:textId="77777777" w:rsidR="002702F1" w:rsidRDefault="002702F1">
      <w:pPr>
        <w:pStyle w:val="a7"/>
        <w:jc w:val="center"/>
        <w:rPr>
          <w:b/>
          <w:sz w:val="28"/>
          <w:szCs w:val="28"/>
        </w:rPr>
      </w:pPr>
    </w:p>
    <w:p w14:paraId="08A5F013" w14:textId="77777777" w:rsidR="002702F1" w:rsidRDefault="00B63DA4">
      <w:pPr>
        <w:pStyle w:val="a7"/>
        <w:jc w:val="center"/>
        <w:rPr>
          <w:b/>
          <w:sz w:val="28"/>
          <w:szCs w:val="28"/>
        </w:rPr>
      </w:pPr>
      <w:r>
        <w:rPr>
          <w:b/>
          <w:sz w:val="28"/>
          <w:szCs w:val="28"/>
        </w:rPr>
        <w:t>Основні напрямки діяльності</w:t>
      </w:r>
    </w:p>
    <w:p w14:paraId="60F7C465" w14:textId="77777777" w:rsidR="002702F1" w:rsidRDefault="00B63DA4">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виконавчого комітету Ніжинської міської ради</w:t>
      </w:r>
    </w:p>
    <w:p w14:paraId="1C363913" w14:textId="77777777" w:rsidR="002702F1" w:rsidRDefault="002702F1">
      <w:pPr>
        <w:spacing w:after="0"/>
        <w:jc w:val="center"/>
        <w:rPr>
          <w:rFonts w:ascii="Times New Roman" w:hAnsi="Times New Roman" w:cs="Times New Roman"/>
          <w:b/>
          <w:sz w:val="28"/>
          <w:szCs w:val="28"/>
          <w:lang w:val="uk-UA"/>
        </w:rPr>
      </w:pPr>
    </w:p>
    <w:p w14:paraId="67385455" w14:textId="77777777" w:rsidR="002702F1" w:rsidRPr="00B63DA4" w:rsidRDefault="00B63DA4">
      <w:pPr>
        <w:spacing w:after="0"/>
        <w:ind w:firstLine="708"/>
        <w:jc w:val="both"/>
        <w:rPr>
          <w:rFonts w:ascii="Times New Roman" w:hAnsi="Times New Roman" w:cs="Times New Roman"/>
          <w:sz w:val="28"/>
          <w:szCs w:val="28"/>
          <w:lang w:val="uk-UA"/>
        </w:rPr>
      </w:pPr>
      <w:r w:rsidRPr="00B63DA4">
        <w:rPr>
          <w:rFonts w:ascii="Times New Roman" w:hAnsi="Times New Roman" w:cs="Times New Roman"/>
          <w:sz w:val="28"/>
          <w:szCs w:val="28"/>
          <w:lang w:val="uk-UA"/>
        </w:rPr>
        <w:t xml:space="preserve">Планування роботи та організація діяльності виконавчого комітету Ніжинської міської ради Чернігівської області </w:t>
      </w:r>
      <w:r>
        <w:rPr>
          <w:rFonts w:ascii="Times New Roman" w:hAnsi="Times New Roman" w:cs="Times New Roman"/>
          <w:color w:val="000000"/>
          <w:sz w:val="28"/>
          <w:szCs w:val="28"/>
          <w:lang w:val="en-US"/>
        </w:rPr>
        <w:t>VIII</w:t>
      </w:r>
      <w:r w:rsidRPr="00B63DA4">
        <w:rPr>
          <w:rFonts w:ascii="Times New Roman" w:hAnsi="Times New Roman" w:cs="Times New Roman"/>
          <w:color w:val="000000"/>
          <w:sz w:val="28"/>
          <w:szCs w:val="28"/>
          <w:lang w:val="uk-UA"/>
        </w:rPr>
        <w:t xml:space="preserve"> скликання, </w:t>
      </w:r>
      <w:r w:rsidRPr="00B63DA4">
        <w:rPr>
          <w:rFonts w:ascii="Times New Roman" w:hAnsi="Times New Roman" w:cs="Times New Roman"/>
          <w:sz w:val="28"/>
          <w:szCs w:val="28"/>
          <w:lang w:val="uk-UA"/>
        </w:rPr>
        <w:t>виконавчих органів виконавчого комітету міської ради, їх структурних підрозділів та посадових осіб протягом другого півріччя 202</w:t>
      </w:r>
      <w:r>
        <w:rPr>
          <w:rFonts w:ascii="Times New Roman" w:hAnsi="Times New Roman" w:cs="Times New Roman"/>
          <w:sz w:val="28"/>
          <w:szCs w:val="28"/>
          <w:lang w:val="uk-UA"/>
        </w:rPr>
        <w:t>4</w:t>
      </w:r>
      <w:r w:rsidRPr="00B63DA4">
        <w:rPr>
          <w:rFonts w:ascii="Times New Roman" w:hAnsi="Times New Roman" w:cs="Times New Roman"/>
          <w:sz w:val="28"/>
          <w:szCs w:val="28"/>
          <w:lang w:val="uk-UA"/>
        </w:rPr>
        <w:t xml:space="preserve">року здійснюється відповідно до вимог Конституції України, норм Законів України «Про місцеве самоврядування в Україні», «Про звернення громадян», «Про доступ до публічної інформації», «Про інформацію», «Про службу в органах місцевого самоврядування», «Про запобігання корупції», </w:t>
      </w:r>
      <w:hyperlink r:id="rId8" w:tgtFrame="_blank" w:history="1">
        <w:r w:rsidRPr="00B63DA4">
          <w:rPr>
            <w:rStyle w:val="a3"/>
            <w:rFonts w:ascii="Times New Roman" w:hAnsi="Times New Roman" w:cs="Times New Roman"/>
            <w:color w:val="000000"/>
            <w:sz w:val="28"/>
            <w:szCs w:val="28"/>
            <w:u w:val="none"/>
            <w:lang w:val="uk-UA"/>
          </w:rPr>
          <w:t>«Про засади державної регуляторної політики у сфері господарської діяльності»</w:t>
        </w:r>
      </w:hyperlink>
      <w:r w:rsidRPr="00B63DA4">
        <w:rPr>
          <w:rFonts w:ascii="Times New Roman" w:hAnsi="Times New Roman" w:cs="Times New Roman"/>
          <w:color w:val="000000"/>
          <w:sz w:val="28"/>
          <w:szCs w:val="28"/>
          <w:lang w:val="uk-UA"/>
        </w:rPr>
        <w:t>,</w:t>
      </w:r>
      <w:r w:rsidRPr="00B63DA4">
        <w:rPr>
          <w:rFonts w:ascii="Times New Roman" w:hAnsi="Times New Roman" w:cs="Times New Roman"/>
          <w:sz w:val="28"/>
          <w:szCs w:val="28"/>
          <w:lang w:val="uk-UA"/>
        </w:rPr>
        <w:t xml:space="preserve"> інших законів України та підзаконних нормативно-правових актів, що регламентують роботу органів та посадових осіб місцевого самоврядування,  розпоряджень, вказівок та доручень міського голови м. Ніжина Чернігівської області, виданих ним у межах компетенції та чинного законодавства</w:t>
      </w:r>
      <w:r>
        <w:rPr>
          <w:rFonts w:ascii="Times New Roman" w:hAnsi="Times New Roman" w:cs="Times New Roman"/>
          <w:sz w:val="28"/>
          <w:szCs w:val="28"/>
          <w:lang w:val="uk-UA"/>
        </w:rPr>
        <w:t>.</w:t>
      </w:r>
      <w:r w:rsidRPr="00B63DA4">
        <w:rPr>
          <w:rFonts w:ascii="Times New Roman" w:hAnsi="Times New Roman" w:cs="Times New Roman"/>
          <w:sz w:val="28"/>
          <w:szCs w:val="28"/>
          <w:lang w:val="uk-UA"/>
        </w:rPr>
        <w:t xml:space="preserve"> </w:t>
      </w:r>
    </w:p>
    <w:p w14:paraId="77083730" w14:textId="77777777" w:rsidR="002702F1" w:rsidRPr="00B63DA4" w:rsidRDefault="002702F1">
      <w:pPr>
        <w:spacing w:after="0"/>
        <w:jc w:val="center"/>
        <w:rPr>
          <w:sz w:val="28"/>
          <w:szCs w:val="28"/>
          <w:lang w:val="uk-UA"/>
        </w:rPr>
      </w:pPr>
    </w:p>
    <w:p w14:paraId="113A2560" w14:textId="77777777" w:rsidR="002702F1" w:rsidRDefault="00B63DA4">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І.</w:t>
      </w:r>
    </w:p>
    <w:p w14:paraId="7EB88DF1" w14:textId="77777777" w:rsidR="002702F1" w:rsidRDefault="00B63DA4">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ЗАСІДАННЯ ВИКОНАВЧОГО КОМІТЕТУ НІЖИНСЬКОЇ МІСЬКОЇ РАДИ</w:t>
      </w:r>
    </w:p>
    <w:p w14:paraId="092A4DFD" w14:textId="77777777" w:rsidR="002702F1" w:rsidRDefault="002702F1">
      <w:pPr>
        <w:spacing w:after="0"/>
        <w:ind w:firstLine="708"/>
        <w:jc w:val="center"/>
        <w:rPr>
          <w:rFonts w:ascii="Times New Roman" w:hAnsi="Times New Roman" w:cs="Times New Roman"/>
          <w:b/>
          <w:sz w:val="28"/>
          <w:szCs w:val="28"/>
          <w:lang w:val="uk-UA"/>
        </w:rPr>
      </w:pPr>
    </w:p>
    <w:p w14:paraId="36FEAB11" w14:textId="77777777" w:rsidR="002702F1" w:rsidRDefault="00B63DA4">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1. Календар засідань виконавчого комітету міської ради:</w:t>
      </w:r>
    </w:p>
    <w:p w14:paraId="62F581F1" w14:textId="77777777" w:rsidR="002702F1" w:rsidRDefault="002702F1">
      <w:pPr>
        <w:spacing w:after="0"/>
        <w:jc w:val="center"/>
        <w:rPr>
          <w:rFonts w:ascii="Times New Roman" w:hAnsi="Times New Roman"/>
          <w:sz w:val="28"/>
          <w:szCs w:val="28"/>
          <w:lang w:val="uk-UA"/>
        </w:rPr>
      </w:pP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1"/>
        <w:gridCol w:w="5045"/>
      </w:tblGrid>
      <w:tr w:rsidR="002702F1" w14:paraId="7482FB7F" w14:textId="77777777">
        <w:tc>
          <w:tcPr>
            <w:tcW w:w="9636" w:type="dxa"/>
            <w:gridSpan w:val="2"/>
            <w:tcBorders>
              <w:top w:val="single" w:sz="4" w:space="0" w:color="auto"/>
              <w:left w:val="single" w:sz="4" w:space="0" w:color="auto"/>
              <w:bottom w:val="single" w:sz="4" w:space="0" w:color="auto"/>
              <w:right w:val="single" w:sz="4" w:space="0" w:color="auto"/>
            </w:tcBorders>
          </w:tcPr>
          <w:p w14:paraId="7F86E16C" w14:textId="77777777" w:rsidR="002702F1" w:rsidRDefault="00B63DA4">
            <w:pPr>
              <w:pStyle w:val="a7"/>
              <w:spacing w:line="252" w:lineRule="auto"/>
              <w:jc w:val="both"/>
              <w:rPr>
                <w:sz w:val="28"/>
                <w:szCs w:val="28"/>
              </w:rPr>
            </w:pPr>
            <w:r>
              <w:rPr>
                <w:b/>
                <w:sz w:val="28"/>
                <w:szCs w:val="28"/>
              </w:rPr>
              <w:t>Засідання виконавчого комітету у І кварталі 2025 року</w:t>
            </w:r>
          </w:p>
        </w:tc>
      </w:tr>
      <w:tr w:rsidR="002702F1" w14:paraId="1CB1326B" w14:textId="77777777">
        <w:tc>
          <w:tcPr>
            <w:tcW w:w="4591" w:type="dxa"/>
            <w:tcBorders>
              <w:top w:val="single" w:sz="4" w:space="0" w:color="auto"/>
              <w:left w:val="single" w:sz="4" w:space="0" w:color="auto"/>
              <w:bottom w:val="single" w:sz="4" w:space="0" w:color="auto"/>
              <w:right w:val="single" w:sz="4" w:space="0" w:color="auto"/>
            </w:tcBorders>
          </w:tcPr>
          <w:p w14:paraId="5FF71C5D" w14:textId="77777777" w:rsidR="002702F1" w:rsidRDefault="00B63DA4">
            <w:pPr>
              <w:pStyle w:val="a7"/>
              <w:spacing w:line="252" w:lineRule="auto"/>
              <w:jc w:val="both"/>
              <w:rPr>
                <w:sz w:val="28"/>
                <w:szCs w:val="28"/>
              </w:rPr>
            </w:pPr>
            <w:r>
              <w:rPr>
                <w:sz w:val="28"/>
                <w:szCs w:val="28"/>
              </w:rPr>
              <w:t>січень</w:t>
            </w:r>
          </w:p>
        </w:tc>
        <w:tc>
          <w:tcPr>
            <w:tcW w:w="5045" w:type="dxa"/>
            <w:tcBorders>
              <w:top w:val="single" w:sz="4" w:space="0" w:color="auto"/>
              <w:left w:val="single" w:sz="4" w:space="0" w:color="auto"/>
              <w:bottom w:val="single" w:sz="4" w:space="0" w:color="auto"/>
              <w:right w:val="single" w:sz="4" w:space="0" w:color="auto"/>
            </w:tcBorders>
          </w:tcPr>
          <w:p w14:paraId="260804E9" w14:textId="77777777" w:rsidR="002702F1" w:rsidRDefault="00B63DA4">
            <w:pPr>
              <w:pStyle w:val="a7"/>
              <w:spacing w:line="252" w:lineRule="auto"/>
              <w:jc w:val="both"/>
              <w:rPr>
                <w:sz w:val="28"/>
                <w:szCs w:val="28"/>
              </w:rPr>
            </w:pPr>
            <w:r>
              <w:rPr>
                <w:sz w:val="28"/>
                <w:szCs w:val="28"/>
              </w:rPr>
              <w:t>02.01; 09.01; 16.01; 23.01; 30.01.</w:t>
            </w:r>
          </w:p>
        </w:tc>
      </w:tr>
      <w:tr w:rsidR="002702F1" w14:paraId="2CD2D599" w14:textId="77777777">
        <w:tc>
          <w:tcPr>
            <w:tcW w:w="4591" w:type="dxa"/>
            <w:tcBorders>
              <w:top w:val="single" w:sz="4" w:space="0" w:color="auto"/>
              <w:left w:val="single" w:sz="4" w:space="0" w:color="auto"/>
              <w:bottom w:val="single" w:sz="4" w:space="0" w:color="auto"/>
              <w:right w:val="single" w:sz="4" w:space="0" w:color="auto"/>
            </w:tcBorders>
          </w:tcPr>
          <w:p w14:paraId="54E7E931" w14:textId="77777777" w:rsidR="002702F1" w:rsidRDefault="00B63DA4">
            <w:pPr>
              <w:pStyle w:val="a7"/>
              <w:spacing w:line="252" w:lineRule="auto"/>
              <w:jc w:val="both"/>
              <w:rPr>
                <w:sz w:val="28"/>
                <w:szCs w:val="28"/>
              </w:rPr>
            </w:pPr>
            <w:r>
              <w:rPr>
                <w:sz w:val="28"/>
                <w:szCs w:val="28"/>
              </w:rPr>
              <w:t>лютий</w:t>
            </w:r>
          </w:p>
        </w:tc>
        <w:tc>
          <w:tcPr>
            <w:tcW w:w="5045" w:type="dxa"/>
            <w:tcBorders>
              <w:top w:val="single" w:sz="4" w:space="0" w:color="auto"/>
              <w:left w:val="single" w:sz="4" w:space="0" w:color="auto"/>
              <w:bottom w:val="single" w:sz="4" w:space="0" w:color="auto"/>
              <w:right w:val="single" w:sz="4" w:space="0" w:color="auto"/>
            </w:tcBorders>
          </w:tcPr>
          <w:p w14:paraId="5FE9F116" w14:textId="77777777" w:rsidR="002702F1" w:rsidRDefault="00B63DA4">
            <w:pPr>
              <w:pStyle w:val="a7"/>
              <w:spacing w:line="252" w:lineRule="auto"/>
              <w:jc w:val="both"/>
              <w:rPr>
                <w:sz w:val="28"/>
                <w:szCs w:val="28"/>
              </w:rPr>
            </w:pPr>
            <w:r>
              <w:rPr>
                <w:sz w:val="28"/>
                <w:szCs w:val="28"/>
              </w:rPr>
              <w:t>06.02; 13.02; 20.02; 27.02.</w:t>
            </w:r>
          </w:p>
        </w:tc>
      </w:tr>
      <w:tr w:rsidR="002702F1" w14:paraId="2DE17FD8" w14:textId="77777777">
        <w:tc>
          <w:tcPr>
            <w:tcW w:w="4591" w:type="dxa"/>
            <w:tcBorders>
              <w:top w:val="single" w:sz="4" w:space="0" w:color="auto"/>
              <w:left w:val="single" w:sz="4" w:space="0" w:color="auto"/>
              <w:bottom w:val="single" w:sz="4" w:space="0" w:color="auto"/>
              <w:right w:val="single" w:sz="4" w:space="0" w:color="auto"/>
            </w:tcBorders>
          </w:tcPr>
          <w:p w14:paraId="2F592B0B" w14:textId="77777777" w:rsidR="002702F1" w:rsidRDefault="00B63DA4">
            <w:pPr>
              <w:pStyle w:val="a7"/>
              <w:spacing w:line="252" w:lineRule="auto"/>
              <w:jc w:val="both"/>
              <w:rPr>
                <w:sz w:val="28"/>
                <w:szCs w:val="28"/>
              </w:rPr>
            </w:pPr>
            <w:r>
              <w:rPr>
                <w:sz w:val="28"/>
                <w:szCs w:val="28"/>
              </w:rPr>
              <w:t>березень</w:t>
            </w:r>
          </w:p>
        </w:tc>
        <w:tc>
          <w:tcPr>
            <w:tcW w:w="5045" w:type="dxa"/>
            <w:tcBorders>
              <w:top w:val="single" w:sz="4" w:space="0" w:color="auto"/>
              <w:left w:val="single" w:sz="4" w:space="0" w:color="auto"/>
              <w:bottom w:val="single" w:sz="4" w:space="0" w:color="auto"/>
              <w:right w:val="single" w:sz="4" w:space="0" w:color="auto"/>
            </w:tcBorders>
          </w:tcPr>
          <w:p w14:paraId="0AD52462" w14:textId="77777777" w:rsidR="002702F1" w:rsidRDefault="00B63DA4">
            <w:pPr>
              <w:pStyle w:val="a7"/>
              <w:spacing w:line="252" w:lineRule="auto"/>
              <w:jc w:val="both"/>
              <w:rPr>
                <w:sz w:val="28"/>
                <w:szCs w:val="28"/>
              </w:rPr>
            </w:pPr>
            <w:r>
              <w:rPr>
                <w:sz w:val="28"/>
                <w:szCs w:val="28"/>
              </w:rPr>
              <w:t>06.03; 13.03; 20.03; 27.03</w:t>
            </w:r>
          </w:p>
        </w:tc>
      </w:tr>
      <w:tr w:rsidR="002702F1" w14:paraId="77F8D6B6" w14:textId="77777777">
        <w:tc>
          <w:tcPr>
            <w:tcW w:w="9636" w:type="dxa"/>
            <w:gridSpan w:val="2"/>
            <w:tcBorders>
              <w:top w:val="single" w:sz="4" w:space="0" w:color="auto"/>
              <w:left w:val="single" w:sz="4" w:space="0" w:color="auto"/>
              <w:bottom w:val="single" w:sz="4" w:space="0" w:color="auto"/>
              <w:right w:val="single" w:sz="4" w:space="0" w:color="auto"/>
            </w:tcBorders>
          </w:tcPr>
          <w:p w14:paraId="3EF25CCF" w14:textId="77777777" w:rsidR="002702F1" w:rsidRDefault="00B63DA4">
            <w:pPr>
              <w:pStyle w:val="a7"/>
              <w:spacing w:line="252" w:lineRule="auto"/>
              <w:jc w:val="center"/>
              <w:rPr>
                <w:sz w:val="28"/>
                <w:szCs w:val="28"/>
              </w:rPr>
            </w:pPr>
            <w:r>
              <w:rPr>
                <w:sz w:val="28"/>
                <w:szCs w:val="28"/>
              </w:rPr>
              <w:t>Заплановано проведення засідань протягом І кварталу 2025 року</w:t>
            </w:r>
          </w:p>
          <w:p w14:paraId="72DF34C8" w14:textId="77777777" w:rsidR="002702F1" w:rsidRDefault="00B63DA4">
            <w:pPr>
              <w:pStyle w:val="a7"/>
              <w:spacing w:line="252" w:lineRule="auto"/>
              <w:jc w:val="center"/>
              <w:rPr>
                <w:sz w:val="28"/>
                <w:szCs w:val="28"/>
              </w:rPr>
            </w:pPr>
            <w:r>
              <w:rPr>
                <w:sz w:val="28"/>
                <w:szCs w:val="28"/>
              </w:rPr>
              <w:t>усього – 13</w:t>
            </w:r>
          </w:p>
        </w:tc>
      </w:tr>
      <w:tr w:rsidR="002702F1" w14:paraId="04E15686" w14:textId="77777777">
        <w:tc>
          <w:tcPr>
            <w:tcW w:w="9636" w:type="dxa"/>
            <w:gridSpan w:val="2"/>
            <w:tcBorders>
              <w:top w:val="single" w:sz="4" w:space="0" w:color="auto"/>
              <w:left w:val="single" w:sz="4" w:space="0" w:color="auto"/>
              <w:bottom w:val="single" w:sz="4" w:space="0" w:color="auto"/>
              <w:right w:val="single" w:sz="4" w:space="0" w:color="auto"/>
            </w:tcBorders>
          </w:tcPr>
          <w:p w14:paraId="20520047" w14:textId="77777777" w:rsidR="002702F1" w:rsidRDefault="00B63DA4">
            <w:pPr>
              <w:pStyle w:val="a7"/>
              <w:spacing w:line="252" w:lineRule="auto"/>
              <w:jc w:val="center"/>
              <w:rPr>
                <w:b/>
                <w:sz w:val="28"/>
                <w:szCs w:val="28"/>
              </w:rPr>
            </w:pPr>
            <w:r>
              <w:rPr>
                <w:b/>
                <w:sz w:val="28"/>
                <w:szCs w:val="28"/>
              </w:rPr>
              <w:t>Засідання виконавчого комітету у ІІ кварталі 2025 року</w:t>
            </w:r>
          </w:p>
        </w:tc>
      </w:tr>
      <w:tr w:rsidR="002702F1" w14:paraId="03A5B5ED" w14:textId="77777777">
        <w:tc>
          <w:tcPr>
            <w:tcW w:w="4591" w:type="dxa"/>
            <w:tcBorders>
              <w:top w:val="single" w:sz="4" w:space="0" w:color="auto"/>
              <w:left w:val="single" w:sz="4" w:space="0" w:color="auto"/>
              <w:bottom w:val="single" w:sz="4" w:space="0" w:color="auto"/>
              <w:right w:val="single" w:sz="4" w:space="0" w:color="auto"/>
            </w:tcBorders>
          </w:tcPr>
          <w:p w14:paraId="53C10508" w14:textId="77777777" w:rsidR="002702F1" w:rsidRDefault="00B63DA4">
            <w:pPr>
              <w:pStyle w:val="a7"/>
              <w:spacing w:line="252" w:lineRule="auto"/>
              <w:jc w:val="both"/>
              <w:rPr>
                <w:sz w:val="28"/>
                <w:szCs w:val="28"/>
              </w:rPr>
            </w:pPr>
            <w:r>
              <w:rPr>
                <w:sz w:val="28"/>
                <w:szCs w:val="28"/>
              </w:rPr>
              <w:t>квітень</w:t>
            </w:r>
          </w:p>
        </w:tc>
        <w:tc>
          <w:tcPr>
            <w:tcW w:w="5045" w:type="dxa"/>
            <w:tcBorders>
              <w:top w:val="single" w:sz="4" w:space="0" w:color="auto"/>
              <w:left w:val="single" w:sz="4" w:space="0" w:color="auto"/>
              <w:bottom w:val="single" w:sz="4" w:space="0" w:color="auto"/>
              <w:right w:val="single" w:sz="4" w:space="0" w:color="auto"/>
            </w:tcBorders>
          </w:tcPr>
          <w:p w14:paraId="2EEAE025" w14:textId="77777777" w:rsidR="002702F1" w:rsidRDefault="00B63DA4">
            <w:pPr>
              <w:pStyle w:val="a7"/>
              <w:spacing w:line="252" w:lineRule="auto"/>
              <w:jc w:val="both"/>
              <w:rPr>
                <w:sz w:val="28"/>
                <w:szCs w:val="28"/>
              </w:rPr>
            </w:pPr>
            <w:r>
              <w:rPr>
                <w:sz w:val="28"/>
                <w:szCs w:val="28"/>
              </w:rPr>
              <w:t>03.04; .10.04; 17.04; 24.04</w:t>
            </w:r>
          </w:p>
        </w:tc>
      </w:tr>
      <w:tr w:rsidR="002702F1" w14:paraId="40C61C71" w14:textId="77777777">
        <w:tc>
          <w:tcPr>
            <w:tcW w:w="4591" w:type="dxa"/>
            <w:tcBorders>
              <w:top w:val="single" w:sz="4" w:space="0" w:color="auto"/>
              <w:left w:val="single" w:sz="4" w:space="0" w:color="auto"/>
              <w:bottom w:val="single" w:sz="4" w:space="0" w:color="auto"/>
              <w:right w:val="single" w:sz="4" w:space="0" w:color="auto"/>
            </w:tcBorders>
          </w:tcPr>
          <w:p w14:paraId="0740E758" w14:textId="77777777" w:rsidR="002702F1" w:rsidRDefault="00B63DA4">
            <w:pPr>
              <w:pStyle w:val="a7"/>
              <w:spacing w:line="252" w:lineRule="auto"/>
              <w:jc w:val="both"/>
              <w:rPr>
                <w:sz w:val="28"/>
                <w:szCs w:val="28"/>
              </w:rPr>
            </w:pPr>
            <w:r>
              <w:rPr>
                <w:sz w:val="28"/>
                <w:szCs w:val="28"/>
              </w:rPr>
              <w:t>травень</w:t>
            </w:r>
          </w:p>
        </w:tc>
        <w:tc>
          <w:tcPr>
            <w:tcW w:w="5045" w:type="dxa"/>
            <w:tcBorders>
              <w:top w:val="single" w:sz="4" w:space="0" w:color="auto"/>
              <w:left w:val="single" w:sz="4" w:space="0" w:color="auto"/>
              <w:bottom w:val="single" w:sz="4" w:space="0" w:color="auto"/>
              <w:right w:val="single" w:sz="4" w:space="0" w:color="auto"/>
            </w:tcBorders>
          </w:tcPr>
          <w:p w14:paraId="5FF7CED1" w14:textId="77777777" w:rsidR="002702F1" w:rsidRDefault="00B63DA4">
            <w:pPr>
              <w:pStyle w:val="a7"/>
              <w:spacing w:line="252" w:lineRule="auto"/>
              <w:jc w:val="both"/>
              <w:rPr>
                <w:sz w:val="28"/>
                <w:szCs w:val="28"/>
              </w:rPr>
            </w:pPr>
            <w:r>
              <w:rPr>
                <w:sz w:val="28"/>
                <w:szCs w:val="28"/>
              </w:rPr>
              <w:t>01.05; 08.05; 15.05; 22.05; 29.05</w:t>
            </w:r>
          </w:p>
        </w:tc>
      </w:tr>
      <w:tr w:rsidR="002702F1" w14:paraId="0617EC9E" w14:textId="77777777">
        <w:tc>
          <w:tcPr>
            <w:tcW w:w="4591" w:type="dxa"/>
            <w:tcBorders>
              <w:top w:val="single" w:sz="4" w:space="0" w:color="auto"/>
              <w:left w:val="single" w:sz="4" w:space="0" w:color="auto"/>
              <w:bottom w:val="single" w:sz="4" w:space="0" w:color="auto"/>
              <w:right w:val="single" w:sz="4" w:space="0" w:color="auto"/>
            </w:tcBorders>
          </w:tcPr>
          <w:p w14:paraId="0B3DDFD7" w14:textId="77777777" w:rsidR="002702F1" w:rsidRDefault="00B63DA4">
            <w:pPr>
              <w:pStyle w:val="a7"/>
              <w:spacing w:line="252" w:lineRule="auto"/>
              <w:jc w:val="both"/>
              <w:rPr>
                <w:sz w:val="28"/>
                <w:szCs w:val="28"/>
              </w:rPr>
            </w:pPr>
            <w:r>
              <w:rPr>
                <w:sz w:val="28"/>
                <w:szCs w:val="28"/>
              </w:rPr>
              <w:lastRenderedPageBreak/>
              <w:t>червень</w:t>
            </w:r>
          </w:p>
        </w:tc>
        <w:tc>
          <w:tcPr>
            <w:tcW w:w="5045" w:type="dxa"/>
            <w:tcBorders>
              <w:top w:val="single" w:sz="4" w:space="0" w:color="auto"/>
              <w:left w:val="single" w:sz="4" w:space="0" w:color="auto"/>
              <w:bottom w:val="single" w:sz="4" w:space="0" w:color="auto"/>
              <w:right w:val="single" w:sz="4" w:space="0" w:color="auto"/>
            </w:tcBorders>
          </w:tcPr>
          <w:p w14:paraId="5FC0E4D7" w14:textId="77777777" w:rsidR="002702F1" w:rsidRDefault="00B63DA4">
            <w:pPr>
              <w:pStyle w:val="a7"/>
              <w:spacing w:line="252" w:lineRule="auto"/>
              <w:jc w:val="both"/>
              <w:rPr>
                <w:sz w:val="28"/>
                <w:szCs w:val="28"/>
              </w:rPr>
            </w:pPr>
            <w:r>
              <w:rPr>
                <w:sz w:val="28"/>
                <w:szCs w:val="28"/>
              </w:rPr>
              <w:t>05.06; 12.06; 19.06.; 26.06</w:t>
            </w:r>
          </w:p>
        </w:tc>
      </w:tr>
      <w:tr w:rsidR="002702F1" w14:paraId="2447AB60" w14:textId="77777777">
        <w:tc>
          <w:tcPr>
            <w:tcW w:w="9636" w:type="dxa"/>
            <w:gridSpan w:val="2"/>
            <w:tcBorders>
              <w:top w:val="single" w:sz="4" w:space="0" w:color="auto"/>
              <w:left w:val="single" w:sz="4" w:space="0" w:color="auto"/>
              <w:bottom w:val="single" w:sz="4" w:space="0" w:color="auto"/>
              <w:right w:val="single" w:sz="4" w:space="0" w:color="auto"/>
            </w:tcBorders>
          </w:tcPr>
          <w:p w14:paraId="5EDD1B13" w14:textId="77777777" w:rsidR="002702F1" w:rsidRDefault="00B63DA4">
            <w:pPr>
              <w:pStyle w:val="a7"/>
              <w:spacing w:line="252" w:lineRule="auto"/>
              <w:jc w:val="center"/>
              <w:rPr>
                <w:sz w:val="28"/>
                <w:szCs w:val="28"/>
              </w:rPr>
            </w:pPr>
            <w:r>
              <w:rPr>
                <w:sz w:val="28"/>
                <w:szCs w:val="28"/>
              </w:rPr>
              <w:t xml:space="preserve">Заплановано проведення засідань протягом </w:t>
            </w:r>
            <w:r>
              <w:rPr>
                <w:bCs/>
                <w:sz w:val="28"/>
                <w:szCs w:val="28"/>
              </w:rPr>
              <w:t>ІІ</w:t>
            </w:r>
            <w:r>
              <w:rPr>
                <w:sz w:val="28"/>
                <w:szCs w:val="28"/>
              </w:rPr>
              <w:t xml:space="preserve"> кварталу 2025 року</w:t>
            </w:r>
          </w:p>
          <w:p w14:paraId="63649226" w14:textId="77777777" w:rsidR="002702F1" w:rsidRDefault="00B63DA4">
            <w:pPr>
              <w:pStyle w:val="a7"/>
              <w:spacing w:line="252" w:lineRule="auto"/>
              <w:jc w:val="center"/>
              <w:rPr>
                <w:sz w:val="28"/>
                <w:szCs w:val="28"/>
              </w:rPr>
            </w:pPr>
            <w:r>
              <w:rPr>
                <w:sz w:val="28"/>
                <w:szCs w:val="28"/>
              </w:rPr>
              <w:t>усього – 13</w:t>
            </w:r>
          </w:p>
        </w:tc>
      </w:tr>
      <w:tr w:rsidR="002702F1" w14:paraId="7662D0B7" w14:textId="77777777">
        <w:trPr>
          <w:trHeight w:val="304"/>
        </w:trPr>
        <w:tc>
          <w:tcPr>
            <w:tcW w:w="9636" w:type="dxa"/>
            <w:gridSpan w:val="2"/>
            <w:tcBorders>
              <w:top w:val="single" w:sz="4" w:space="0" w:color="auto"/>
              <w:left w:val="single" w:sz="4" w:space="0" w:color="auto"/>
              <w:bottom w:val="single" w:sz="4" w:space="0" w:color="auto"/>
              <w:right w:val="single" w:sz="4" w:space="0" w:color="auto"/>
            </w:tcBorders>
          </w:tcPr>
          <w:p w14:paraId="6C86471B" w14:textId="77777777" w:rsidR="002702F1" w:rsidRDefault="00B63DA4">
            <w:pPr>
              <w:pStyle w:val="a7"/>
              <w:spacing w:line="252" w:lineRule="auto"/>
              <w:rPr>
                <w:sz w:val="28"/>
                <w:szCs w:val="28"/>
              </w:rPr>
            </w:pPr>
            <w:r>
              <w:rPr>
                <w:sz w:val="28"/>
                <w:szCs w:val="28"/>
              </w:rPr>
              <w:t>Заплановано проведення засідань протягом перш</w:t>
            </w:r>
            <w:r>
              <w:rPr>
                <w:sz w:val="28"/>
                <w:szCs w:val="28"/>
                <w:lang w:val="ru-RU"/>
              </w:rPr>
              <w:t xml:space="preserve">ого </w:t>
            </w:r>
            <w:r>
              <w:rPr>
                <w:sz w:val="28"/>
                <w:szCs w:val="28"/>
              </w:rPr>
              <w:t>півріччя 2025 року,   усього – 26</w:t>
            </w:r>
          </w:p>
        </w:tc>
      </w:tr>
    </w:tbl>
    <w:p w14:paraId="47EDEAB3" w14:textId="77777777" w:rsidR="002702F1" w:rsidRDefault="002702F1">
      <w:pPr>
        <w:spacing w:after="0"/>
        <w:jc w:val="center"/>
        <w:rPr>
          <w:rFonts w:ascii="Times New Roman" w:hAnsi="Times New Roman" w:cs="Times New Roman"/>
          <w:b/>
          <w:sz w:val="28"/>
          <w:szCs w:val="28"/>
        </w:rPr>
      </w:pPr>
    </w:p>
    <w:p w14:paraId="0D51B65D" w14:textId="77777777" w:rsidR="002702F1" w:rsidRDefault="002702F1">
      <w:pPr>
        <w:spacing w:after="0" w:line="240" w:lineRule="auto"/>
        <w:jc w:val="center"/>
        <w:rPr>
          <w:rFonts w:ascii="Times New Roman" w:hAnsi="Times New Roman" w:cs="Times New Roman"/>
          <w:b/>
          <w:sz w:val="28"/>
          <w:szCs w:val="28"/>
          <w:lang w:val="uk-UA"/>
        </w:rPr>
      </w:pPr>
    </w:p>
    <w:p w14:paraId="12CDBF64" w14:textId="77777777" w:rsidR="002702F1" w:rsidRDefault="00B63DA4">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 Перелік основних питань для розгляду на засіданнях</w:t>
      </w:r>
    </w:p>
    <w:p w14:paraId="7A341C3E" w14:textId="77777777" w:rsidR="002702F1" w:rsidRDefault="00B63DA4">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виконавчого комітету Ніжинської міської ради</w:t>
      </w:r>
    </w:p>
    <w:p w14:paraId="3C2C6A37" w14:textId="77777777" w:rsidR="002702F1" w:rsidRDefault="002702F1">
      <w:pPr>
        <w:spacing w:after="0" w:line="240" w:lineRule="auto"/>
        <w:jc w:val="center"/>
        <w:rPr>
          <w:rFonts w:ascii="Times New Roman" w:hAnsi="Times New Roman" w:cs="Times New Roman"/>
          <w:b/>
          <w:sz w:val="28"/>
          <w:szCs w:val="28"/>
          <w:lang w:val="uk-UA"/>
        </w:rPr>
      </w:pPr>
    </w:p>
    <w:p w14:paraId="0EF384D8" w14:textId="77777777" w:rsidR="002702F1" w:rsidRDefault="00B63DA4">
      <w:pPr>
        <w:spacing w:after="0" w:line="240" w:lineRule="auto"/>
        <w:jc w:val="center"/>
        <w:rPr>
          <w:rFonts w:ascii="Times New Roman" w:hAnsi="Times New Roman"/>
          <w:b/>
          <w:sz w:val="28"/>
          <w:szCs w:val="28"/>
          <w:lang w:val="uk-UA"/>
        </w:rPr>
      </w:pPr>
      <w:r>
        <w:rPr>
          <w:rFonts w:ascii="Times New Roman" w:hAnsi="Times New Roman"/>
          <w:b/>
          <w:sz w:val="28"/>
          <w:szCs w:val="28"/>
          <w:lang w:val="en-US"/>
        </w:rPr>
        <w:t>I</w:t>
      </w:r>
      <w:r>
        <w:rPr>
          <w:rFonts w:ascii="Times New Roman" w:hAnsi="Times New Roman"/>
          <w:b/>
          <w:sz w:val="28"/>
          <w:szCs w:val="28"/>
          <w:lang w:val="uk-UA"/>
        </w:rPr>
        <w:t xml:space="preserve"> квартал</w:t>
      </w:r>
    </w:p>
    <w:p w14:paraId="2F3C032C" w14:textId="77777777" w:rsidR="002702F1" w:rsidRDefault="002702F1">
      <w:pPr>
        <w:spacing w:after="0" w:line="240" w:lineRule="auto"/>
        <w:jc w:val="center"/>
        <w:rPr>
          <w:rFonts w:ascii="Times New Roman" w:hAnsi="Times New Roman"/>
          <w:b/>
          <w:color w:val="FF0000"/>
          <w:sz w:val="28"/>
          <w:szCs w:val="28"/>
          <w:lang w:val="uk-UA"/>
        </w:rPr>
      </w:pPr>
    </w:p>
    <w:p w14:paraId="2C528B5F" w14:textId="77777777" w:rsidR="002702F1" w:rsidRDefault="00B63DA4">
      <w:pPr>
        <w:pStyle w:val="a7"/>
        <w:jc w:val="both"/>
        <w:rPr>
          <w:b/>
          <w:sz w:val="28"/>
          <w:szCs w:val="28"/>
        </w:rPr>
      </w:pPr>
      <w:r>
        <w:rPr>
          <w:sz w:val="28"/>
          <w:szCs w:val="28"/>
        </w:rPr>
        <w:t xml:space="preserve">                                                           </w:t>
      </w:r>
      <w:r>
        <w:rPr>
          <w:b/>
          <w:sz w:val="28"/>
          <w:szCs w:val="28"/>
        </w:rPr>
        <w:t>СІЧЕНЬ</w:t>
      </w:r>
    </w:p>
    <w:p w14:paraId="75B993ED" w14:textId="77777777" w:rsidR="002702F1" w:rsidRDefault="002702F1">
      <w:pPr>
        <w:pStyle w:val="a7"/>
        <w:jc w:val="both"/>
        <w:rPr>
          <w:b/>
          <w:sz w:val="28"/>
          <w:szCs w:val="28"/>
        </w:rPr>
      </w:pPr>
    </w:p>
    <w:p w14:paraId="6B6CD1D2" w14:textId="77777777" w:rsidR="002702F1" w:rsidRDefault="00B63DA4">
      <w:pPr>
        <w:pStyle w:val="a7"/>
        <w:numPr>
          <w:ilvl w:val="0"/>
          <w:numId w:val="1"/>
        </w:numPr>
        <w:jc w:val="both"/>
        <w:rPr>
          <w:sz w:val="28"/>
          <w:szCs w:val="28"/>
        </w:rPr>
      </w:pPr>
      <w:r>
        <w:rPr>
          <w:sz w:val="28"/>
          <w:szCs w:val="28"/>
        </w:rPr>
        <w:t>Про фінансування заходів Програми розвитку культури, мистецтва і охорони культурної спадщини та розвитку туризму на території Ніжинської територіальної громади.</w:t>
      </w:r>
    </w:p>
    <w:p w14:paraId="48BA66B1" w14:textId="77777777" w:rsidR="002702F1" w:rsidRDefault="00B63DA4">
      <w:pPr>
        <w:spacing w:after="0"/>
        <w:jc w:val="both"/>
        <w:rPr>
          <w:rFonts w:ascii="Times New Roman" w:hAnsi="Times New Roman" w:cs="Times New Roman"/>
          <w:sz w:val="28"/>
          <w:szCs w:val="28"/>
          <w:lang w:val="uk-UA"/>
        </w:rPr>
      </w:pPr>
      <w:r>
        <w:rPr>
          <w:sz w:val="28"/>
          <w:szCs w:val="28"/>
        </w:rPr>
        <w:t xml:space="preserve">                                                                                                                   </w:t>
      </w:r>
      <w:r>
        <w:rPr>
          <w:sz w:val="28"/>
          <w:szCs w:val="28"/>
          <w:lang w:val="uk-UA"/>
        </w:rPr>
        <w:t xml:space="preserve">        </w:t>
      </w:r>
      <w:r>
        <w:rPr>
          <w:sz w:val="28"/>
          <w:szCs w:val="28"/>
        </w:rPr>
        <w:t xml:space="preserve">  </w:t>
      </w:r>
      <w:r>
        <w:rPr>
          <w:rFonts w:ascii="Times New Roman" w:hAnsi="Times New Roman" w:cs="Times New Roman"/>
          <w:sz w:val="28"/>
          <w:szCs w:val="28"/>
        </w:rPr>
        <w:t xml:space="preserve"> Т.Б</w:t>
      </w:r>
      <w:r>
        <w:rPr>
          <w:rFonts w:ascii="Times New Roman" w:hAnsi="Times New Roman" w:cs="Times New Roman"/>
          <w:sz w:val="28"/>
          <w:szCs w:val="28"/>
          <w:lang w:val="uk-UA"/>
        </w:rPr>
        <w:t>АССАК</w:t>
      </w:r>
    </w:p>
    <w:p w14:paraId="32026274" w14:textId="77777777" w:rsidR="002702F1" w:rsidRDefault="002702F1">
      <w:pPr>
        <w:spacing w:after="0"/>
        <w:jc w:val="both"/>
        <w:rPr>
          <w:rFonts w:ascii="Times New Roman" w:hAnsi="Times New Roman" w:cs="Times New Roman"/>
          <w:sz w:val="28"/>
          <w:szCs w:val="28"/>
          <w:lang w:val="uk-UA"/>
        </w:rPr>
      </w:pPr>
    </w:p>
    <w:p w14:paraId="2087C0ED" w14:textId="77777777" w:rsidR="002702F1" w:rsidRDefault="00B63DA4">
      <w:pPr>
        <w:numPr>
          <w:ilvl w:val="0"/>
          <w:numId w:val="1"/>
        </w:numPr>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 організацію харчування учнів закладів загальної середньої освіти у 2025 році за </w:t>
      </w:r>
      <w:proofErr w:type="spellStart"/>
      <w:r>
        <w:rPr>
          <w:rFonts w:ascii="Times New Roman" w:eastAsia="Times New Roman" w:hAnsi="Times New Roman" w:cs="Times New Roman"/>
          <w:sz w:val="28"/>
          <w:szCs w:val="28"/>
          <w:lang w:val="uk-UA"/>
        </w:rPr>
        <w:t>рахінок</w:t>
      </w:r>
      <w:proofErr w:type="spellEnd"/>
      <w:r>
        <w:rPr>
          <w:rFonts w:ascii="Times New Roman" w:eastAsia="Times New Roman" w:hAnsi="Times New Roman" w:cs="Times New Roman"/>
          <w:sz w:val="28"/>
          <w:szCs w:val="28"/>
          <w:lang w:val="uk-UA"/>
        </w:rPr>
        <w:t xml:space="preserve"> коштів бюджету Ніжинської територіальної громади</w:t>
      </w:r>
    </w:p>
    <w:p w14:paraId="13011433" w14:textId="77777777" w:rsidR="002702F1" w:rsidRDefault="00B63DA4">
      <w:pPr>
        <w:spacing w:after="0"/>
        <w:ind w:left="210"/>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В.ГРАДОБИК</w:t>
      </w:r>
    </w:p>
    <w:p w14:paraId="2B70A2AC" w14:textId="77777777" w:rsidR="002702F1" w:rsidRDefault="00B63DA4">
      <w:pPr>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t>Про розгляд матеріалів опікунської ради</w:t>
      </w:r>
    </w:p>
    <w:p w14:paraId="1B1D7887" w14:textId="77777777" w:rsidR="002702F1" w:rsidRDefault="00B63DA4">
      <w:pPr>
        <w:wordWrap w:val="0"/>
        <w:spacing w:after="0"/>
        <w:jc w:val="right"/>
        <w:rPr>
          <w:rFonts w:ascii="Times New Roman" w:hAnsi="Times New Roman"/>
          <w:sz w:val="28"/>
          <w:szCs w:val="28"/>
          <w:lang w:val="uk-UA"/>
        </w:rPr>
      </w:pPr>
      <w:r>
        <w:rPr>
          <w:rFonts w:ascii="Times New Roman" w:hAnsi="Times New Roman"/>
          <w:sz w:val="28"/>
          <w:szCs w:val="28"/>
          <w:lang w:val="uk-UA"/>
        </w:rPr>
        <w:t>О.СМАГА</w:t>
      </w:r>
    </w:p>
    <w:p w14:paraId="54A596ED" w14:textId="77777777" w:rsidR="002702F1" w:rsidRDefault="00B63DA4">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постановку на квартирний облік, зняття з квартирного обліку, внесення змін до </w:t>
      </w:r>
      <w:proofErr w:type="spellStart"/>
      <w:r>
        <w:rPr>
          <w:rFonts w:ascii="Times New Roman" w:hAnsi="Times New Roman"/>
          <w:sz w:val="28"/>
          <w:szCs w:val="28"/>
          <w:lang w:val="uk-UA"/>
        </w:rPr>
        <w:t>квартоблікових</w:t>
      </w:r>
      <w:proofErr w:type="spellEnd"/>
      <w:r>
        <w:rPr>
          <w:rFonts w:ascii="Times New Roman" w:hAnsi="Times New Roman"/>
          <w:sz w:val="28"/>
          <w:szCs w:val="28"/>
          <w:lang w:val="uk-UA"/>
        </w:rPr>
        <w:t xml:space="preserve"> справ.</w:t>
      </w:r>
    </w:p>
    <w:p w14:paraId="6F9BF1AA" w14:textId="77777777" w:rsidR="002702F1" w:rsidRDefault="00B63DA4">
      <w:pPr>
        <w:pStyle w:val="a7"/>
        <w:jc w:val="right"/>
        <w:rPr>
          <w:sz w:val="28"/>
          <w:szCs w:val="28"/>
        </w:rPr>
      </w:pPr>
      <w:r>
        <w:rPr>
          <w:sz w:val="28"/>
          <w:szCs w:val="28"/>
        </w:rPr>
        <w:t xml:space="preserve">                                                                                                                    Н.БОЙКО</w:t>
      </w:r>
    </w:p>
    <w:p w14:paraId="4C92F25B" w14:textId="77777777" w:rsidR="002702F1" w:rsidRDefault="002702F1">
      <w:pPr>
        <w:spacing w:after="0"/>
        <w:jc w:val="both"/>
        <w:rPr>
          <w:rFonts w:ascii="Times New Roman" w:hAnsi="Times New Roman"/>
          <w:color w:val="FF0000"/>
          <w:sz w:val="28"/>
          <w:szCs w:val="28"/>
          <w:lang w:val="uk-UA"/>
        </w:rPr>
      </w:pPr>
    </w:p>
    <w:p w14:paraId="3C68609B" w14:textId="77777777" w:rsidR="002702F1" w:rsidRDefault="00B63DA4">
      <w:pPr>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rPr>
        <w:t xml:space="preserve">Про </w:t>
      </w:r>
      <w:r>
        <w:rPr>
          <w:rFonts w:ascii="Times New Roman" w:hAnsi="Times New Roman" w:cs="Times New Roman"/>
          <w:sz w:val="28"/>
          <w:szCs w:val="28"/>
          <w:lang w:val="uk-UA"/>
        </w:rPr>
        <w:t xml:space="preserve">відшкодування коштів перевізникам за пільгове </w:t>
      </w:r>
      <w:proofErr w:type="spellStart"/>
      <w:r>
        <w:rPr>
          <w:rFonts w:ascii="Times New Roman" w:hAnsi="Times New Roman" w:cs="Times New Roman"/>
          <w:sz w:val="28"/>
          <w:szCs w:val="28"/>
        </w:rPr>
        <w:t>перевезення</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окремих категорій громадян </w:t>
      </w:r>
      <w:proofErr w:type="spellStart"/>
      <w:r>
        <w:rPr>
          <w:rFonts w:ascii="Times New Roman" w:hAnsi="Times New Roman" w:cs="Times New Roman"/>
          <w:sz w:val="28"/>
          <w:szCs w:val="28"/>
        </w:rPr>
        <w:t>автомобільним</w:t>
      </w:r>
      <w:proofErr w:type="spellEnd"/>
      <w:r>
        <w:rPr>
          <w:rFonts w:ascii="Times New Roman" w:hAnsi="Times New Roman" w:cs="Times New Roman"/>
          <w:sz w:val="28"/>
          <w:szCs w:val="28"/>
        </w:rPr>
        <w:t xml:space="preserve"> транспортом</w:t>
      </w:r>
      <w:r>
        <w:rPr>
          <w:rFonts w:ascii="Times New Roman" w:hAnsi="Times New Roman" w:cs="Times New Roman"/>
          <w:sz w:val="28"/>
          <w:szCs w:val="28"/>
          <w:lang w:val="uk-UA"/>
        </w:rPr>
        <w:t xml:space="preserve"> загального користування в місті Ніжині.</w:t>
      </w:r>
    </w:p>
    <w:p w14:paraId="0B4EE218" w14:textId="77777777" w:rsidR="002702F1" w:rsidRDefault="00B63DA4">
      <w:pPr>
        <w:wordWrap w:val="0"/>
        <w:spacing w:after="0"/>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С. СІРЕНКО</w:t>
      </w:r>
    </w:p>
    <w:p w14:paraId="6C4466A4" w14:textId="77777777" w:rsidR="002702F1" w:rsidRDefault="002702F1">
      <w:pPr>
        <w:spacing w:after="0" w:line="240" w:lineRule="auto"/>
        <w:jc w:val="both"/>
        <w:rPr>
          <w:rFonts w:ascii="Times New Roman" w:hAnsi="Times New Roman"/>
          <w:sz w:val="28"/>
          <w:szCs w:val="28"/>
          <w:lang w:val="uk-UA"/>
        </w:rPr>
      </w:pPr>
    </w:p>
    <w:p w14:paraId="17229D10" w14:textId="77777777" w:rsidR="002702F1" w:rsidRDefault="00B63DA4">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затвердження кандидатів на отримання щомісячної стипендії обдарованій учнівській та студентській молоді Ніжинської міської територіальної громади на перше півріччя 2025 року.</w:t>
      </w:r>
    </w:p>
    <w:p w14:paraId="25F02F7A" w14:textId="77777777" w:rsidR="002702F1" w:rsidRDefault="00B63DA4">
      <w:pPr>
        <w:spacing w:after="0"/>
        <w:jc w:val="right"/>
        <w:rPr>
          <w:rFonts w:ascii="Times New Roman" w:hAnsi="Times New Roman"/>
          <w:sz w:val="28"/>
          <w:szCs w:val="28"/>
          <w:lang w:val="uk-UA"/>
        </w:rPr>
      </w:pPr>
      <w:r>
        <w:rPr>
          <w:rFonts w:ascii="Times New Roman" w:hAnsi="Times New Roman"/>
          <w:sz w:val="28"/>
          <w:szCs w:val="28"/>
          <w:lang w:val="uk-UA"/>
        </w:rPr>
        <w:t>Н. БІЛАН</w:t>
      </w:r>
    </w:p>
    <w:p w14:paraId="0A5A2BCC" w14:textId="77777777" w:rsidR="002702F1" w:rsidRDefault="002702F1">
      <w:pPr>
        <w:pStyle w:val="a7"/>
        <w:rPr>
          <w:sz w:val="28"/>
          <w:szCs w:val="28"/>
        </w:rPr>
      </w:pPr>
    </w:p>
    <w:p w14:paraId="404EE7BB" w14:textId="77777777" w:rsidR="002702F1" w:rsidRDefault="00B63DA4">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забезпечення виконання заходів відповідно до Програми розвитку цивільного захисту Ніжинської міської територіальної громади на  2025 рік</w:t>
      </w:r>
    </w:p>
    <w:p w14:paraId="2E1CDABC" w14:textId="77777777" w:rsidR="002702F1" w:rsidRDefault="00B63DA4">
      <w:pPr>
        <w:spacing w:after="0"/>
        <w:jc w:val="right"/>
        <w:rPr>
          <w:rFonts w:ascii="Times New Roman" w:hAnsi="Times New Roman"/>
          <w:sz w:val="28"/>
          <w:szCs w:val="28"/>
          <w:lang w:val="uk-UA"/>
        </w:rPr>
      </w:pPr>
      <w:r>
        <w:rPr>
          <w:rFonts w:ascii="Times New Roman" w:hAnsi="Times New Roman"/>
          <w:sz w:val="28"/>
          <w:szCs w:val="28"/>
          <w:lang w:val="uk-UA"/>
        </w:rPr>
        <w:t>І. ОВЧАРЕНКО</w:t>
      </w:r>
    </w:p>
    <w:p w14:paraId="2400240F" w14:textId="77777777" w:rsidR="002702F1" w:rsidRDefault="002702F1">
      <w:pPr>
        <w:spacing w:after="0"/>
        <w:jc w:val="right"/>
        <w:rPr>
          <w:rFonts w:ascii="Times New Roman" w:hAnsi="Times New Roman"/>
          <w:sz w:val="28"/>
          <w:szCs w:val="28"/>
          <w:lang w:val="uk-UA"/>
        </w:rPr>
      </w:pPr>
    </w:p>
    <w:p w14:paraId="34740B0C" w14:textId="77777777" w:rsidR="002702F1" w:rsidRDefault="00B63DA4">
      <w:pPr>
        <w:spacing w:after="0"/>
        <w:rPr>
          <w:rFonts w:ascii="Times New Roman" w:hAnsi="Times New Roman"/>
          <w:sz w:val="28"/>
          <w:szCs w:val="28"/>
          <w:lang w:val="uk-UA"/>
        </w:rPr>
      </w:pPr>
      <w:r>
        <w:rPr>
          <w:rFonts w:ascii="Times New Roman" w:hAnsi="Times New Roman"/>
          <w:sz w:val="28"/>
          <w:szCs w:val="28"/>
          <w:lang w:val="uk-UA"/>
        </w:rPr>
        <w:t>8. Про розгляд матеріалів комісії з питань захисту прав дитини</w:t>
      </w:r>
    </w:p>
    <w:p w14:paraId="62D89CA8" w14:textId="77777777" w:rsidR="002702F1" w:rsidRDefault="00B63DA4">
      <w:pPr>
        <w:spacing w:after="0"/>
        <w:ind w:left="210"/>
        <w:jc w:val="right"/>
        <w:rPr>
          <w:rFonts w:ascii="Times New Roman" w:hAnsi="Times New Roman"/>
          <w:sz w:val="28"/>
          <w:szCs w:val="28"/>
          <w:lang w:val="uk-UA"/>
        </w:rPr>
      </w:pPr>
      <w:r>
        <w:rPr>
          <w:rFonts w:ascii="Times New Roman" w:hAnsi="Times New Roman"/>
          <w:sz w:val="28"/>
          <w:szCs w:val="28"/>
          <w:lang w:val="uk-UA"/>
        </w:rPr>
        <w:t>Н.РАЦИН</w:t>
      </w:r>
    </w:p>
    <w:p w14:paraId="2AFEB5F2" w14:textId="77777777" w:rsidR="002702F1" w:rsidRDefault="00B63DA4">
      <w:pPr>
        <w:spacing w:after="0" w:line="240" w:lineRule="auto"/>
        <w:ind w:left="4323"/>
        <w:jc w:val="right"/>
        <w:rPr>
          <w:rFonts w:ascii="Times New Roman" w:hAnsi="Times New Roman"/>
          <w:sz w:val="28"/>
          <w:szCs w:val="28"/>
          <w:lang w:val="uk-UA"/>
        </w:rPr>
      </w:pPr>
      <w:r>
        <w:rPr>
          <w:rFonts w:ascii="Times New Roman" w:hAnsi="Times New Roman"/>
          <w:sz w:val="28"/>
          <w:szCs w:val="28"/>
          <w:lang w:val="uk-UA"/>
        </w:rPr>
        <w:lastRenderedPageBreak/>
        <w:t xml:space="preserve"> </w:t>
      </w:r>
    </w:p>
    <w:p w14:paraId="0896C163" w14:textId="77777777" w:rsidR="002702F1" w:rsidRDefault="00B63DA4">
      <w:pPr>
        <w:spacing w:after="0" w:line="240" w:lineRule="auto"/>
        <w:jc w:val="both"/>
        <w:rPr>
          <w:rFonts w:ascii="Times New Roman" w:hAnsi="Times New Roman"/>
          <w:sz w:val="28"/>
          <w:szCs w:val="28"/>
          <w:lang w:val="uk-UA"/>
        </w:rPr>
      </w:pPr>
      <w:r>
        <w:rPr>
          <w:rFonts w:ascii="Times New Roman" w:hAnsi="Times New Roman" w:cs="Times New Roman"/>
          <w:sz w:val="28"/>
          <w:szCs w:val="28"/>
          <w:lang w:val="uk-UA"/>
        </w:rPr>
        <w:t xml:space="preserve">9. Про затвердження актів комісії з підготовки земельних спорів на  території </w:t>
      </w:r>
      <w:r>
        <w:rPr>
          <w:rFonts w:ascii="Times New Roman" w:hAnsi="Times New Roman"/>
          <w:sz w:val="28"/>
          <w:szCs w:val="28"/>
          <w:lang w:val="uk-UA"/>
        </w:rPr>
        <w:t>Ніжинської міської територіальної громади.</w:t>
      </w:r>
    </w:p>
    <w:p w14:paraId="1A85967C" w14:textId="77777777" w:rsidR="002702F1" w:rsidRDefault="00B63DA4">
      <w:pPr>
        <w:spacing w:after="0" w:line="240" w:lineRule="auto"/>
        <w:ind w:left="4323"/>
        <w:jc w:val="right"/>
        <w:rPr>
          <w:rFonts w:ascii="Times New Roman" w:hAnsi="Times New Roman"/>
          <w:sz w:val="28"/>
          <w:szCs w:val="28"/>
          <w:lang w:val="uk-UA"/>
        </w:rPr>
      </w:pPr>
      <w:r>
        <w:rPr>
          <w:rFonts w:ascii="Times New Roman" w:hAnsi="Times New Roman"/>
          <w:sz w:val="28"/>
          <w:szCs w:val="28"/>
          <w:lang w:val="uk-UA"/>
        </w:rPr>
        <w:t>І.ОНОКАЛО</w:t>
      </w:r>
    </w:p>
    <w:p w14:paraId="11EACA46" w14:textId="77777777" w:rsidR="002702F1" w:rsidRDefault="002702F1">
      <w:pPr>
        <w:spacing w:after="0" w:line="240" w:lineRule="auto"/>
        <w:ind w:left="4323"/>
        <w:jc w:val="right"/>
        <w:rPr>
          <w:rFonts w:ascii="Times New Roman" w:hAnsi="Times New Roman"/>
          <w:sz w:val="28"/>
          <w:szCs w:val="28"/>
          <w:lang w:val="uk-UA"/>
        </w:rPr>
      </w:pPr>
    </w:p>
    <w:p w14:paraId="775E8DE2" w14:textId="77777777" w:rsidR="002702F1" w:rsidRDefault="00B63DA4">
      <w:pPr>
        <w:spacing w:after="0" w:line="240" w:lineRule="auto"/>
        <w:jc w:val="both"/>
        <w:rPr>
          <w:rFonts w:ascii="Times New Roman" w:hAnsi="Times New Roman"/>
          <w:sz w:val="28"/>
          <w:szCs w:val="28"/>
          <w:lang w:val="uk-UA"/>
        </w:rPr>
      </w:pPr>
      <w:r>
        <w:rPr>
          <w:rFonts w:ascii="Times New Roman" w:hAnsi="Times New Roman"/>
          <w:sz w:val="28"/>
          <w:szCs w:val="28"/>
          <w:lang w:val="uk-UA"/>
        </w:rPr>
        <w:t>10. Про надання дозволів на розроблення проектів детального планування                      на території населених пунктів Ніжинської міської територіальної громади.</w:t>
      </w:r>
    </w:p>
    <w:p w14:paraId="0176089F" w14:textId="77777777" w:rsidR="002702F1" w:rsidRDefault="00B63DA4">
      <w:pPr>
        <w:spacing w:after="0"/>
        <w:jc w:val="right"/>
        <w:rPr>
          <w:rFonts w:ascii="Times New Roman" w:hAnsi="Times New Roman"/>
          <w:sz w:val="28"/>
          <w:szCs w:val="28"/>
          <w:lang w:val="uk-UA"/>
        </w:rPr>
      </w:pPr>
      <w:r>
        <w:rPr>
          <w:rFonts w:ascii="Times New Roman" w:hAnsi="Times New Roman"/>
          <w:sz w:val="28"/>
          <w:szCs w:val="28"/>
          <w:lang w:val="uk-UA"/>
        </w:rPr>
        <w:t xml:space="preserve">                                                                                                             І.КОШЕЛІВСЬКА</w:t>
      </w:r>
    </w:p>
    <w:p w14:paraId="2835766F" w14:textId="77777777" w:rsidR="002702F1" w:rsidRDefault="00B63DA4">
      <w:pPr>
        <w:spacing w:after="0"/>
        <w:jc w:val="both"/>
        <w:rPr>
          <w:rFonts w:ascii="Times New Roman" w:hAnsi="Times New Roman"/>
          <w:sz w:val="28"/>
          <w:szCs w:val="28"/>
          <w:lang w:val="uk-UA"/>
        </w:rPr>
      </w:pPr>
      <w:r>
        <w:rPr>
          <w:rFonts w:ascii="Times New Roman" w:hAnsi="Times New Roman"/>
          <w:sz w:val="28"/>
          <w:szCs w:val="28"/>
          <w:lang w:val="uk-UA"/>
        </w:rPr>
        <w:t>11. Про встановлення тарифів на комунальні послуги для комунальних підприємств (при надходженні заяв).</w:t>
      </w:r>
    </w:p>
    <w:p w14:paraId="260D3C6B" w14:textId="77777777" w:rsidR="002702F1" w:rsidRDefault="00B63DA4">
      <w:pPr>
        <w:spacing w:after="0"/>
        <w:jc w:val="right"/>
        <w:rPr>
          <w:rFonts w:ascii="Times New Roman" w:hAnsi="Times New Roman"/>
          <w:sz w:val="28"/>
          <w:szCs w:val="28"/>
          <w:lang w:val="uk-UA"/>
        </w:rPr>
      </w:pPr>
      <w:r>
        <w:rPr>
          <w:rFonts w:ascii="Times New Roman" w:hAnsi="Times New Roman"/>
          <w:sz w:val="28"/>
          <w:szCs w:val="28"/>
          <w:lang w:val="uk-UA"/>
        </w:rPr>
        <w:t xml:space="preserve">                                                                                                                  Г.ТАРАНЕНКО</w:t>
      </w:r>
    </w:p>
    <w:p w14:paraId="64D3ADC6" w14:textId="77777777" w:rsidR="002702F1" w:rsidRDefault="002702F1">
      <w:pPr>
        <w:spacing w:after="0"/>
        <w:jc w:val="right"/>
        <w:rPr>
          <w:rFonts w:ascii="Times New Roman" w:hAnsi="Times New Roman"/>
          <w:sz w:val="28"/>
          <w:szCs w:val="28"/>
          <w:lang w:val="uk-UA"/>
        </w:rPr>
      </w:pPr>
    </w:p>
    <w:p w14:paraId="27BE5F68" w14:textId="77777777" w:rsidR="002702F1" w:rsidRDefault="00B63DA4">
      <w:pPr>
        <w:spacing w:after="0"/>
        <w:jc w:val="both"/>
        <w:rPr>
          <w:rFonts w:ascii="Times New Roman" w:hAnsi="Times New Roman"/>
          <w:sz w:val="28"/>
          <w:szCs w:val="28"/>
          <w:lang w:val="uk-UA"/>
        </w:rPr>
      </w:pPr>
      <w:r>
        <w:rPr>
          <w:rFonts w:ascii="Times New Roman" w:hAnsi="Times New Roman"/>
          <w:sz w:val="28"/>
          <w:szCs w:val="28"/>
          <w:lang w:val="uk-UA"/>
        </w:rPr>
        <w:t xml:space="preserve">12. Про видалення зелених насаджень на території </w:t>
      </w:r>
      <w:proofErr w:type="spellStart"/>
      <w:r>
        <w:rPr>
          <w:rFonts w:ascii="Times New Roman" w:hAnsi="Times New Roman"/>
          <w:sz w:val="28"/>
          <w:szCs w:val="28"/>
          <w:lang w:val="uk-UA"/>
        </w:rPr>
        <w:t>м.Ніжина</w:t>
      </w:r>
      <w:proofErr w:type="spellEnd"/>
    </w:p>
    <w:p w14:paraId="4D5EEC1A" w14:textId="77777777" w:rsidR="002702F1" w:rsidRDefault="00B63DA4">
      <w:pPr>
        <w:spacing w:after="0"/>
        <w:ind w:left="210"/>
        <w:jc w:val="right"/>
        <w:rPr>
          <w:rFonts w:ascii="Times New Roman" w:hAnsi="Times New Roman"/>
          <w:sz w:val="28"/>
          <w:szCs w:val="28"/>
          <w:lang w:val="uk-UA"/>
        </w:rPr>
      </w:pPr>
      <w:r>
        <w:rPr>
          <w:rFonts w:ascii="Times New Roman" w:hAnsi="Times New Roman"/>
          <w:sz w:val="28"/>
          <w:szCs w:val="28"/>
          <w:lang w:val="uk-UA"/>
        </w:rPr>
        <w:t>С. СІРЕНКО</w:t>
      </w:r>
    </w:p>
    <w:p w14:paraId="4D947AAF" w14:textId="77777777" w:rsidR="002702F1" w:rsidRDefault="00B63DA4">
      <w:pPr>
        <w:spacing w:after="0"/>
        <w:ind w:left="210"/>
        <w:jc w:val="right"/>
        <w:rPr>
          <w:rFonts w:ascii="Times New Roman" w:hAnsi="Times New Roman"/>
          <w:sz w:val="28"/>
          <w:szCs w:val="28"/>
          <w:lang w:val="uk-UA"/>
        </w:rPr>
      </w:pPr>
      <w:r>
        <w:rPr>
          <w:rFonts w:ascii="Times New Roman" w:hAnsi="Times New Roman"/>
          <w:sz w:val="28"/>
          <w:szCs w:val="28"/>
          <w:lang w:val="uk-UA"/>
        </w:rPr>
        <w:t xml:space="preserve"> </w:t>
      </w:r>
    </w:p>
    <w:p w14:paraId="5433723A" w14:textId="77777777" w:rsidR="002702F1" w:rsidRDefault="00B63DA4">
      <w:pPr>
        <w:numPr>
          <w:ilvl w:val="0"/>
          <w:numId w:val="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Виконання заходів, спрямованих на попередження виникнення надзвичайних ситуацій, небезпечних подій, що можуть призвести до значних матеріальних збитків, загибелі або травмуванню людей, ліквідації їх наслідків  </w:t>
      </w:r>
    </w:p>
    <w:p w14:paraId="54B1EF10" w14:textId="77777777" w:rsidR="002702F1" w:rsidRDefault="00B63DA4">
      <w:pPr>
        <w:spacing w:after="0"/>
        <w:jc w:val="right"/>
        <w:rPr>
          <w:rFonts w:ascii="Times New Roman" w:hAnsi="Times New Roman" w:cs="Times New Roman"/>
          <w:sz w:val="28"/>
          <w:szCs w:val="28"/>
          <w:lang w:val="uk-UA"/>
        </w:rPr>
      </w:pPr>
      <w:r>
        <w:rPr>
          <w:rFonts w:ascii="Times New Roman" w:hAnsi="Times New Roman" w:cs="Times New Roman"/>
          <w:sz w:val="28"/>
          <w:szCs w:val="28"/>
          <w:lang w:val="uk-UA"/>
        </w:rPr>
        <w:t>І.ОВЧАРЕНКО</w:t>
      </w:r>
    </w:p>
    <w:p w14:paraId="492D2A67" w14:textId="77777777" w:rsidR="002702F1" w:rsidRDefault="002702F1">
      <w:pPr>
        <w:spacing w:after="0"/>
        <w:jc w:val="right"/>
        <w:rPr>
          <w:rFonts w:ascii="Times New Roman" w:hAnsi="Times New Roman" w:cs="Times New Roman"/>
          <w:sz w:val="28"/>
          <w:szCs w:val="28"/>
          <w:lang w:val="uk-UA"/>
        </w:rPr>
      </w:pPr>
    </w:p>
    <w:p w14:paraId="64C09957" w14:textId="77777777" w:rsidR="002702F1" w:rsidRDefault="00B63DA4">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14. </w:t>
      </w:r>
      <w:r>
        <w:rPr>
          <w:rFonts w:ascii="Times New Roman" w:hAnsi="Times New Roman" w:cs="Times New Roman"/>
          <w:sz w:val="28"/>
          <w:szCs w:val="28"/>
        </w:rPr>
        <w:t xml:space="preserve">Про </w:t>
      </w:r>
      <w:proofErr w:type="spellStart"/>
      <w:r>
        <w:rPr>
          <w:rFonts w:ascii="Times New Roman" w:hAnsi="Times New Roman" w:cs="Times New Roman"/>
          <w:sz w:val="28"/>
          <w:szCs w:val="28"/>
        </w:rPr>
        <w:t>встановлення</w:t>
      </w:r>
      <w:proofErr w:type="spellEnd"/>
      <w:r>
        <w:rPr>
          <w:rFonts w:ascii="Times New Roman" w:hAnsi="Times New Roman" w:cs="Times New Roman"/>
          <w:sz w:val="28"/>
          <w:szCs w:val="28"/>
        </w:rPr>
        <w:t xml:space="preserve"> статусу </w:t>
      </w:r>
      <w:proofErr w:type="spellStart"/>
      <w:r>
        <w:rPr>
          <w:rFonts w:ascii="Times New Roman" w:hAnsi="Times New Roman" w:cs="Times New Roman"/>
          <w:sz w:val="28"/>
          <w:szCs w:val="28"/>
        </w:rPr>
        <w:t>дитини</w:t>
      </w:r>
      <w:proofErr w:type="spellEnd"/>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яка </w:t>
      </w:r>
      <w:proofErr w:type="spellStart"/>
      <w:r>
        <w:rPr>
          <w:rFonts w:ascii="Times New Roman" w:hAnsi="Times New Roman" w:cs="Times New Roman"/>
          <w:sz w:val="28"/>
          <w:szCs w:val="28"/>
        </w:rPr>
        <w:t>постраждала</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rPr>
        <w:t>в</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наслідок</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воєнних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дій</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збройних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конфлікт</w:t>
      </w:r>
      <w:r>
        <w:rPr>
          <w:rFonts w:ascii="Times New Roman" w:hAnsi="Times New Roman" w:cs="Times New Roman"/>
          <w:sz w:val="28"/>
          <w:szCs w:val="28"/>
          <w:lang w:val="uk-UA"/>
        </w:rPr>
        <w:t>ів</w:t>
      </w:r>
      <w:proofErr w:type="spellEnd"/>
    </w:p>
    <w:p w14:paraId="4BC79C56" w14:textId="77777777" w:rsidR="002702F1" w:rsidRDefault="00B63DA4">
      <w:pPr>
        <w:spacing w:after="0"/>
        <w:ind w:left="210"/>
        <w:jc w:val="right"/>
        <w:rPr>
          <w:rFonts w:ascii="Times New Roman" w:hAnsi="Times New Roman"/>
          <w:sz w:val="28"/>
          <w:szCs w:val="28"/>
          <w:lang w:val="uk-UA"/>
        </w:rPr>
      </w:pPr>
      <w:r>
        <w:rPr>
          <w:rFonts w:ascii="Times New Roman" w:hAnsi="Times New Roman"/>
          <w:sz w:val="28"/>
          <w:szCs w:val="28"/>
          <w:lang w:val="uk-UA"/>
        </w:rPr>
        <w:t>Н.РАЦИН</w:t>
      </w:r>
    </w:p>
    <w:p w14:paraId="43C56124" w14:textId="77777777" w:rsidR="002702F1" w:rsidRDefault="00B63DA4">
      <w:pPr>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15. Про встановлення плати для батьків за харчування дітей у закладах дошкільної  освіти  та дошкільних підрозділах у 2025 році.</w:t>
      </w:r>
    </w:p>
    <w:p w14:paraId="062C6A03" w14:textId="77777777" w:rsidR="002702F1" w:rsidRDefault="00B63DA4">
      <w:pPr>
        <w:spacing w:after="0"/>
        <w:ind w:left="210"/>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В.ГРАДОБИК</w:t>
      </w:r>
    </w:p>
    <w:p w14:paraId="70EBB6F3" w14:textId="77777777" w:rsidR="002702F1" w:rsidRDefault="002702F1">
      <w:pPr>
        <w:spacing w:after="0"/>
        <w:ind w:left="210"/>
        <w:jc w:val="right"/>
        <w:rPr>
          <w:rFonts w:ascii="Times New Roman" w:eastAsia="Times New Roman" w:hAnsi="Times New Roman" w:cs="Times New Roman"/>
          <w:sz w:val="28"/>
          <w:szCs w:val="28"/>
          <w:lang w:val="uk-UA"/>
        </w:rPr>
      </w:pPr>
    </w:p>
    <w:p w14:paraId="1DD67B85" w14:textId="77777777" w:rsidR="002702F1" w:rsidRDefault="00B63DA4">
      <w:pPr>
        <w:spacing w:after="0"/>
        <w:jc w:val="both"/>
        <w:rPr>
          <w:rFonts w:ascii="Times New Roman" w:hAnsi="Times New Roman"/>
          <w:b/>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ЛЮТИЙ</w:t>
      </w:r>
    </w:p>
    <w:p w14:paraId="484D5EE1" w14:textId="77777777" w:rsidR="002702F1" w:rsidRDefault="00B63DA4">
      <w:pPr>
        <w:numPr>
          <w:ilvl w:val="0"/>
          <w:numId w:val="3"/>
        </w:numPr>
        <w:spacing w:after="0"/>
        <w:rPr>
          <w:rFonts w:ascii="Times New Roman" w:hAnsi="Times New Roman"/>
          <w:sz w:val="28"/>
          <w:szCs w:val="28"/>
          <w:lang w:val="uk-UA"/>
        </w:rPr>
      </w:pPr>
      <w:r>
        <w:rPr>
          <w:rFonts w:ascii="Times New Roman" w:hAnsi="Times New Roman"/>
          <w:sz w:val="28"/>
          <w:szCs w:val="28"/>
          <w:lang w:val="uk-UA"/>
        </w:rPr>
        <w:t xml:space="preserve">Про забезпечення виконання заходів відповідно до Комплексної програми заходів та робіт з територіальної оборони Ніжинської міської територіальної громади на 2025 рік                                          </w:t>
      </w:r>
    </w:p>
    <w:p w14:paraId="5B3DB51A" w14:textId="77777777" w:rsidR="002702F1" w:rsidRDefault="00B63DA4">
      <w:pPr>
        <w:spacing w:after="0"/>
        <w:jc w:val="right"/>
        <w:rPr>
          <w:rFonts w:ascii="Times New Roman" w:hAnsi="Times New Roman"/>
          <w:sz w:val="28"/>
          <w:szCs w:val="28"/>
          <w:lang w:val="uk-UA"/>
        </w:rPr>
      </w:pPr>
      <w:r>
        <w:rPr>
          <w:rFonts w:ascii="Times New Roman" w:hAnsi="Times New Roman"/>
          <w:sz w:val="28"/>
          <w:szCs w:val="28"/>
          <w:lang w:val="uk-UA"/>
        </w:rPr>
        <w:t>І.ОВЧАРЕНКО</w:t>
      </w:r>
    </w:p>
    <w:p w14:paraId="69599EB4" w14:textId="77777777" w:rsidR="002702F1" w:rsidRDefault="002702F1">
      <w:pPr>
        <w:spacing w:after="0"/>
        <w:jc w:val="both"/>
        <w:rPr>
          <w:rFonts w:ascii="Times New Roman" w:hAnsi="Times New Roman"/>
          <w:sz w:val="28"/>
          <w:szCs w:val="28"/>
          <w:lang w:val="uk-UA"/>
        </w:rPr>
      </w:pPr>
    </w:p>
    <w:p w14:paraId="2E2A4DB0" w14:textId="77777777" w:rsidR="002702F1" w:rsidRDefault="00B63DA4">
      <w:pPr>
        <w:numPr>
          <w:ilvl w:val="0"/>
          <w:numId w:val="3"/>
        </w:numPr>
        <w:spacing w:after="0"/>
        <w:jc w:val="both"/>
        <w:rPr>
          <w:rFonts w:ascii="Times New Roman" w:hAnsi="Times New Roman"/>
          <w:sz w:val="28"/>
          <w:szCs w:val="28"/>
          <w:lang w:val="uk-UA"/>
        </w:rPr>
      </w:pPr>
      <w:r>
        <w:rPr>
          <w:rFonts w:ascii="Times New Roman" w:eastAsia="Times New Roman" w:hAnsi="Times New Roman" w:cs="Times New Roman"/>
          <w:sz w:val="28"/>
          <w:szCs w:val="28"/>
          <w:lang w:val="uk-UA"/>
        </w:rPr>
        <w:t>Про фінансування витрат на проведення благодійного творчого вечора “На шляху до ПЕРЕМОГИ”</w:t>
      </w:r>
    </w:p>
    <w:p w14:paraId="27F31ACD" w14:textId="77777777" w:rsidR="002702F1" w:rsidRDefault="00B63DA4">
      <w:pPr>
        <w:spacing w:after="0"/>
        <w:jc w:val="right"/>
        <w:rPr>
          <w:rFonts w:ascii="Times New Roman" w:hAnsi="Times New Roman"/>
          <w:sz w:val="28"/>
          <w:szCs w:val="28"/>
          <w:lang w:val="uk-UA"/>
        </w:rPr>
      </w:pPr>
      <w:r>
        <w:rPr>
          <w:rFonts w:ascii="Times New Roman" w:hAnsi="Times New Roman"/>
          <w:sz w:val="28"/>
          <w:szCs w:val="28"/>
          <w:lang w:val="uk-UA"/>
        </w:rPr>
        <w:t xml:space="preserve">                                                                                                                                   Н. БІЛАН</w:t>
      </w:r>
    </w:p>
    <w:p w14:paraId="3457F75A" w14:textId="77777777" w:rsidR="002702F1" w:rsidRDefault="002702F1">
      <w:pPr>
        <w:spacing w:after="0"/>
        <w:jc w:val="right"/>
        <w:rPr>
          <w:rFonts w:ascii="Times New Roman" w:hAnsi="Times New Roman"/>
          <w:sz w:val="28"/>
          <w:szCs w:val="28"/>
          <w:lang w:val="uk-UA"/>
        </w:rPr>
      </w:pPr>
    </w:p>
    <w:p w14:paraId="2DB8F91C" w14:textId="77777777" w:rsidR="002702F1" w:rsidRDefault="00B63DA4">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3. Про постановку на квартирний облік громадян,  зняття з квартирного обліку, внесення змін до </w:t>
      </w:r>
      <w:proofErr w:type="spellStart"/>
      <w:r>
        <w:rPr>
          <w:rFonts w:ascii="Times New Roman" w:hAnsi="Times New Roman"/>
          <w:sz w:val="28"/>
          <w:szCs w:val="28"/>
          <w:lang w:val="uk-UA"/>
        </w:rPr>
        <w:t>квартоблікових</w:t>
      </w:r>
      <w:proofErr w:type="spellEnd"/>
      <w:r>
        <w:rPr>
          <w:rFonts w:ascii="Times New Roman" w:hAnsi="Times New Roman"/>
          <w:sz w:val="28"/>
          <w:szCs w:val="28"/>
          <w:lang w:val="uk-UA"/>
        </w:rPr>
        <w:t xml:space="preserve"> справ .</w:t>
      </w:r>
    </w:p>
    <w:p w14:paraId="2C39709A" w14:textId="77777777" w:rsidR="002702F1" w:rsidRDefault="00B63DA4">
      <w:pPr>
        <w:spacing w:after="0" w:line="240" w:lineRule="auto"/>
        <w:jc w:val="right"/>
        <w:rPr>
          <w:rFonts w:ascii="Times New Roman" w:hAnsi="Times New Roman"/>
          <w:sz w:val="28"/>
          <w:szCs w:val="28"/>
          <w:lang w:val="uk-UA"/>
        </w:rPr>
      </w:pPr>
      <w:r>
        <w:rPr>
          <w:rFonts w:ascii="Times New Roman" w:hAnsi="Times New Roman"/>
          <w:sz w:val="28"/>
          <w:szCs w:val="28"/>
          <w:lang w:val="uk-UA"/>
        </w:rPr>
        <w:t xml:space="preserve">                                                                                                                       Н.БОЙКО</w:t>
      </w:r>
    </w:p>
    <w:p w14:paraId="32A19E16" w14:textId="77777777" w:rsidR="002702F1" w:rsidRDefault="002702F1">
      <w:pPr>
        <w:spacing w:after="0" w:line="240" w:lineRule="auto"/>
        <w:jc w:val="right"/>
        <w:rPr>
          <w:rFonts w:ascii="Times New Roman" w:hAnsi="Times New Roman"/>
          <w:sz w:val="28"/>
          <w:szCs w:val="28"/>
          <w:lang w:val="uk-UA"/>
        </w:rPr>
      </w:pPr>
    </w:p>
    <w:p w14:paraId="7D3A792C" w14:textId="77777777" w:rsidR="002702F1" w:rsidRDefault="00B63DA4">
      <w:pPr>
        <w:spacing w:after="0"/>
        <w:jc w:val="both"/>
        <w:rPr>
          <w:rFonts w:ascii="Times New Roman" w:hAnsi="Times New Roman"/>
          <w:sz w:val="28"/>
          <w:szCs w:val="28"/>
          <w:lang w:val="uk-UA"/>
        </w:rPr>
      </w:pPr>
      <w:r>
        <w:rPr>
          <w:rFonts w:ascii="Times New Roman" w:hAnsi="Times New Roman"/>
          <w:sz w:val="28"/>
          <w:szCs w:val="28"/>
          <w:lang w:val="uk-UA"/>
        </w:rPr>
        <w:t>4</w:t>
      </w:r>
      <w:r>
        <w:rPr>
          <w:rFonts w:ascii="Times New Roman" w:hAnsi="Times New Roman"/>
          <w:color w:val="0000FF"/>
          <w:sz w:val="28"/>
          <w:szCs w:val="28"/>
          <w:lang w:val="uk-UA"/>
        </w:rPr>
        <w:t>.</w:t>
      </w:r>
      <w:r>
        <w:rPr>
          <w:rFonts w:ascii="Times New Roman" w:hAnsi="Times New Roman"/>
          <w:sz w:val="28"/>
          <w:szCs w:val="28"/>
          <w:lang w:val="uk-UA"/>
        </w:rPr>
        <w:t>Про погодження режимів роботи закладів торгівлі та дозвілля на території населених пунктів Ніжинської міської територіальної громади.</w:t>
      </w:r>
    </w:p>
    <w:p w14:paraId="47477C41" w14:textId="77777777" w:rsidR="002702F1" w:rsidRDefault="00B63DA4">
      <w:pPr>
        <w:spacing w:after="0"/>
        <w:ind w:left="7700" w:hangingChars="2750" w:hanging="7700"/>
        <w:jc w:val="both"/>
        <w:rPr>
          <w:rFonts w:ascii="Times New Roman" w:hAnsi="Times New Roman"/>
          <w:sz w:val="28"/>
          <w:szCs w:val="28"/>
          <w:lang w:val="uk-UA"/>
        </w:rPr>
      </w:pPr>
      <w:r>
        <w:rPr>
          <w:rFonts w:ascii="Times New Roman" w:hAnsi="Times New Roman"/>
          <w:sz w:val="28"/>
          <w:szCs w:val="28"/>
          <w:lang w:val="uk-UA"/>
        </w:rPr>
        <w:t xml:space="preserve">                                                                                                         Г.ТАРАНЕНКО</w:t>
      </w:r>
    </w:p>
    <w:p w14:paraId="1C76996A" w14:textId="77777777" w:rsidR="002702F1" w:rsidRDefault="002702F1">
      <w:pPr>
        <w:spacing w:after="0"/>
        <w:ind w:left="7700" w:hangingChars="2750" w:hanging="7700"/>
        <w:jc w:val="both"/>
        <w:rPr>
          <w:rFonts w:ascii="Times New Roman" w:hAnsi="Times New Roman"/>
          <w:sz w:val="28"/>
          <w:szCs w:val="28"/>
          <w:lang w:val="uk-UA"/>
        </w:rPr>
      </w:pPr>
    </w:p>
    <w:p w14:paraId="0CE83C25" w14:textId="77777777" w:rsidR="002702F1" w:rsidRDefault="00B63DA4">
      <w:pPr>
        <w:numPr>
          <w:ilvl w:val="0"/>
          <w:numId w:val="4"/>
        </w:numPr>
        <w:spacing w:after="0"/>
        <w:jc w:val="both"/>
        <w:rPr>
          <w:rFonts w:ascii="Times New Roman" w:hAnsi="Times New Roman" w:cs="Times New Roman"/>
          <w:sz w:val="28"/>
          <w:szCs w:val="28"/>
          <w:lang w:val="uk-UA"/>
        </w:rPr>
      </w:pPr>
      <w:bookmarkStart w:id="0" w:name="_Hlk127790232"/>
      <w:r>
        <w:rPr>
          <w:rFonts w:ascii="Times New Roman" w:hAnsi="Times New Roman" w:cs="Times New Roman"/>
          <w:sz w:val="28"/>
          <w:szCs w:val="28"/>
        </w:rPr>
        <w:t>Про</w:t>
      </w:r>
      <w:r>
        <w:rPr>
          <w:rFonts w:ascii="Times New Roman" w:hAnsi="Times New Roman" w:cs="Times New Roman"/>
          <w:sz w:val="28"/>
          <w:szCs w:val="28"/>
          <w:lang w:val="uk-UA"/>
        </w:rPr>
        <w:t xml:space="preserve"> про</w:t>
      </w:r>
      <w:proofErr w:type="spellStart"/>
      <w:r>
        <w:rPr>
          <w:rFonts w:ascii="Times New Roman" w:hAnsi="Times New Roman" w:cs="Times New Roman"/>
          <w:sz w:val="28"/>
          <w:szCs w:val="28"/>
        </w:rPr>
        <w:t>ведення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поточних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ремонтів</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технічного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обслуговування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захисних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споруд</w:t>
      </w:r>
      <w:proofErr w:type="spellEnd"/>
      <w:r>
        <w:rPr>
          <w:rFonts w:ascii="Times New Roman" w:hAnsi="Times New Roman" w:cs="Times New Roman"/>
          <w:sz w:val="28"/>
          <w:szCs w:val="28"/>
        </w:rPr>
        <w:t xml:space="preserve"> ЦЗ</w:t>
      </w:r>
      <w:bookmarkEnd w:id="0"/>
    </w:p>
    <w:p w14:paraId="4458199A" w14:textId="77777777" w:rsidR="002702F1" w:rsidRDefault="00B63DA4">
      <w:pPr>
        <w:wordWrap w:val="0"/>
        <w:spacing w:after="0"/>
        <w:jc w:val="right"/>
        <w:rPr>
          <w:rFonts w:ascii="Times New Roman" w:hAnsi="Times New Roman" w:cs="Times New Roman"/>
          <w:sz w:val="28"/>
          <w:szCs w:val="28"/>
          <w:lang w:val="uk-UA"/>
        </w:rPr>
      </w:pPr>
      <w:r>
        <w:rPr>
          <w:rFonts w:ascii="Times New Roman" w:hAnsi="Times New Roman" w:cs="Times New Roman"/>
          <w:sz w:val="28"/>
          <w:szCs w:val="28"/>
          <w:lang w:val="uk-UA"/>
        </w:rPr>
        <w:t>І.ОВЧАРЕНКО</w:t>
      </w:r>
    </w:p>
    <w:p w14:paraId="02DB11B3" w14:textId="77777777" w:rsidR="002702F1" w:rsidRDefault="00B63DA4">
      <w:pPr>
        <w:numPr>
          <w:ilvl w:val="0"/>
          <w:numId w:val="5"/>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виконання бюджету Ніжинської міської територіальної громади за  2024 рік ( код бюджету 2553800000)</w:t>
      </w:r>
    </w:p>
    <w:p w14:paraId="2942B0F5" w14:textId="77777777" w:rsidR="002702F1" w:rsidRDefault="00B63DA4">
      <w:pPr>
        <w:spacing w:after="0" w:line="240" w:lineRule="auto"/>
        <w:jc w:val="right"/>
        <w:rPr>
          <w:rFonts w:ascii="Times New Roman" w:hAnsi="Times New Roman"/>
          <w:sz w:val="28"/>
          <w:szCs w:val="28"/>
          <w:lang w:val="uk-UA"/>
        </w:rPr>
      </w:pPr>
      <w:r>
        <w:rPr>
          <w:rFonts w:ascii="Times New Roman" w:hAnsi="Times New Roman"/>
          <w:sz w:val="28"/>
          <w:szCs w:val="28"/>
          <w:lang w:val="uk-UA"/>
        </w:rPr>
        <w:t>Л.ПИСАРЕНКО</w:t>
      </w:r>
    </w:p>
    <w:p w14:paraId="7E8B71EE" w14:textId="77777777" w:rsidR="002702F1" w:rsidRDefault="002702F1">
      <w:pPr>
        <w:spacing w:after="0" w:line="240" w:lineRule="auto"/>
        <w:jc w:val="both"/>
        <w:rPr>
          <w:rFonts w:ascii="Times New Roman" w:hAnsi="Times New Roman"/>
          <w:sz w:val="28"/>
          <w:szCs w:val="28"/>
          <w:lang w:val="uk-UA"/>
        </w:rPr>
      </w:pPr>
    </w:p>
    <w:p w14:paraId="469EC0E1" w14:textId="77777777" w:rsidR="002702F1" w:rsidRDefault="00B63DA4">
      <w:pPr>
        <w:numPr>
          <w:ilvl w:val="0"/>
          <w:numId w:val="5"/>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затвердження умов продажу об’єктів малої приватизації комунальної власності Ніжинської міської  територіальної громади.</w:t>
      </w:r>
    </w:p>
    <w:p w14:paraId="535A56AC" w14:textId="77777777" w:rsidR="002702F1" w:rsidRDefault="00B63DA4">
      <w:pPr>
        <w:spacing w:after="0"/>
        <w:ind w:left="360"/>
        <w:jc w:val="right"/>
        <w:rPr>
          <w:rFonts w:ascii="Times New Roman" w:hAnsi="Times New Roman"/>
          <w:color w:val="FF0000"/>
          <w:sz w:val="28"/>
          <w:szCs w:val="28"/>
          <w:lang w:val="uk-UA"/>
        </w:rPr>
      </w:pPr>
      <w:r>
        <w:rPr>
          <w:rFonts w:ascii="Times New Roman" w:hAnsi="Times New Roman"/>
          <w:sz w:val="28"/>
          <w:szCs w:val="28"/>
          <w:lang w:val="uk-UA"/>
        </w:rPr>
        <w:t>І.ОНОКАЛО</w:t>
      </w:r>
    </w:p>
    <w:p w14:paraId="4BBBE3A5" w14:textId="77777777" w:rsidR="002702F1" w:rsidRDefault="002702F1">
      <w:pPr>
        <w:spacing w:after="0"/>
        <w:jc w:val="both"/>
        <w:rPr>
          <w:rFonts w:ascii="Times New Roman" w:hAnsi="Times New Roman"/>
          <w:sz w:val="28"/>
          <w:szCs w:val="28"/>
          <w:lang w:val="uk-UA"/>
        </w:rPr>
      </w:pPr>
    </w:p>
    <w:p w14:paraId="0218FEA5" w14:textId="77777777" w:rsidR="002702F1" w:rsidRDefault="00B63DA4">
      <w:pPr>
        <w:numPr>
          <w:ilvl w:val="0"/>
          <w:numId w:val="5"/>
        </w:numPr>
        <w:spacing w:after="0"/>
        <w:jc w:val="both"/>
        <w:rPr>
          <w:rFonts w:ascii="Times New Roman" w:hAnsi="Times New Roman"/>
          <w:sz w:val="28"/>
          <w:szCs w:val="28"/>
          <w:lang w:val="uk-UA"/>
        </w:rPr>
      </w:pPr>
      <w:r>
        <w:rPr>
          <w:rFonts w:ascii="Times New Roman" w:hAnsi="Times New Roman"/>
          <w:sz w:val="28"/>
          <w:szCs w:val="28"/>
          <w:lang w:val="uk-UA"/>
        </w:rPr>
        <w:t>Про розгляд матеріалів опікунської ради</w:t>
      </w:r>
    </w:p>
    <w:p w14:paraId="13EDC148" w14:textId="77777777" w:rsidR="002702F1" w:rsidRDefault="00B63DA4">
      <w:pPr>
        <w:spacing w:after="0"/>
        <w:ind w:left="435"/>
        <w:jc w:val="right"/>
        <w:rPr>
          <w:rFonts w:ascii="Times New Roman" w:hAnsi="Times New Roman"/>
          <w:sz w:val="28"/>
          <w:szCs w:val="28"/>
          <w:lang w:val="uk-UA"/>
        </w:rPr>
      </w:pPr>
      <w:r>
        <w:rPr>
          <w:rFonts w:ascii="Times New Roman" w:hAnsi="Times New Roman"/>
          <w:sz w:val="28"/>
          <w:szCs w:val="28"/>
          <w:lang w:val="uk-UA"/>
        </w:rPr>
        <w:t>О.СМАГА</w:t>
      </w:r>
    </w:p>
    <w:p w14:paraId="231CA99F" w14:textId="77777777" w:rsidR="002702F1" w:rsidRDefault="00B63DA4">
      <w:pPr>
        <w:numPr>
          <w:ilvl w:val="0"/>
          <w:numId w:val="5"/>
        </w:numPr>
        <w:spacing w:after="0"/>
        <w:rPr>
          <w:rFonts w:ascii="Times New Roman" w:hAnsi="Times New Roman"/>
          <w:sz w:val="28"/>
          <w:szCs w:val="28"/>
          <w:lang w:val="uk-UA"/>
        </w:rPr>
      </w:pPr>
      <w:r>
        <w:rPr>
          <w:rFonts w:ascii="Times New Roman" w:hAnsi="Times New Roman" w:cs="Times New Roman"/>
          <w:iCs/>
          <w:color w:val="000000"/>
          <w:sz w:val="28"/>
          <w:szCs w:val="28"/>
          <w:lang w:val="uk-UA"/>
        </w:rPr>
        <w:t>.Про надання одноразової матеріальної допомоги</w:t>
      </w:r>
      <w:r>
        <w:rPr>
          <w:rFonts w:ascii="Times New Roman" w:hAnsi="Times New Roman"/>
          <w:color w:val="0000FF"/>
          <w:sz w:val="28"/>
          <w:szCs w:val="28"/>
          <w:lang w:val="uk-UA"/>
        </w:rPr>
        <w:t xml:space="preserve">        </w:t>
      </w:r>
    </w:p>
    <w:p w14:paraId="1DA407AA" w14:textId="77777777" w:rsidR="002702F1" w:rsidRDefault="00B63DA4">
      <w:pPr>
        <w:spacing w:after="0"/>
        <w:ind w:firstLineChars="150" w:firstLine="420"/>
        <w:rPr>
          <w:rFonts w:ascii="Times New Roman" w:hAnsi="Times New Roman"/>
          <w:sz w:val="28"/>
          <w:szCs w:val="28"/>
          <w:lang w:val="uk-UA"/>
        </w:rPr>
      </w:pPr>
      <w:r>
        <w:rPr>
          <w:rFonts w:ascii="Times New Roman" w:hAnsi="Times New Roman"/>
          <w:color w:val="0000FF"/>
          <w:sz w:val="28"/>
          <w:szCs w:val="28"/>
          <w:lang w:val="uk-UA"/>
        </w:rPr>
        <w:t xml:space="preserve">                                                                                                        </w:t>
      </w:r>
      <w:r>
        <w:rPr>
          <w:rFonts w:ascii="Times New Roman" w:hAnsi="Times New Roman"/>
          <w:sz w:val="28"/>
          <w:szCs w:val="28"/>
          <w:lang w:val="uk-UA"/>
        </w:rPr>
        <w:t>І. НАЗАРІНА</w:t>
      </w:r>
    </w:p>
    <w:p w14:paraId="38C6C280" w14:textId="77777777" w:rsidR="002702F1" w:rsidRDefault="002702F1">
      <w:pPr>
        <w:spacing w:after="0"/>
        <w:ind w:firstLineChars="150" w:firstLine="420"/>
        <w:rPr>
          <w:rFonts w:ascii="Times New Roman" w:hAnsi="Times New Roman"/>
          <w:sz w:val="28"/>
          <w:szCs w:val="28"/>
          <w:lang w:val="uk-UA"/>
        </w:rPr>
      </w:pPr>
    </w:p>
    <w:p w14:paraId="3C2075C0" w14:textId="77777777" w:rsidR="002702F1" w:rsidRDefault="00B63DA4">
      <w:pPr>
        <w:spacing w:after="0"/>
        <w:jc w:val="both"/>
        <w:rPr>
          <w:rFonts w:ascii="Times New Roman" w:hAnsi="Times New Roman" w:cs="Times New Roman"/>
          <w:sz w:val="28"/>
          <w:szCs w:val="28"/>
          <w:lang w:val="uk-UA"/>
        </w:rPr>
      </w:pPr>
      <w:r>
        <w:rPr>
          <w:rFonts w:ascii="Times New Roman" w:hAnsi="Times New Roman"/>
          <w:sz w:val="28"/>
          <w:szCs w:val="28"/>
          <w:lang w:val="uk-UA"/>
        </w:rPr>
        <w:t>8.</w:t>
      </w:r>
      <w:r>
        <w:rPr>
          <w:rFonts w:ascii="Times New Roman" w:hAnsi="Times New Roman" w:cs="Times New Roman"/>
          <w:sz w:val="28"/>
          <w:szCs w:val="28"/>
        </w:rPr>
        <w:t xml:space="preserve"> Про </w:t>
      </w:r>
      <w:r>
        <w:rPr>
          <w:rFonts w:ascii="Times New Roman" w:hAnsi="Times New Roman" w:cs="Times New Roman"/>
          <w:sz w:val="28"/>
          <w:szCs w:val="28"/>
          <w:lang w:val="uk-UA"/>
        </w:rPr>
        <w:t xml:space="preserve">відшкодування коштів перевізникам за пільгове </w:t>
      </w:r>
      <w:proofErr w:type="spellStart"/>
      <w:r>
        <w:rPr>
          <w:rFonts w:ascii="Times New Roman" w:hAnsi="Times New Roman" w:cs="Times New Roman"/>
          <w:sz w:val="28"/>
          <w:szCs w:val="28"/>
        </w:rPr>
        <w:t>перевезення</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окремих категорій громадян </w:t>
      </w:r>
      <w:proofErr w:type="spellStart"/>
      <w:r>
        <w:rPr>
          <w:rFonts w:ascii="Times New Roman" w:hAnsi="Times New Roman" w:cs="Times New Roman"/>
          <w:sz w:val="28"/>
          <w:szCs w:val="28"/>
        </w:rPr>
        <w:t>автомобільним</w:t>
      </w:r>
      <w:proofErr w:type="spellEnd"/>
      <w:r>
        <w:rPr>
          <w:rFonts w:ascii="Times New Roman" w:hAnsi="Times New Roman" w:cs="Times New Roman"/>
          <w:sz w:val="28"/>
          <w:szCs w:val="28"/>
        </w:rPr>
        <w:t xml:space="preserve"> транспортом</w:t>
      </w:r>
      <w:r>
        <w:rPr>
          <w:rFonts w:ascii="Times New Roman" w:hAnsi="Times New Roman" w:cs="Times New Roman"/>
          <w:sz w:val="28"/>
          <w:szCs w:val="28"/>
          <w:lang w:val="uk-UA"/>
        </w:rPr>
        <w:t xml:space="preserve"> загального користування в місті Ніжині.</w:t>
      </w:r>
    </w:p>
    <w:p w14:paraId="44522B01" w14:textId="77777777" w:rsidR="002702F1" w:rsidRDefault="00B63DA4">
      <w:pPr>
        <w:wordWrap w:val="0"/>
        <w:spacing w:after="0"/>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С. СІРЕНКО</w:t>
      </w:r>
    </w:p>
    <w:p w14:paraId="1F48A08E" w14:textId="77777777" w:rsidR="002702F1" w:rsidRDefault="002702F1">
      <w:pPr>
        <w:spacing w:after="0"/>
        <w:jc w:val="right"/>
        <w:rPr>
          <w:rFonts w:ascii="Times New Roman" w:hAnsi="Times New Roman" w:cs="Times New Roman"/>
          <w:sz w:val="28"/>
          <w:szCs w:val="28"/>
          <w:lang w:val="uk-UA"/>
        </w:rPr>
      </w:pPr>
    </w:p>
    <w:p w14:paraId="40441D3C" w14:textId="77777777" w:rsidR="002702F1" w:rsidRDefault="00B63DA4">
      <w:pPr>
        <w:numPr>
          <w:ilvl w:val="0"/>
          <w:numId w:val="5"/>
        </w:numPr>
        <w:spacing w:after="0"/>
        <w:jc w:val="both"/>
        <w:rPr>
          <w:rFonts w:ascii="Times New Roman" w:hAnsi="Times New Roman"/>
          <w:sz w:val="28"/>
          <w:szCs w:val="28"/>
          <w:lang w:val="uk-UA"/>
        </w:rPr>
      </w:pPr>
      <w:r>
        <w:rPr>
          <w:rFonts w:ascii="Times New Roman" w:hAnsi="Times New Roman" w:cs="Times New Roman"/>
          <w:sz w:val="28"/>
          <w:szCs w:val="28"/>
          <w:lang w:val="uk-UA"/>
        </w:rPr>
        <w:t>.Про коригування фінансових планів комунальних некомерційних підприємств</w:t>
      </w:r>
    </w:p>
    <w:p w14:paraId="102262BD" w14:textId="77777777" w:rsidR="002702F1" w:rsidRDefault="00B63DA4">
      <w:pPr>
        <w:spacing w:after="0"/>
        <w:jc w:val="right"/>
        <w:rPr>
          <w:rFonts w:ascii="Times New Roman" w:hAnsi="Times New Roman"/>
          <w:sz w:val="28"/>
          <w:szCs w:val="28"/>
          <w:lang w:val="uk-UA"/>
        </w:rPr>
      </w:pPr>
      <w:r>
        <w:rPr>
          <w:rFonts w:ascii="Times New Roman" w:hAnsi="Times New Roman"/>
          <w:sz w:val="28"/>
          <w:szCs w:val="28"/>
          <w:lang w:val="uk-UA"/>
        </w:rPr>
        <w:t xml:space="preserve">                                                                                                                   Г.ТАРЕНЕНКО</w:t>
      </w:r>
    </w:p>
    <w:p w14:paraId="12329B45" w14:textId="77777777" w:rsidR="002702F1" w:rsidRDefault="002702F1">
      <w:pPr>
        <w:spacing w:after="0"/>
        <w:jc w:val="right"/>
        <w:rPr>
          <w:rFonts w:ascii="Times New Roman" w:hAnsi="Times New Roman"/>
          <w:sz w:val="28"/>
          <w:szCs w:val="28"/>
          <w:lang w:val="uk-UA"/>
        </w:rPr>
      </w:pPr>
    </w:p>
    <w:p w14:paraId="3A7B58CB" w14:textId="77777777" w:rsidR="002702F1" w:rsidRDefault="00B63DA4">
      <w:pPr>
        <w:numPr>
          <w:ilvl w:val="0"/>
          <w:numId w:val="5"/>
        </w:numPr>
        <w:jc w:val="both"/>
        <w:rPr>
          <w:rFonts w:ascii="Times New Roman" w:hAnsi="Times New Roman" w:cs="Times New Roman"/>
          <w:sz w:val="28"/>
          <w:szCs w:val="28"/>
          <w:lang w:val="uk-UA"/>
        </w:rPr>
      </w:pPr>
      <w:r>
        <w:rPr>
          <w:rFonts w:ascii="Times New Roman" w:hAnsi="Times New Roman" w:cs="Times New Roman"/>
          <w:sz w:val="28"/>
          <w:szCs w:val="28"/>
          <w:lang w:val="uk-UA"/>
        </w:rPr>
        <w:t>Про уточнення показників бюджету Ніжинської міської територіальної громади на 2025 рік» (проекти рішень будуть надаватися по мірі надходжень розписів додаткових міжбюджетних трансфертів до бюджету Ніжинської міської територіальної громади у 2025 році).</w:t>
      </w:r>
    </w:p>
    <w:p w14:paraId="290A3C77" w14:textId="77777777" w:rsidR="002702F1" w:rsidRDefault="00B63DA4">
      <w:pPr>
        <w:jc w:val="right"/>
        <w:rPr>
          <w:rFonts w:ascii="Times New Roman" w:hAnsi="Times New Roman" w:cs="Times New Roman"/>
          <w:sz w:val="28"/>
          <w:szCs w:val="28"/>
          <w:lang w:val="uk-UA"/>
        </w:rPr>
      </w:pPr>
      <w:r>
        <w:rPr>
          <w:rFonts w:ascii="Times New Roman" w:hAnsi="Times New Roman" w:cs="Times New Roman"/>
          <w:sz w:val="28"/>
          <w:szCs w:val="28"/>
          <w:lang w:val="uk-UA"/>
        </w:rPr>
        <w:t>Л.ПИСАРЕНКО</w:t>
      </w:r>
    </w:p>
    <w:p w14:paraId="08BE571C" w14:textId="77777777" w:rsidR="002702F1" w:rsidRDefault="00B63DA4">
      <w:pPr>
        <w:numPr>
          <w:ilvl w:val="0"/>
          <w:numId w:val="5"/>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встановлення меморіальних </w:t>
      </w:r>
      <w:proofErr w:type="spellStart"/>
      <w:r>
        <w:rPr>
          <w:rFonts w:ascii="Times New Roman" w:hAnsi="Times New Roman" w:cs="Times New Roman"/>
          <w:sz w:val="28"/>
          <w:szCs w:val="28"/>
          <w:lang w:val="uk-UA"/>
        </w:rPr>
        <w:t>дощок</w:t>
      </w:r>
      <w:proofErr w:type="spellEnd"/>
      <w:r>
        <w:rPr>
          <w:rFonts w:ascii="Times New Roman" w:hAnsi="Times New Roman" w:cs="Times New Roman"/>
          <w:sz w:val="28"/>
          <w:szCs w:val="28"/>
          <w:lang w:val="uk-UA"/>
        </w:rPr>
        <w:t xml:space="preserve"> загиблим захисникам України.</w:t>
      </w:r>
    </w:p>
    <w:p w14:paraId="0920714A" w14:textId="77777777" w:rsidR="002702F1" w:rsidRDefault="00B63DA4">
      <w:pPr>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Т.БАССАК</w:t>
      </w:r>
    </w:p>
    <w:p w14:paraId="3CA6EC7D" w14:textId="77777777" w:rsidR="002702F1" w:rsidRDefault="00B63DA4">
      <w:pPr>
        <w:numPr>
          <w:ilvl w:val="0"/>
          <w:numId w:val="5"/>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забезпечення проведення занять в рамках роботи з постраждалими </w:t>
      </w:r>
      <w:proofErr w:type="spellStart"/>
      <w:r>
        <w:rPr>
          <w:rFonts w:ascii="Times New Roman" w:hAnsi="Times New Roman" w:cs="Times New Roman"/>
          <w:sz w:val="28"/>
          <w:szCs w:val="28"/>
          <w:lang w:val="uk-UA"/>
        </w:rPr>
        <w:t>ососбами</w:t>
      </w:r>
      <w:proofErr w:type="spellEnd"/>
    </w:p>
    <w:p w14:paraId="6ACB519F" w14:textId="77777777" w:rsidR="002702F1" w:rsidRDefault="00B63DA4">
      <w:pPr>
        <w:jc w:val="right"/>
        <w:rPr>
          <w:rFonts w:ascii="Times New Roman" w:hAnsi="Times New Roman" w:cs="Times New Roman"/>
          <w:sz w:val="28"/>
          <w:szCs w:val="28"/>
          <w:lang w:val="uk-UA"/>
        </w:rPr>
      </w:pPr>
      <w:r>
        <w:rPr>
          <w:rFonts w:ascii="Times New Roman" w:hAnsi="Times New Roman" w:cs="Times New Roman"/>
          <w:sz w:val="28"/>
          <w:szCs w:val="28"/>
          <w:lang w:val="uk-UA"/>
        </w:rPr>
        <w:t>Н.БІЛАН</w:t>
      </w:r>
    </w:p>
    <w:p w14:paraId="15073547" w14:textId="77777777" w:rsidR="002702F1" w:rsidRDefault="002702F1">
      <w:pPr>
        <w:spacing w:after="0"/>
        <w:rPr>
          <w:rFonts w:ascii="Times New Roman" w:hAnsi="Times New Roman" w:cs="Times New Roman"/>
          <w:sz w:val="28"/>
          <w:szCs w:val="28"/>
          <w:lang w:val="uk-UA"/>
        </w:rPr>
      </w:pPr>
    </w:p>
    <w:p w14:paraId="5093A9A7" w14:textId="77777777" w:rsidR="002702F1" w:rsidRDefault="00B63DA4">
      <w:pPr>
        <w:spacing w:after="0"/>
        <w:jc w:val="both"/>
        <w:rPr>
          <w:rFonts w:ascii="Times New Roman" w:hAnsi="Times New Roman"/>
          <w:b/>
          <w:sz w:val="28"/>
          <w:szCs w:val="28"/>
          <w:lang w:val="uk-UA"/>
        </w:rPr>
      </w:pPr>
      <w:r>
        <w:rPr>
          <w:rFonts w:ascii="Times New Roman" w:hAnsi="Times New Roman"/>
          <w:b/>
          <w:sz w:val="28"/>
          <w:szCs w:val="28"/>
          <w:lang w:val="uk-UA"/>
        </w:rPr>
        <w:t xml:space="preserve">                                                          БЕРЕЗЕНЬ</w:t>
      </w:r>
    </w:p>
    <w:p w14:paraId="4BE042BC" w14:textId="77777777" w:rsidR="002702F1" w:rsidRDefault="00B63DA4">
      <w:pPr>
        <w:spacing w:after="0" w:line="240" w:lineRule="auto"/>
        <w:jc w:val="both"/>
        <w:rPr>
          <w:rFonts w:ascii="Times New Roman" w:hAnsi="Times New Roman"/>
          <w:sz w:val="28"/>
          <w:szCs w:val="28"/>
          <w:lang w:val="uk-UA"/>
        </w:rPr>
      </w:pPr>
      <w:r>
        <w:rPr>
          <w:rFonts w:ascii="Times New Roman" w:hAnsi="Times New Roman"/>
          <w:sz w:val="28"/>
          <w:szCs w:val="28"/>
          <w:lang w:val="uk-UA"/>
        </w:rPr>
        <w:t>1. Про забезпечення виконання заходів відповідно до Програми допризовної підготовки, мобілізаційних заходів Ніжинської міської  територіальної громади на 2025 рік</w:t>
      </w:r>
    </w:p>
    <w:p w14:paraId="756D02AE" w14:textId="77777777" w:rsidR="002702F1" w:rsidRDefault="00B63DA4">
      <w:pPr>
        <w:spacing w:after="0"/>
        <w:jc w:val="right"/>
        <w:rPr>
          <w:rFonts w:ascii="Times New Roman" w:hAnsi="Times New Roman"/>
          <w:sz w:val="28"/>
          <w:szCs w:val="28"/>
          <w:lang w:val="uk-UA"/>
        </w:rPr>
      </w:pPr>
      <w:r>
        <w:rPr>
          <w:rFonts w:ascii="Times New Roman" w:hAnsi="Times New Roman"/>
          <w:sz w:val="28"/>
          <w:szCs w:val="28"/>
          <w:lang w:val="uk-UA"/>
        </w:rPr>
        <w:t>І ОВЧАРЕНКО</w:t>
      </w:r>
    </w:p>
    <w:p w14:paraId="720CCBFD" w14:textId="77777777" w:rsidR="002702F1" w:rsidRDefault="002702F1">
      <w:pPr>
        <w:spacing w:after="0"/>
        <w:ind w:firstLineChars="2800" w:firstLine="7840"/>
        <w:rPr>
          <w:rFonts w:ascii="Times New Roman" w:hAnsi="Times New Roman"/>
          <w:sz w:val="28"/>
          <w:szCs w:val="28"/>
          <w:lang w:val="uk-UA"/>
        </w:rPr>
      </w:pPr>
    </w:p>
    <w:p w14:paraId="6FFA8FA2" w14:textId="77777777" w:rsidR="002702F1" w:rsidRDefault="00B63DA4">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Про внесення змін до рішення виконавчого комітету Ніжинської міської ради від 29.08.2024 року № 406 “Про затвердження списків учнів закладів  загальної середньої освіти на харчування за кошти Ніжинської міської територіальної громади у 2024-2025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w:t>
      </w:r>
    </w:p>
    <w:p w14:paraId="7A653B40" w14:textId="77777777" w:rsidR="002702F1" w:rsidRDefault="00B63DA4">
      <w:pPr>
        <w:spacing w:after="0" w:line="240" w:lineRule="auto"/>
        <w:jc w:val="right"/>
        <w:rPr>
          <w:rFonts w:ascii="Times New Roman" w:hAnsi="Times New Roman"/>
          <w:sz w:val="28"/>
          <w:szCs w:val="28"/>
          <w:lang w:val="uk-UA"/>
        </w:rPr>
      </w:pPr>
      <w:r>
        <w:rPr>
          <w:rFonts w:ascii="Times New Roman" w:hAnsi="Times New Roman"/>
          <w:sz w:val="28"/>
          <w:szCs w:val="28"/>
          <w:lang w:val="uk-UA"/>
        </w:rPr>
        <w:t>В.ГРАДОБИК</w:t>
      </w:r>
    </w:p>
    <w:p w14:paraId="189EFAC4" w14:textId="77777777" w:rsidR="002702F1" w:rsidRDefault="002702F1">
      <w:pPr>
        <w:spacing w:after="0" w:line="240" w:lineRule="auto"/>
        <w:jc w:val="both"/>
        <w:rPr>
          <w:rFonts w:ascii="Times New Roman" w:hAnsi="Times New Roman"/>
          <w:sz w:val="28"/>
          <w:szCs w:val="28"/>
          <w:lang w:val="uk-UA"/>
        </w:rPr>
      </w:pPr>
    </w:p>
    <w:p w14:paraId="2606F610" w14:textId="77777777" w:rsidR="002702F1" w:rsidRDefault="00B63DA4">
      <w:pPr>
        <w:numPr>
          <w:ilvl w:val="0"/>
          <w:numId w:val="3"/>
        </w:numPr>
        <w:tabs>
          <w:tab w:val="clear" w:pos="312"/>
        </w:tabs>
        <w:spacing w:after="0" w:line="240" w:lineRule="auto"/>
        <w:jc w:val="both"/>
        <w:rPr>
          <w:rFonts w:ascii="Times New Roman" w:hAnsi="Times New Roman"/>
          <w:sz w:val="28"/>
          <w:szCs w:val="28"/>
          <w:lang w:val="uk-UA"/>
        </w:rPr>
      </w:pPr>
      <w:r>
        <w:rPr>
          <w:rFonts w:ascii="Times New Roman" w:hAnsi="Times New Roman"/>
          <w:sz w:val="28"/>
          <w:szCs w:val="28"/>
          <w:lang w:val="uk-UA"/>
        </w:rPr>
        <w:t>Про затвердження умов продажу об’єктів малої приватизації комунальної власності Ніжинської міської  територіальної громади.</w:t>
      </w:r>
    </w:p>
    <w:p w14:paraId="741A9AE0" w14:textId="77777777" w:rsidR="002702F1" w:rsidRDefault="002702F1">
      <w:pPr>
        <w:spacing w:after="0" w:line="240" w:lineRule="auto"/>
        <w:jc w:val="both"/>
        <w:rPr>
          <w:rFonts w:ascii="Times New Roman" w:hAnsi="Times New Roman"/>
          <w:sz w:val="28"/>
          <w:szCs w:val="28"/>
          <w:lang w:val="uk-UA"/>
        </w:rPr>
      </w:pPr>
    </w:p>
    <w:p w14:paraId="3BB48620" w14:textId="77777777" w:rsidR="002702F1" w:rsidRDefault="00B63DA4">
      <w:pPr>
        <w:spacing w:after="0"/>
        <w:ind w:left="360"/>
        <w:jc w:val="right"/>
        <w:rPr>
          <w:rFonts w:ascii="Times New Roman" w:hAnsi="Times New Roman"/>
          <w:color w:val="FF0000"/>
          <w:sz w:val="28"/>
          <w:szCs w:val="28"/>
          <w:lang w:val="uk-UA"/>
        </w:rPr>
      </w:pPr>
      <w:r>
        <w:rPr>
          <w:rFonts w:ascii="Times New Roman" w:hAnsi="Times New Roman"/>
          <w:sz w:val="28"/>
          <w:szCs w:val="28"/>
          <w:lang w:val="uk-UA"/>
        </w:rPr>
        <w:t>І.ОНОКАЛО</w:t>
      </w:r>
    </w:p>
    <w:p w14:paraId="178A521E" w14:textId="77777777" w:rsidR="002702F1" w:rsidRDefault="00B63DA4">
      <w:pPr>
        <w:pStyle w:val="a7"/>
        <w:jc w:val="both"/>
        <w:rPr>
          <w:sz w:val="28"/>
          <w:szCs w:val="28"/>
        </w:rPr>
      </w:pPr>
      <w:r>
        <w:rPr>
          <w:sz w:val="28"/>
          <w:szCs w:val="28"/>
        </w:rPr>
        <w:t>4..Про переоформлення особових рахунків.</w:t>
      </w:r>
    </w:p>
    <w:p w14:paraId="307D103B" w14:textId="77777777" w:rsidR="002702F1" w:rsidRDefault="00B63DA4">
      <w:pPr>
        <w:pStyle w:val="a7"/>
        <w:jc w:val="right"/>
        <w:rPr>
          <w:sz w:val="28"/>
          <w:szCs w:val="28"/>
        </w:rPr>
      </w:pPr>
      <w:r>
        <w:rPr>
          <w:sz w:val="28"/>
          <w:szCs w:val="28"/>
        </w:rPr>
        <w:t xml:space="preserve">                                                                                                                       Н.БОЙКО</w:t>
      </w:r>
    </w:p>
    <w:p w14:paraId="48E47E46" w14:textId="77777777" w:rsidR="002702F1" w:rsidRDefault="002702F1">
      <w:pPr>
        <w:spacing w:after="0"/>
        <w:rPr>
          <w:rFonts w:ascii="Times New Roman" w:hAnsi="Times New Roman"/>
          <w:sz w:val="28"/>
          <w:szCs w:val="28"/>
          <w:lang w:val="uk-UA"/>
        </w:rPr>
      </w:pPr>
    </w:p>
    <w:p w14:paraId="00CD3147" w14:textId="77777777" w:rsidR="002702F1" w:rsidRDefault="00B63DA4">
      <w:pPr>
        <w:spacing w:after="0" w:line="240" w:lineRule="auto"/>
        <w:jc w:val="both"/>
        <w:rPr>
          <w:rFonts w:ascii="Times New Roman" w:hAnsi="Times New Roman"/>
          <w:sz w:val="28"/>
          <w:szCs w:val="28"/>
          <w:lang w:val="uk-UA"/>
        </w:rPr>
      </w:pPr>
      <w:r>
        <w:rPr>
          <w:rFonts w:ascii="Times New Roman" w:hAnsi="Times New Roman"/>
          <w:sz w:val="28"/>
          <w:szCs w:val="28"/>
          <w:lang w:val="uk-UA"/>
        </w:rPr>
        <w:t>5.</w:t>
      </w:r>
      <w:r>
        <w:rPr>
          <w:rFonts w:ascii="Times New Roman" w:hAnsi="Times New Roman"/>
          <w:color w:val="4F81BD" w:themeColor="accent1"/>
          <w:sz w:val="28"/>
          <w:szCs w:val="28"/>
          <w:lang w:val="uk-UA"/>
        </w:rPr>
        <w:t>.</w:t>
      </w:r>
      <w:r>
        <w:rPr>
          <w:rFonts w:ascii="Times New Roman" w:hAnsi="Times New Roman"/>
          <w:sz w:val="28"/>
          <w:szCs w:val="28"/>
          <w:lang w:val="uk-UA"/>
        </w:rPr>
        <w:t>Про погодження режимів роботи підприємств та закладів торгівлі і дозвілля на території Ніжинської міської територіальної громад (при надходженні заяв)</w:t>
      </w:r>
    </w:p>
    <w:p w14:paraId="5AE82F35" w14:textId="77777777" w:rsidR="002702F1" w:rsidRDefault="00B63DA4">
      <w:pPr>
        <w:spacing w:after="0"/>
        <w:jc w:val="right"/>
        <w:rPr>
          <w:rFonts w:ascii="Times New Roman" w:hAnsi="Times New Roman"/>
          <w:sz w:val="28"/>
          <w:szCs w:val="28"/>
          <w:lang w:val="uk-UA"/>
        </w:rPr>
      </w:pPr>
      <w:r>
        <w:rPr>
          <w:rFonts w:ascii="Times New Roman" w:hAnsi="Times New Roman"/>
          <w:sz w:val="28"/>
          <w:szCs w:val="28"/>
          <w:lang w:val="uk-UA"/>
        </w:rPr>
        <w:t xml:space="preserve">                                                                                                                     Г.ТАРАНЕНКО</w:t>
      </w:r>
    </w:p>
    <w:p w14:paraId="1867E9DC" w14:textId="77777777" w:rsidR="002702F1" w:rsidRDefault="00B63DA4">
      <w:pPr>
        <w:spacing w:after="0"/>
        <w:jc w:val="both"/>
        <w:rPr>
          <w:rFonts w:ascii="Times New Roman" w:hAnsi="Times New Roman"/>
          <w:sz w:val="28"/>
          <w:szCs w:val="28"/>
          <w:lang w:val="uk-UA"/>
        </w:rPr>
      </w:pPr>
      <w:r>
        <w:rPr>
          <w:rFonts w:ascii="Times New Roman"/>
          <w:sz w:val="28"/>
          <w:szCs w:val="28"/>
          <w:lang w:val="uk-UA"/>
        </w:rPr>
        <w:t>6</w:t>
      </w:r>
      <w:r>
        <w:rPr>
          <w:rFonts w:ascii="Times New Roman" w:hAnsi="Times New Roman"/>
          <w:sz w:val="28"/>
          <w:szCs w:val="28"/>
          <w:lang w:val="uk-UA"/>
        </w:rPr>
        <w:t>. Про розгляд матеріалів опікунської ради</w:t>
      </w:r>
    </w:p>
    <w:p w14:paraId="6583678C" w14:textId="77777777" w:rsidR="002702F1" w:rsidRDefault="00B63DA4">
      <w:pPr>
        <w:pStyle w:val="a7"/>
        <w:jc w:val="right"/>
        <w:rPr>
          <w:sz w:val="28"/>
          <w:szCs w:val="28"/>
        </w:rPr>
      </w:pPr>
      <w:r>
        <w:rPr>
          <w:sz w:val="28"/>
          <w:szCs w:val="28"/>
        </w:rPr>
        <w:t>О.СМАГА</w:t>
      </w:r>
    </w:p>
    <w:p w14:paraId="7D2862C3" w14:textId="77777777" w:rsidR="002702F1" w:rsidRDefault="002702F1">
      <w:pPr>
        <w:pStyle w:val="a7"/>
        <w:jc w:val="right"/>
        <w:rPr>
          <w:sz w:val="28"/>
          <w:szCs w:val="28"/>
        </w:rPr>
      </w:pPr>
    </w:p>
    <w:p w14:paraId="1161CB2E" w14:textId="77777777" w:rsidR="002702F1" w:rsidRDefault="00B63DA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7. Про надання дозволів на переобладнання, перепланування у будівлях, оформлення технічної документації.                                                                                                  </w:t>
      </w:r>
    </w:p>
    <w:p w14:paraId="6FBC4C65" w14:textId="77777777" w:rsidR="002702F1" w:rsidRDefault="00B63DA4">
      <w:pPr>
        <w:spacing w:after="0"/>
        <w:jc w:val="right"/>
        <w:rPr>
          <w:rFonts w:ascii="Times New Roman" w:hAnsi="Times New Roman"/>
          <w:sz w:val="28"/>
          <w:szCs w:val="28"/>
          <w:lang w:val="uk-UA"/>
        </w:rPr>
      </w:pPr>
      <w:r>
        <w:rPr>
          <w:rFonts w:ascii="Times New Roman" w:hAnsi="Times New Roman"/>
          <w:sz w:val="28"/>
          <w:szCs w:val="28"/>
          <w:lang w:val="uk-UA"/>
        </w:rPr>
        <w:t xml:space="preserve">                                                                                                             І.КОШЕЛІВСЬКА</w:t>
      </w:r>
    </w:p>
    <w:p w14:paraId="25CBB0BC" w14:textId="77777777" w:rsidR="002702F1" w:rsidRDefault="002702F1">
      <w:pPr>
        <w:spacing w:after="0"/>
        <w:jc w:val="right"/>
        <w:rPr>
          <w:rFonts w:ascii="Times New Roman" w:hAnsi="Times New Roman"/>
          <w:sz w:val="28"/>
          <w:szCs w:val="28"/>
          <w:lang w:val="uk-UA"/>
        </w:rPr>
      </w:pPr>
    </w:p>
    <w:p w14:paraId="1247E175" w14:textId="77777777" w:rsidR="002702F1" w:rsidRDefault="00B63DA4">
      <w:pPr>
        <w:pStyle w:val="a7"/>
        <w:jc w:val="both"/>
        <w:rPr>
          <w:sz w:val="28"/>
          <w:szCs w:val="28"/>
        </w:rPr>
      </w:pPr>
      <w:r>
        <w:rPr>
          <w:sz w:val="28"/>
          <w:szCs w:val="28"/>
        </w:rPr>
        <w:t>8. Про відшкодування коштів перевізникам за пільгове перевезення пільгових категорій громадян автомобільним транспортом загального користування в місті Ніжині</w:t>
      </w:r>
    </w:p>
    <w:p w14:paraId="6AA11214" w14:textId="77777777" w:rsidR="002702F1" w:rsidRDefault="00B63DA4">
      <w:pPr>
        <w:spacing w:after="0"/>
        <w:jc w:val="right"/>
        <w:rPr>
          <w:rFonts w:ascii="Times New Roman" w:hAnsi="Times New Roman"/>
          <w:sz w:val="28"/>
          <w:szCs w:val="28"/>
          <w:lang w:val="uk-UA"/>
        </w:rPr>
      </w:pPr>
      <w:r>
        <w:rPr>
          <w:rFonts w:ascii="Times New Roman" w:hAnsi="Times New Roman"/>
          <w:sz w:val="28"/>
          <w:szCs w:val="28"/>
          <w:lang w:val="uk-UA"/>
        </w:rPr>
        <w:lastRenderedPageBreak/>
        <w:t xml:space="preserve">                                                                                                    С. СІРЕНКО</w:t>
      </w:r>
    </w:p>
    <w:p w14:paraId="403F7B88" w14:textId="77777777" w:rsidR="002702F1" w:rsidRDefault="00B63DA4">
      <w:pPr>
        <w:spacing w:after="0" w:line="240" w:lineRule="auto"/>
        <w:jc w:val="both"/>
        <w:rPr>
          <w:rFonts w:ascii="Times New Roman" w:hAnsi="Times New Roman"/>
          <w:sz w:val="28"/>
          <w:szCs w:val="28"/>
          <w:lang w:val="uk-UA"/>
        </w:rPr>
      </w:pPr>
      <w:r>
        <w:rPr>
          <w:rFonts w:ascii="Times New Roman" w:hAnsi="Times New Roman"/>
          <w:sz w:val="28"/>
          <w:szCs w:val="28"/>
          <w:lang w:val="uk-UA"/>
        </w:rPr>
        <w:t>9. Про затвердження умов продажу об’єктів малої приватизації  комунальної вартості Ніжинської міської територіальної громади.</w:t>
      </w:r>
    </w:p>
    <w:p w14:paraId="5E72EA52" w14:textId="77777777" w:rsidR="002702F1" w:rsidRDefault="00B63DA4">
      <w:pPr>
        <w:spacing w:after="0" w:line="240" w:lineRule="auto"/>
        <w:ind w:left="4323"/>
        <w:jc w:val="right"/>
        <w:rPr>
          <w:rFonts w:ascii="Times New Roman" w:hAnsi="Times New Roman"/>
          <w:sz w:val="28"/>
          <w:szCs w:val="28"/>
          <w:lang w:val="uk-UA"/>
        </w:rPr>
      </w:pPr>
      <w:r>
        <w:rPr>
          <w:rFonts w:ascii="Times New Roman" w:hAnsi="Times New Roman"/>
          <w:sz w:val="28"/>
          <w:szCs w:val="28"/>
          <w:lang w:val="uk-UA"/>
        </w:rPr>
        <w:t>І.ОНОКАЛО</w:t>
      </w:r>
    </w:p>
    <w:p w14:paraId="7994246D" w14:textId="77777777" w:rsidR="002702F1" w:rsidRDefault="002702F1">
      <w:pPr>
        <w:spacing w:after="0" w:line="240" w:lineRule="auto"/>
        <w:ind w:left="4323"/>
        <w:jc w:val="right"/>
        <w:rPr>
          <w:rFonts w:ascii="Times New Roman" w:hAnsi="Times New Roman"/>
          <w:sz w:val="28"/>
          <w:szCs w:val="28"/>
          <w:lang w:val="uk-UA"/>
        </w:rPr>
      </w:pPr>
    </w:p>
    <w:p w14:paraId="4346653B" w14:textId="77777777" w:rsidR="002702F1" w:rsidRDefault="00B63DA4">
      <w:pPr>
        <w:numPr>
          <w:ilvl w:val="0"/>
          <w:numId w:val="5"/>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фінансування витрат на проведення форуму “Молодіжна робота/молодіжна політика: Що? Де? Як?”</w:t>
      </w:r>
    </w:p>
    <w:p w14:paraId="7EA6572E" w14:textId="77777777" w:rsidR="002702F1" w:rsidRDefault="00B63DA4">
      <w:pPr>
        <w:spacing w:after="0" w:line="240" w:lineRule="auto"/>
        <w:jc w:val="right"/>
        <w:rPr>
          <w:rFonts w:ascii="Times New Roman" w:hAnsi="Times New Roman"/>
          <w:sz w:val="28"/>
          <w:szCs w:val="28"/>
          <w:lang w:val="uk-UA"/>
        </w:rPr>
      </w:pPr>
      <w:r>
        <w:rPr>
          <w:rFonts w:ascii="Times New Roman" w:hAnsi="Times New Roman"/>
          <w:sz w:val="28"/>
          <w:szCs w:val="28"/>
          <w:lang w:val="uk-UA"/>
        </w:rPr>
        <w:t>Н.БІЛАН</w:t>
      </w:r>
    </w:p>
    <w:p w14:paraId="4E6B7C3E" w14:textId="77777777" w:rsidR="002702F1" w:rsidRDefault="002702F1">
      <w:pPr>
        <w:spacing w:after="0"/>
        <w:jc w:val="right"/>
        <w:rPr>
          <w:rFonts w:ascii="Times New Roman" w:hAnsi="Times New Roman"/>
          <w:sz w:val="28"/>
          <w:szCs w:val="28"/>
          <w:lang w:val="uk-UA"/>
        </w:rPr>
      </w:pPr>
    </w:p>
    <w:p w14:paraId="0C8A2C2C" w14:textId="77777777" w:rsidR="002702F1" w:rsidRDefault="00B63DA4">
      <w:pPr>
        <w:numPr>
          <w:ilvl w:val="0"/>
          <w:numId w:val="5"/>
        </w:numPr>
        <w:jc w:val="both"/>
        <w:rPr>
          <w:rFonts w:ascii="Times New Roman" w:hAnsi="Times New Roman" w:cs="Times New Roman"/>
          <w:sz w:val="28"/>
          <w:szCs w:val="28"/>
          <w:lang w:val="uk-UA"/>
        </w:rPr>
      </w:pPr>
      <w:r>
        <w:rPr>
          <w:rFonts w:ascii="Times New Roman" w:hAnsi="Times New Roman" w:cs="Times New Roman"/>
          <w:sz w:val="28"/>
          <w:szCs w:val="28"/>
          <w:lang w:val="uk-UA"/>
        </w:rPr>
        <w:t>Про уточнення показників бюджету Ніжинської міської територіальної громади на 2025 рік» (проекти рішень будуть надаватися по мірі надходжень розписів додаткових міжбюджетних трансфертів до бюджету Ніжинської міської територіальної громади у 2025 році).</w:t>
      </w:r>
    </w:p>
    <w:p w14:paraId="2BCD38B3" w14:textId="77777777" w:rsidR="002702F1" w:rsidRDefault="00B63DA4">
      <w:pPr>
        <w:jc w:val="right"/>
        <w:rPr>
          <w:rFonts w:ascii="Times New Roman" w:hAnsi="Times New Roman" w:cs="Times New Roman"/>
          <w:sz w:val="28"/>
          <w:szCs w:val="28"/>
          <w:lang w:val="uk-UA"/>
        </w:rPr>
      </w:pPr>
      <w:r>
        <w:rPr>
          <w:rFonts w:ascii="Times New Roman" w:hAnsi="Times New Roman" w:cs="Times New Roman"/>
          <w:sz w:val="28"/>
          <w:szCs w:val="28"/>
          <w:lang w:val="uk-UA"/>
        </w:rPr>
        <w:t>Л.ПИСАРЕНКО</w:t>
      </w:r>
    </w:p>
    <w:p w14:paraId="7B050503" w14:textId="77777777" w:rsidR="002702F1" w:rsidRDefault="00B63DA4">
      <w:pPr>
        <w:spacing w:after="0"/>
        <w:jc w:val="center"/>
        <w:rPr>
          <w:rFonts w:ascii="Times New Roman" w:hAnsi="Times New Roman"/>
          <w:b/>
          <w:sz w:val="28"/>
          <w:szCs w:val="28"/>
          <w:lang w:val="uk-UA"/>
        </w:rPr>
      </w:pPr>
      <w:r>
        <w:rPr>
          <w:rFonts w:ascii="Times New Roman" w:hAnsi="Times New Roman"/>
          <w:b/>
          <w:sz w:val="28"/>
          <w:szCs w:val="28"/>
          <w:lang w:val="en-US"/>
        </w:rPr>
        <w:t>I</w:t>
      </w:r>
      <w:proofErr w:type="gramStart"/>
      <w:r>
        <w:rPr>
          <w:rFonts w:ascii="Times New Roman" w:hAnsi="Times New Roman"/>
          <w:b/>
          <w:sz w:val="28"/>
          <w:szCs w:val="28"/>
          <w:lang w:val="uk-UA"/>
        </w:rPr>
        <w:t>І  квартал</w:t>
      </w:r>
      <w:proofErr w:type="gramEnd"/>
    </w:p>
    <w:p w14:paraId="0A9E4A11" w14:textId="77777777" w:rsidR="002702F1" w:rsidRDefault="002702F1">
      <w:pPr>
        <w:spacing w:after="0"/>
        <w:jc w:val="center"/>
        <w:rPr>
          <w:rFonts w:ascii="Times New Roman" w:hAnsi="Times New Roman"/>
          <w:sz w:val="28"/>
          <w:szCs w:val="28"/>
          <w:lang w:val="uk-UA"/>
        </w:rPr>
      </w:pPr>
    </w:p>
    <w:p w14:paraId="758C18F5" w14:textId="77777777" w:rsidR="002702F1" w:rsidRDefault="00B63DA4">
      <w:pPr>
        <w:spacing w:after="0"/>
        <w:jc w:val="both"/>
        <w:rPr>
          <w:rFonts w:ascii="Times New Roman" w:hAnsi="Times New Roman"/>
          <w:b/>
          <w:sz w:val="28"/>
          <w:szCs w:val="28"/>
          <w:lang w:val="uk-UA"/>
        </w:rPr>
      </w:pPr>
      <w:r>
        <w:rPr>
          <w:rFonts w:ascii="Times New Roman" w:hAnsi="Times New Roman"/>
          <w:sz w:val="28"/>
          <w:szCs w:val="28"/>
          <w:lang w:val="uk-UA"/>
        </w:rPr>
        <w:t xml:space="preserve">                                                         </w:t>
      </w:r>
      <w:r>
        <w:rPr>
          <w:rFonts w:ascii="Times New Roman" w:hAnsi="Times New Roman"/>
          <w:b/>
          <w:bCs/>
          <w:sz w:val="28"/>
          <w:szCs w:val="28"/>
          <w:lang w:val="uk-UA"/>
        </w:rPr>
        <w:t xml:space="preserve"> КВІТЕНЬ</w:t>
      </w:r>
    </w:p>
    <w:p w14:paraId="1AA66458" w14:textId="77777777" w:rsidR="002702F1" w:rsidRDefault="002702F1">
      <w:pPr>
        <w:spacing w:after="0" w:line="240" w:lineRule="auto"/>
        <w:jc w:val="both"/>
        <w:rPr>
          <w:rFonts w:ascii="Times New Roman" w:hAnsi="Times New Roman"/>
          <w:sz w:val="28"/>
          <w:szCs w:val="28"/>
          <w:lang w:val="uk-UA"/>
        </w:rPr>
      </w:pPr>
    </w:p>
    <w:p w14:paraId="7C6448D3" w14:textId="77777777" w:rsidR="002702F1" w:rsidRDefault="00B63DA4">
      <w:pPr>
        <w:spacing w:after="0" w:line="240" w:lineRule="auto"/>
        <w:ind w:leftChars="27" w:left="135" w:hangingChars="27" w:hanging="76"/>
        <w:jc w:val="both"/>
        <w:rPr>
          <w:rFonts w:ascii="Times New Roman" w:hAnsi="Times New Roman"/>
          <w:sz w:val="28"/>
          <w:szCs w:val="28"/>
          <w:lang w:val="uk-UA"/>
        </w:rPr>
      </w:pPr>
      <w:r>
        <w:rPr>
          <w:rFonts w:ascii="Times New Roman" w:hAnsi="Times New Roman"/>
          <w:sz w:val="28"/>
          <w:szCs w:val="28"/>
          <w:lang w:val="uk-UA"/>
        </w:rPr>
        <w:t>1. Про  виконання бюджету Ніжинської міської територіальної громади  за   І квартал 2025 рік</w:t>
      </w:r>
    </w:p>
    <w:p w14:paraId="2E4AC415" w14:textId="77777777" w:rsidR="002702F1" w:rsidRDefault="00B63DA4">
      <w:pPr>
        <w:wordWrap w:val="0"/>
        <w:spacing w:after="0"/>
        <w:jc w:val="right"/>
        <w:rPr>
          <w:rFonts w:ascii="Times New Roman" w:hAnsi="Times New Roman"/>
          <w:sz w:val="28"/>
          <w:szCs w:val="28"/>
          <w:lang w:val="uk-UA"/>
        </w:rPr>
      </w:pPr>
      <w:r>
        <w:rPr>
          <w:rFonts w:ascii="Times New Roman" w:hAnsi="Times New Roman"/>
          <w:sz w:val="28"/>
          <w:szCs w:val="28"/>
          <w:lang w:val="uk-UA"/>
        </w:rPr>
        <w:t>Л. ПИСАРЕНКО</w:t>
      </w:r>
    </w:p>
    <w:p w14:paraId="0551362B" w14:textId="77777777" w:rsidR="002702F1" w:rsidRDefault="002702F1">
      <w:pPr>
        <w:spacing w:after="0"/>
        <w:jc w:val="right"/>
        <w:rPr>
          <w:rFonts w:ascii="Times New Roman" w:hAnsi="Times New Roman"/>
          <w:sz w:val="28"/>
          <w:szCs w:val="28"/>
          <w:lang w:val="uk-UA"/>
        </w:rPr>
      </w:pPr>
    </w:p>
    <w:p w14:paraId="1797CF9D" w14:textId="77777777" w:rsidR="002702F1" w:rsidRDefault="00B63DA4">
      <w:pPr>
        <w:numPr>
          <w:ilvl w:val="0"/>
          <w:numId w:val="6"/>
        </w:numPr>
        <w:spacing w:after="0" w:line="240" w:lineRule="auto"/>
        <w:ind w:left="75"/>
        <w:jc w:val="both"/>
        <w:rPr>
          <w:rFonts w:ascii="Times New Roman" w:hAnsi="Times New Roman"/>
          <w:sz w:val="28"/>
          <w:szCs w:val="28"/>
          <w:lang w:val="uk-UA"/>
        </w:rPr>
      </w:pPr>
      <w:r>
        <w:rPr>
          <w:rFonts w:ascii="Times New Roman" w:hAnsi="Times New Roman"/>
          <w:sz w:val="28"/>
          <w:szCs w:val="28"/>
          <w:lang w:val="uk-UA"/>
        </w:rPr>
        <w:t>Про фінансування заходів програми з виконання власних повноважень Ніжинської міської ради на 2025 рік</w:t>
      </w:r>
    </w:p>
    <w:p w14:paraId="36047228" w14:textId="77777777" w:rsidR="002702F1" w:rsidRDefault="00B63DA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Ю.СТРІЛЕЦЬ</w:t>
      </w:r>
    </w:p>
    <w:p w14:paraId="639C443E" w14:textId="77777777" w:rsidR="002702F1" w:rsidRDefault="002702F1">
      <w:pPr>
        <w:spacing w:after="0" w:line="240" w:lineRule="auto"/>
        <w:ind w:left="75"/>
        <w:jc w:val="both"/>
        <w:rPr>
          <w:rFonts w:ascii="Times New Roman" w:hAnsi="Times New Roman"/>
          <w:sz w:val="28"/>
          <w:szCs w:val="28"/>
          <w:lang w:val="uk-UA"/>
        </w:rPr>
      </w:pPr>
    </w:p>
    <w:p w14:paraId="7CF2E4F2" w14:textId="77777777" w:rsidR="002702F1" w:rsidRDefault="00B63DA4">
      <w:pPr>
        <w:numPr>
          <w:ilvl w:val="0"/>
          <w:numId w:val="6"/>
        </w:numPr>
        <w:spacing w:after="0" w:line="240" w:lineRule="auto"/>
        <w:ind w:left="75"/>
        <w:jc w:val="both"/>
        <w:rPr>
          <w:rFonts w:ascii="Times New Roman" w:hAnsi="Times New Roman"/>
          <w:sz w:val="28"/>
          <w:szCs w:val="28"/>
          <w:lang w:val="uk-UA"/>
        </w:rPr>
      </w:pPr>
      <w:r>
        <w:rPr>
          <w:rFonts w:ascii="Times New Roman" w:hAnsi="Times New Roman"/>
          <w:sz w:val="28"/>
          <w:szCs w:val="28"/>
          <w:lang w:val="uk-UA"/>
        </w:rPr>
        <w:t>Про затвердження умов продажу об’єктів малої приватизації  комунальної вартості Ніжинської міської територіальної громади.</w:t>
      </w:r>
    </w:p>
    <w:p w14:paraId="0D4623BC" w14:textId="77777777" w:rsidR="002702F1" w:rsidRDefault="00B63DA4">
      <w:pPr>
        <w:spacing w:after="0" w:line="240" w:lineRule="auto"/>
        <w:ind w:left="4323"/>
        <w:jc w:val="right"/>
        <w:rPr>
          <w:rFonts w:ascii="Times New Roman" w:hAnsi="Times New Roman"/>
          <w:sz w:val="28"/>
          <w:szCs w:val="28"/>
          <w:lang w:val="uk-UA"/>
        </w:rPr>
      </w:pPr>
      <w:r>
        <w:rPr>
          <w:rFonts w:ascii="Times New Roman" w:hAnsi="Times New Roman"/>
          <w:sz w:val="28"/>
          <w:szCs w:val="28"/>
          <w:lang w:val="uk-UA"/>
        </w:rPr>
        <w:t>І.ОНОКАЛО</w:t>
      </w:r>
    </w:p>
    <w:p w14:paraId="56D594AC" w14:textId="77777777" w:rsidR="002702F1" w:rsidRDefault="002702F1">
      <w:pPr>
        <w:spacing w:after="0" w:line="240" w:lineRule="auto"/>
        <w:jc w:val="both"/>
        <w:rPr>
          <w:rFonts w:ascii="Times New Roman" w:hAnsi="Times New Roman"/>
          <w:sz w:val="28"/>
          <w:szCs w:val="28"/>
          <w:lang w:val="uk-UA"/>
        </w:rPr>
      </w:pPr>
    </w:p>
    <w:p w14:paraId="5AB57F39" w14:textId="77777777" w:rsidR="002702F1" w:rsidRDefault="00B63DA4">
      <w:pPr>
        <w:spacing w:after="0" w:line="240" w:lineRule="auto"/>
        <w:jc w:val="both"/>
        <w:rPr>
          <w:rFonts w:ascii="Times New Roman" w:hAnsi="Times New Roman"/>
          <w:sz w:val="28"/>
          <w:szCs w:val="28"/>
          <w:lang w:val="uk-UA"/>
        </w:rPr>
      </w:pPr>
      <w:r>
        <w:rPr>
          <w:rFonts w:ascii="Times New Roman" w:hAnsi="Times New Roman"/>
          <w:sz w:val="28"/>
          <w:szCs w:val="28"/>
          <w:lang w:val="uk-UA"/>
        </w:rPr>
        <w:t>4.Про видалення зелених насаджень</w:t>
      </w:r>
    </w:p>
    <w:p w14:paraId="7FDE8765" w14:textId="77777777" w:rsidR="002702F1" w:rsidRDefault="00B63DA4">
      <w:pPr>
        <w:spacing w:after="0"/>
        <w:ind w:left="435"/>
        <w:jc w:val="right"/>
        <w:rPr>
          <w:rFonts w:ascii="Times New Roman" w:hAnsi="Times New Roman"/>
          <w:sz w:val="28"/>
          <w:szCs w:val="28"/>
          <w:lang w:val="uk-UA"/>
        </w:rPr>
      </w:pPr>
      <w:r>
        <w:rPr>
          <w:rFonts w:ascii="Times New Roman" w:hAnsi="Times New Roman"/>
          <w:sz w:val="28"/>
          <w:szCs w:val="28"/>
          <w:lang w:val="uk-UA"/>
        </w:rPr>
        <w:t xml:space="preserve">                                                                                                            С.СІРЕНКО</w:t>
      </w:r>
    </w:p>
    <w:p w14:paraId="16FD17CB" w14:textId="77777777" w:rsidR="002702F1" w:rsidRDefault="002702F1">
      <w:pPr>
        <w:spacing w:after="0" w:line="240" w:lineRule="auto"/>
        <w:jc w:val="both"/>
        <w:rPr>
          <w:rFonts w:ascii="Times New Roman" w:hAnsi="Times New Roman"/>
          <w:sz w:val="28"/>
          <w:szCs w:val="28"/>
          <w:lang w:val="uk-UA"/>
        </w:rPr>
      </w:pPr>
    </w:p>
    <w:p w14:paraId="06868205" w14:textId="77777777" w:rsidR="002702F1" w:rsidRDefault="00B63DA4">
      <w:pPr>
        <w:spacing w:after="0" w:line="240" w:lineRule="auto"/>
        <w:jc w:val="both"/>
        <w:rPr>
          <w:rFonts w:ascii="Times New Roman" w:hAnsi="Times New Roman"/>
          <w:sz w:val="28"/>
          <w:szCs w:val="28"/>
          <w:lang w:val="uk-UA"/>
        </w:rPr>
      </w:pPr>
      <w:r>
        <w:rPr>
          <w:rFonts w:ascii="Times New Roman" w:hAnsi="Times New Roman"/>
          <w:sz w:val="28"/>
          <w:szCs w:val="28"/>
          <w:lang w:val="uk-UA"/>
        </w:rPr>
        <w:t>5. Про організацію заходів по роботі з кадрами: навчання, перепідготовка та підвищення кваліфікації осіб місцевого самоврядування.</w:t>
      </w:r>
    </w:p>
    <w:p w14:paraId="7136A0ED" w14:textId="77777777" w:rsidR="002702F1" w:rsidRDefault="00B63DA4">
      <w:pPr>
        <w:spacing w:after="0"/>
        <w:ind w:left="360"/>
        <w:jc w:val="right"/>
        <w:rPr>
          <w:rFonts w:ascii="Times New Roman" w:hAnsi="Times New Roman"/>
          <w:sz w:val="28"/>
          <w:szCs w:val="28"/>
          <w:lang w:val="uk-UA"/>
        </w:rPr>
      </w:pPr>
      <w:r>
        <w:rPr>
          <w:rFonts w:ascii="Times New Roman" w:hAnsi="Times New Roman"/>
          <w:sz w:val="28"/>
          <w:szCs w:val="28"/>
          <w:lang w:val="uk-UA"/>
        </w:rPr>
        <w:t xml:space="preserve">  В. ЛЕГА , Л.КУЧЕР</w:t>
      </w:r>
    </w:p>
    <w:p w14:paraId="57C89D41" w14:textId="77777777" w:rsidR="002702F1" w:rsidRDefault="002702F1">
      <w:pPr>
        <w:spacing w:after="0" w:line="240" w:lineRule="auto"/>
        <w:jc w:val="both"/>
        <w:rPr>
          <w:rFonts w:ascii="Times New Roman" w:hAnsi="Times New Roman"/>
          <w:sz w:val="28"/>
          <w:szCs w:val="28"/>
          <w:lang w:val="uk-UA"/>
        </w:rPr>
      </w:pPr>
    </w:p>
    <w:p w14:paraId="4645BBE0" w14:textId="77777777" w:rsidR="002702F1" w:rsidRDefault="00B63DA4">
      <w:pPr>
        <w:pStyle w:val="a8"/>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szCs w:val="28"/>
        </w:rPr>
      </w:pPr>
      <w:r>
        <w:rPr>
          <w:sz w:val="28"/>
          <w:szCs w:val="28"/>
          <w:lang w:val="uk-UA"/>
        </w:rPr>
        <w:t xml:space="preserve">6. </w:t>
      </w:r>
      <w:r>
        <w:rPr>
          <w:sz w:val="28"/>
          <w:szCs w:val="28"/>
        </w:rPr>
        <w:t xml:space="preserve">Про </w:t>
      </w:r>
      <w:proofErr w:type="spellStart"/>
      <w:r>
        <w:rPr>
          <w:sz w:val="28"/>
          <w:szCs w:val="28"/>
        </w:rPr>
        <w:t>організацію</w:t>
      </w:r>
      <w:proofErr w:type="spellEnd"/>
      <w:r>
        <w:rPr>
          <w:sz w:val="28"/>
          <w:szCs w:val="28"/>
        </w:rPr>
        <w:t xml:space="preserve"> </w:t>
      </w:r>
      <w:proofErr w:type="spellStart"/>
      <w:r>
        <w:rPr>
          <w:sz w:val="28"/>
          <w:szCs w:val="28"/>
        </w:rPr>
        <w:t>проведення</w:t>
      </w:r>
      <w:proofErr w:type="spellEnd"/>
      <w:r>
        <w:rPr>
          <w:sz w:val="28"/>
          <w:szCs w:val="28"/>
        </w:rPr>
        <w:t xml:space="preserve"> </w:t>
      </w:r>
      <w:proofErr w:type="spellStart"/>
      <w:r>
        <w:rPr>
          <w:sz w:val="28"/>
          <w:szCs w:val="28"/>
        </w:rPr>
        <w:t>конкурсів</w:t>
      </w:r>
      <w:proofErr w:type="spellEnd"/>
      <w:r>
        <w:rPr>
          <w:sz w:val="28"/>
          <w:szCs w:val="28"/>
        </w:rPr>
        <w:t xml:space="preserve"> з </w:t>
      </w:r>
      <w:proofErr w:type="spellStart"/>
      <w:r>
        <w:rPr>
          <w:sz w:val="28"/>
          <w:szCs w:val="28"/>
        </w:rPr>
        <w:t>визначення</w:t>
      </w:r>
      <w:proofErr w:type="spellEnd"/>
      <w:r>
        <w:rPr>
          <w:sz w:val="28"/>
          <w:szCs w:val="28"/>
        </w:rPr>
        <w:t xml:space="preserve"> </w:t>
      </w:r>
      <w:proofErr w:type="spellStart"/>
      <w:r>
        <w:rPr>
          <w:sz w:val="28"/>
          <w:szCs w:val="28"/>
        </w:rPr>
        <w:t>перевізника</w:t>
      </w:r>
      <w:proofErr w:type="spellEnd"/>
      <w:r>
        <w:rPr>
          <w:sz w:val="28"/>
          <w:szCs w:val="28"/>
        </w:rPr>
        <w:t xml:space="preserve"> з </w:t>
      </w:r>
      <w:proofErr w:type="spellStart"/>
      <w:r>
        <w:rPr>
          <w:sz w:val="28"/>
          <w:szCs w:val="28"/>
        </w:rPr>
        <w:t>перевезення</w:t>
      </w:r>
      <w:proofErr w:type="spellEnd"/>
      <w:r>
        <w:rPr>
          <w:sz w:val="28"/>
          <w:szCs w:val="28"/>
        </w:rPr>
        <w:t xml:space="preserve"> </w:t>
      </w:r>
      <w:proofErr w:type="spellStart"/>
      <w:r>
        <w:rPr>
          <w:sz w:val="28"/>
          <w:szCs w:val="28"/>
        </w:rPr>
        <w:t>пасажирів</w:t>
      </w:r>
      <w:proofErr w:type="spellEnd"/>
      <w:r>
        <w:rPr>
          <w:sz w:val="28"/>
          <w:szCs w:val="28"/>
        </w:rPr>
        <w:t xml:space="preserve"> на автобусному </w:t>
      </w:r>
      <w:proofErr w:type="spellStart"/>
      <w:r>
        <w:rPr>
          <w:sz w:val="28"/>
          <w:szCs w:val="28"/>
        </w:rPr>
        <w:t>маршруті</w:t>
      </w:r>
      <w:proofErr w:type="spellEnd"/>
      <w:r>
        <w:rPr>
          <w:sz w:val="28"/>
          <w:szCs w:val="28"/>
        </w:rPr>
        <w:t xml:space="preserve"> </w:t>
      </w:r>
      <w:proofErr w:type="spellStart"/>
      <w:r>
        <w:rPr>
          <w:sz w:val="28"/>
          <w:szCs w:val="28"/>
        </w:rPr>
        <w:t>загального</w:t>
      </w:r>
      <w:proofErr w:type="spellEnd"/>
      <w:r>
        <w:rPr>
          <w:sz w:val="28"/>
          <w:szCs w:val="28"/>
        </w:rPr>
        <w:t xml:space="preserve"> користування.</w:t>
      </w:r>
    </w:p>
    <w:p w14:paraId="7C45647A" w14:textId="77777777" w:rsidR="002702F1" w:rsidRDefault="00B63DA4">
      <w:pPr>
        <w:spacing w:after="0"/>
        <w:jc w:val="right"/>
        <w:rPr>
          <w:rFonts w:ascii="Times New Roman" w:hAnsi="Times New Roman"/>
          <w:sz w:val="28"/>
          <w:szCs w:val="28"/>
          <w:lang w:val="uk-UA"/>
        </w:rPr>
      </w:pPr>
      <w:r>
        <w:rPr>
          <w:rFonts w:ascii="Times New Roman" w:hAnsi="Times New Roman"/>
          <w:sz w:val="28"/>
          <w:szCs w:val="28"/>
          <w:lang w:val="uk-UA"/>
        </w:rPr>
        <w:t xml:space="preserve">                                                                                                                    С.СІРЕНКО</w:t>
      </w:r>
    </w:p>
    <w:p w14:paraId="0D2C8FF0" w14:textId="77777777" w:rsidR="002702F1" w:rsidRDefault="00B63DA4">
      <w:pPr>
        <w:pStyle w:val="a7"/>
        <w:jc w:val="both"/>
        <w:rPr>
          <w:sz w:val="28"/>
          <w:szCs w:val="28"/>
        </w:rPr>
      </w:pPr>
      <w:r>
        <w:rPr>
          <w:sz w:val="28"/>
          <w:szCs w:val="28"/>
        </w:rPr>
        <w:lastRenderedPageBreak/>
        <w:t>7.Про фінансування заходів Програми розвитку культури, мистецтва і охорони культурної спадщини та розвитку туризму на території Ніжинської територіальної громади.</w:t>
      </w:r>
    </w:p>
    <w:p w14:paraId="019AA828" w14:textId="77777777" w:rsidR="002702F1" w:rsidRDefault="00B63DA4">
      <w:pPr>
        <w:pStyle w:val="a7"/>
        <w:jc w:val="right"/>
        <w:rPr>
          <w:sz w:val="28"/>
          <w:szCs w:val="28"/>
        </w:rPr>
      </w:pPr>
      <w:r>
        <w:rPr>
          <w:sz w:val="28"/>
          <w:szCs w:val="28"/>
        </w:rPr>
        <w:t xml:space="preserve">                                                                                                                      Т.БАССАК</w:t>
      </w:r>
    </w:p>
    <w:p w14:paraId="2531C253" w14:textId="77777777" w:rsidR="002702F1" w:rsidRDefault="00B63DA4">
      <w:pPr>
        <w:spacing w:after="0"/>
        <w:rPr>
          <w:rFonts w:ascii="Times New Roman" w:hAnsi="Times New Roman"/>
          <w:sz w:val="28"/>
          <w:szCs w:val="28"/>
          <w:lang w:val="uk-UA"/>
        </w:rPr>
      </w:pPr>
      <w:r>
        <w:rPr>
          <w:rFonts w:ascii="Times New Roman" w:hAnsi="Times New Roman" w:cs="Times New Roman"/>
          <w:iCs/>
          <w:color w:val="000000"/>
          <w:sz w:val="28"/>
          <w:szCs w:val="28"/>
          <w:lang w:val="uk-UA"/>
        </w:rPr>
        <w:t>8. Про надання одноразової матеріальної допомоги</w:t>
      </w:r>
      <w:r>
        <w:rPr>
          <w:rFonts w:ascii="Times New Roman" w:hAnsi="Times New Roman"/>
          <w:color w:val="0000FF"/>
          <w:sz w:val="28"/>
          <w:szCs w:val="28"/>
          <w:lang w:val="uk-UA"/>
        </w:rPr>
        <w:t xml:space="preserve">        </w:t>
      </w:r>
    </w:p>
    <w:p w14:paraId="00F8C20C" w14:textId="77777777" w:rsidR="002702F1" w:rsidRDefault="00B63DA4">
      <w:pPr>
        <w:spacing w:after="0"/>
        <w:ind w:firstLineChars="150" w:firstLine="420"/>
        <w:rPr>
          <w:rFonts w:ascii="Times New Roman" w:hAnsi="Times New Roman"/>
          <w:sz w:val="28"/>
          <w:szCs w:val="28"/>
          <w:lang w:val="uk-UA"/>
        </w:rPr>
      </w:pPr>
      <w:r>
        <w:rPr>
          <w:rFonts w:ascii="Times New Roman" w:hAnsi="Times New Roman"/>
          <w:color w:val="0000FF"/>
          <w:sz w:val="28"/>
          <w:szCs w:val="28"/>
          <w:lang w:val="uk-UA"/>
        </w:rPr>
        <w:t xml:space="preserve">                                                                                                         </w:t>
      </w:r>
      <w:r>
        <w:rPr>
          <w:rFonts w:ascii="Times New Roman" w:hAnsi="Times New Roman"/>
          <w:sz w:val="28"/>
          <w:szCs w:val="28"/>
          <w:lang w:val="uk-UA"/>
        </w:rPr>
        <w:t>І.НАЗАРІНА</w:t>
      </w:r>
    </w:p>
    <w:p w14:paraId="623907CF" w14:textId="77777777" w:rsidR="002702F1" w:rsidRDefault="00B63DA4">
      <w:pPr>
        <w:spacing w:after="0"/>
        <w:rPr>
          <w:rFonts w:ascii="Times New Roman" w:hAnsi="Times New Roman"/>
          <w:sz w:val="28"/>
          <w:szCs w:val="28"/>
          <w:lang w:val="uk-UA"/>
        </w:rPr>
      </w:pPr>
      <w:r>
        <w:rPr>
          <w:rFonts w:ascii="Times New Roman" w:hAnsi="Times New Roman"/>
          <w:sz w:val="28"/>
          <w:szCs w:val="28"/>
          <w:lang w:val="uk-UA"/>
        </w:rPr>
        <w:t>9. Про розгляд матеріалів комісії з питань захисту прав дитини</w:t>
      </w:r>
    </w:p>
    <w:p w14:paraId="40ED704C" w14:textId="77777777" w:rsidR="002702F1" w:rsidRDefault="00B63DA4">
      <w:pPr>
        <w:spacing w:after="0"/>
        <w:ind w:left="210"/>
        <w:jc w:val="right"/>
        <w:rPr>
          <w:rFonts w:ascii="Times New Roman" w:hAnsi="Times New Roman"/>
          <w:sz w:val="28"/>
          <w:szCs w:val="28"/>
          <w:lang w:val="uk-UA"/>
        </w:rPr>
      </w:pPr>
      <w:r>
        <w:rPr>
          <w:rFonts w:ascii="Times New Roman" w:hAnsi="Times New Roman"/>
          <w:sz w:val="28"/>
          <w:szCs w:val="28"/>
          <w:lang w:val="uk-UA"/>
        </w:rPr>
        <w:t>Н.РАЦИН</w:t>
      </w:r>
    </w:p>
    <w:p w14:paraId="6FF9E401" w14:textId="77777777" w:rsidR="002702F1" w:rsidRDefault="002702F1">
      <w:pPr>
        <w:spacing w:after="0"/>
        <w:ind w:left="210"/>
        <w:jc w:val="right"/>
        <w:rPr>
          <w:rFonts w:ascii="Times New Roman" w:hAnsi="Times New Roman"/>
          <w:sz w:val="28"/>
          <w:szCs w:val="28"/>
          <w:lang w:val="uk-UA"/>
        </w:rPr>
      </w:pPr>
    </w:p>
    <w:p w14:paraId="60ACF6BE" w14:textId="77777777" w:rsidR="002702F1" w:rsidRDefault="00B63DA4">
      <w:pPr>
        <w:spacing w:after="0" w:line="240" w:lineRule="auto"/>
        <w:jc w:val="both"/>
        <w:rPr>
          <w:rFonts w:ascii="Times New Roman" w:hAnsi="Times New Roman"/>
          <w:sz w:val="28"/>
          <w:szCs w:val="28"/>
          <w:lang w:val="uk-UA"/>
        </w:rPr>
      </w:pPr>
      <w:r>
        <w:rPr>
          <w:rFonts w:ascii="Times New Roman" w:hAnsi="Times New Roman" w:cs="Times New Roman"/>
          <w:sz w:val="28"/>
          <w:szCs w:val="28"/>
          <w:lang w:val="uk-UA"/>
        </w:rPr>
        <w:t xml:space="preserve">10..Про затвердження актів комісії з підготовки земельних спорів на  території </w:t>
      </w:r>
      <w:r>
        <w:rPr>
          <w:rFonts w:ascii="Times New Roman" w:hAnsi="Times New Roman"/>
          <w:sz w:val="28"/>
          <w:szCs w:val="28"/>
          <w:lang w:val="uk-UA"/>
        </w:rPr>
        <w:t>Ніжинської міської територіальної громади.</w:t>
      </w:r>
    </w:p>
    <w:p w14:paraId="6682C4F1" w14:textId="77777777" w:rsidR="002702F1" w:rsidRDefault="00B63DA4">
      <w:pPr>
        <w:spacing w:after="0" w:line="240" w:lineRule="auto"/>
        <w:ind w:left="4323"/>
        <w:jc w:val="right"/>
        <w:rPr>
          <w:rFonts w:ascii="Times New Roman" w:hAnsi="Times New Roman"/>
          <w:sz w:val="28"/>
          <w:szCs w:val="28"/>
          <w:lang w:val="uk-UA"/>
        </w:rPr>
      </w:pPr>
      <w:r>
        <w:rPr>
          <w:rFonts w:ascii="Times New Roman" w:hAnsi="Times New Roman"/>
          <w:sz w:val="28"/>
          <w:szCs w:val="28"/>
          <w:lang w:val="uk-UA"/>
        </w:rPr>
        <w:t>І.ОНОКАЛО</w:t>
      </w:r>
    </w:p>
    <w:p w14:paraId="41CA3D4C" w14:textId="77777777" w:rsidR="002702F1" w:rsidRDefault="002702F1">
      <w:pPr>
        <w:spacing w:after="0" w:line="240" w:lineRule="auto"/>
        <w:ind w:left="4323"/>
        <w:jc w:val="right"/>
        <w:rPr>
          <w:rFonts w:ascii="Times New Roman" w:hAnsi="Times New Roman"/>
          <w:sz w:val="28"/>
          <w:szCs w:val="28"/>
          <w:lang w:val="uk-UA"/>
        </w:rPr>
      </w:pPr>
    </w:p>
    <w:p w14:paraId="069E6E18" w14:textId="77777777" w:rsidR="002702F1" w:rsidRDefault="00B63DA4">
      <w:pPr>
        <w:numPr>
          <w:ilvl w:val="0"/>
          <w:numId w:val="7"/>
        </w:numPr>
        <w:spacing w:after="0"/>
        <w:rPr>
          <w:rFonts w:ascii="Times New Roman" w:hAnsi="Times New Roman"/>
          <w:sz w:val="28"/>
          <w:szCs w:val="28"/>
          <w:lang w:val="uk-UA"/>
        </w:rPr>
      </w:pPr>
      <w:r>
        <w:rPr>
          <w:rFonts w:ascii="Times New Roman" w:hAnsi="Times New Roman"/>
          <w:sz w:val="28"/>
          <w:szCs w:val="28"/>
          <w:lang w:val="uk-UA"/>
        </w:rPr>
        <w:t xml:space="preserve">Про забезпечення виконання заходів відповідно до Комплексної програми заходів та робіт з територіальної оборони Ніжинської міської територіальної громади на 2025 рік                                   </w:t>
      </w:r>
    </w:p>
    <w:p w14:paraId="06F24E43" w14:textId="77777777" w:rsidR="002702F1" w:rsidRDefault="00B63DA4">
      <w:pPr>
        <w:spacing w:after="0"/>
        <w:ind w:firstLineChars="2600" w:firstLine="7280"/>
        <w:jc w:val="right"/>
        <w:rPr>
          <w:rFonts w:ascii="Times New Roman" w:hAnsi="Times New Roman"/>
          <w:sz w:val="28"/>
          <w:szCs w:val="28"/>
          <w:lang w:val="uk-UA"/>
        </w:rPr>
      </w:pPr>
      <w:r>
        <w:rPr>
          <w:rFonts w:ascii="Times New Roman" w:hAnsi="Times New Roman"/>
          <w:sz w:val="28"/>
          <w:szCs w:val="28"/>
          <w:lang w:val="uk-UA"/>
        </w:rPr>
        <w:t xml:space="preserve">      І.ОВЧАРЕНКО</w:t>
      </w:r>
    </w:p>
    <w:p w14:paraId="18B11504" w14:textId="77777777" w:rsidR="002702F1" w:rsidRDefault="00B63DA4">
      <w:pPr>
        <w:numPr>
          <w:ilvl w:val="0"/>
          <w:numId w:val="7"/>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внесення змін до рішення виконавчого комітету Ніжинської міської ради від 29.08.2024 року № 406 “Про затвердження списків учнів закладів  загальної середньої освіти на харчування за кошти Ніжинської міської територіальної громади у 2024-2025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w:t>
      </w:r>
    </w:p>
    <w:p w14:paraId="5C800887" w14:textId="77777777" w:rsidR="002702F1" w:rsidRDefault="00B63DA4">
      <w:pPr>
        <w:spacing w:after="0" w:line="240" w:lineRule="auto"/>
        <w:jc w:val="right"/>
        <w:rPr>
          <w:rFonts w:ascii="Times New Roman" w:hAnsi="Times New Roman"/>
          <w:sz w:val="28"/>
          <w:szCs w:val="28"/>
          <w:lang w:val="uk-UA"/>
        </w:rPr>
      </w:pPr>
      <w:r>
        <w:rPr>
          <w:rFonts w:ascii="Times New Roman" w:hAnsi="Times New Roman"/>
          <w:sz w:val="28"/>
          <w:szCs w:val="28"/>
          <w:lang w:val="uk-UA"/>
        </w:rPr>
        <w:t>В.ГРАДОБИК</w:t>
      </w:r>
    </w:p>
    <w:p w14:paraId="36D40739" w14:textId="77777777" w:rsidR="002702F1" w:rsidRDefault="00B63DA4">
      <w:pPr>
        <w:numPr>
          <w:ilvl w:val="0"/>
          <w:numId w:val="7"/>
        </w:numPr>
        <w:jc w:val="both"/>
        <w:rPr>
          <w:rFonts w:ascii="Times New Roman" w:hAnsi="Times New Roman" w:cs="Times New Roman"/>
          <w:sz w:val="28"/>
          <w:szCs w:val="28"/>
          <w:lang w:val="uk-UA"/>
        </w:rPr>
      </w:pPr>
      <w:r>
        <w:rPr>
          <w:rFonts w:ascii="Times New Roman" w:hAnsi="Times New Roman" w:cs="Times New Roman"/>
          <w:sz w:val="28"/>
          <w:szCs w:val="28"/>
          <w:lang w:val="uk-UA"/>
        </w:rPr>
        <w:t>Про уточнення показників бюджету Ніжинської міської територіальної громади на 2025 рік» (проекти рішень будуть надаватися по мірі надходжень розписів додаткових міжбюджетних трансфертів до бюджету Ніжинської міської територіальної громади у 2025 році).</w:t>
      </w:r>
    </w:p>
    <w:p w14:paraId="7F25E9EC" w14:textId="77777777" w:rsidR="002702F1" w:rsidRDefault="00B63DA4">
      <w:pPr>
        <w:jc w:val="right"/>
        <w:rPr>
          <w:rFonts w:ascii="Times New Roman" w:hAnsi="Times New Roman" w:cs="Times New Roman"/>
          <w:sz w:val="28"/>
          <w:szCs w:val="28"/>
          <w:lang w:val="uk-UA"/>
        </w:rPr>
      </w:pPr>
      <w:r>
        <w:rPr>
          <w:rFonts w:ascii="Times New Roman" w:hAnsi="Times New Roman" w:cs="Times New Roman"/>
          <w:sz w:val="28"/>
          <w:szCs w:val="28"/>
          <w:lang w:val="uk-UA"/>
        </w:rPr>
        <w:t>Л.ПИСАРЕНКО</w:t>
      </w:r>
    </w:p>
    <w:p w14:paraId="6C8C093A" w14:textId="77777777" w:rsidR="002702F1" w:rsidRDefault="00B63DA4">
      <w:pPr>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ТРАВЕНЬ</w:t>
      </w:r>
    </w:p>
    <w:p w14:paraId="534AF812" w14:textId="77777777" w:rsidR="002702F1" w:rsidRDefault="002702F1">
      <w:pPr>
        <w:spacing w:after="0" w:line="240" w:lineRule="auto"/>
        <w:jc w:val="both"/>
        <w:rPr>
          <w:rFonts w:ascii="Times New Roman" w:hAnsi="Times New Roman"/>
          <w:b/>
          <w:sz w:val="28"/>
          <w:szCs w:val="28"/>
          <w:lang w:val="uk-UA"/>
        </w:rPr>
      </w:pPr>
    </w:p>
    <w:p w14:paraId="7E1BAA12" w14:textId="77777777" w:rsidR="002702F1" w:rsidRDefault="00B63DA4">
      <w:pPr>
        <w:spacing w:after="0"/>
        <w:jc w:val="both"/>
        <w:rPr>
          <w:rFonts w:ascii="Times New Roman" w:hAnsi="Times New Roman" w:cs="Times New Roman"/>
          <w:sz w:val="28"/>
          <w:szCs w:val="28"/>
          <w:lang w:val="uk-UA"/>
        </w:rPr>
      </w:pPr>
      <w:r>
        <w:rPr>
          <w:rFonts w:ascii="Times New Roman" w:hAnsi="Times New Roman"/>
          <w:sz w:val="28"/>
          <w:szCs w:val="28"/>
          <w:lang w:val="uk-UA"/>
        </w:rPr>
        <w:t>1.</w:t>
      </w:r>
      <w:r>
        <w:rPr>
          <w:rFonts w:ascii="Times New Roman" w:hAnsi="Times New Roman" w:cs="Times New Roman"/>
          <w:sz w:val="28"/>
          <w:szCs w:val="28"/>
        </w:rPr>
        <w:t xml:space="preserve">Про </w:t>
      </w:r>
      <w:r>
        <w:rPr>
          <w:rFonts w:ascii="Times New Roman" w:hAnsi="Times New Roman" w:cs="Times New Roman"/>
          <w:sz w:val="28"/>
          <w:szCs w:val="28"/>
          <w:lang w:val="uk-UA"/>
        </w:rPr>
        <w:t xml:space="preserve">відшкодування коштів перевізникам за пільгове </w:t>
      </w:r>
      <w:proofErr w:type="spellStart"/>
      <w:r>
        <w:rPr>
          <w:rFonts w:ascii="Times New Roman" w:hAnsi="Times New Roman" w:cs="Times New Roman"/>
          <w:sz w:val="28"/>
          <w:szCs w:val="28"/>
        </w:rPr>
        <w:t>перевезення</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окремих категорій громадян </w:t>
      </w:r>
      <w:proofErr w:type="spellStart"/>
      <w:r>
        <w:rPr>
          <w:rFonts w:ascii="Times New Roman" w:hAnsi="Times New Roman" w:cs="Times New Roman"/>
          <w:sz w:val="28"/>
          <w:szCs w:val="28"/>
        </w:rPr>
        <w:t>автомобільним</w:t>
      </w:r>
      <w:proofErr w:type="spellEnd"/>
      <w:r>
        <w:rPr>
          <w:rFonts w:ascii="Times New Roman" w:hAnsi="Times New Roman" w:cs="Times New Roman"/>
          <w:sz w:val="28"/>
          <w:szCs w:val="28"/>
        </w:rPr>
        <w:t xml:space="preserve"> транспортом</w:t>
      </w:r>
      <w:r>
        <w:rPr>
          <w:rFonts w:ascii="Times New Roman" w:hAnsi="Times New Roman" w:cs="Times New Roman"/>
          <w:sz w:val="28"/>
          <w:szCs w:val="28"/>
          <w:lang w:val="uk-UA"/>
        </w:rPr>
        <w:t xml:space="preserve"> загального користування в місті Ніжині.</w:t>
      </w:r>
    </w:p>
    <w:p w14:paraId="06586516" w14:textId="77777777" w:rsidR="002702F1" w:rsidRDefault="00B63DA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 СІРЕНКО</w:t>
      </w:r>
    </w:p>
    <w:p w14:paraId="082AA9E1" w14:textId="77777777" w:rsidR="002702F1" w:rsidRDefault="002702F1">
      <w:pPr>
        <w:spacing w:after="0" w:line="240" w:lineRule="auto"/>
        <w:jc w:val="both"/>
        <w:rPr>
          <w:rFonts w:ascii="Times New Roman" w:hAnsi="Times New Roman" w:cs="Times New Roman"/>
          <w:sz w:val="28"/>
          <w:szCs w:val="28"/>
          <w:lang w:val="uk-UA"/>
        </w:rPr>
      </w:pPr>
    </w:p>
    <w:p w14:paraId="67C3C8A5" w14:textId="77777777" w:rsidR="002702F1" w:rsidRDefault="00B63DA4">
      <w:pPr>
        <w:numPr>
          <w:ilvl w:val="0"/>
          <w:numId w:val="8"/>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затвердження висновків незалежних оцінок вартості об’єктів комунальної власності Ніжинської територіальної громади.</w:t>
      </w:r>
    </w:p>
    <w:p w14:paraId="5CF54CB6" w14:textId="77777777" w:rsidR="002702F1" w:rsidRDefault="00B63DA4">
      <w:pPr>
        <w:spacing w:after="0"/>
        <w:jc w:val="right"/>
        <w:rPr>
          <w:rFonts w:ascii="Times New Roman" w:hAnsi="Times New Roman"/>
          <w:sz w:val="28"/>
          <w:szCs w:val="28"/>
          <w:lang w:val="uk-UA"/>
        </w:rPr>
      </w:pPr>
      <w:r>
        <w:rPr>
          <w:rFonts w:ascii="Times New Roman" w:hAnsi="Times New Roman"/>
          <w:sz w:val="28"/>
          <w:szCs w:val="28"/>
          <w:lang w:val="uk-UA"/>
        </w:rPr>
        <w:t xml:space="preserve">І.ОНОКАЛО </w:t>
      </w:r>
    </w:p>
    <w:p w14:paraId="498CDC1A" w14:textId="77777777" w:rsidR="002702F1" w:rsidRDefault="002702F1">
      <w:pPr>
        <w:spacing w:after="0"/>
        <w:jc w:val="both"/>
        <w:rPr>
          <w:rFonts w:ascii="Times New Roman" w:hAnsi="Times New Roman"/>
          <w:color w:val="FF0000"/>
          <w:sz w:val="28"/>
          <w:szCs w:val="28"/>
          <w:lang w:val="uk-UA"/>
        </w:rPr>
      </w:pPr>
    </w:p>
    <w:p w14:paraId="3BE4A032" w14:textId="77777777" w:rsidR="002702F1" w:rsidRDefault="00B63DA4">
      <w:pPr>
        <w:spacing w:after="0"/>
        <w:jc w:val="both"/>
        <w:rPr>
          <w:rFonts w:ascii="Times New Roman" w:hAnsi="Times New Roman"/>
          <w:sz w:val="28"/>
          <w:szCs w:val="28"/>
          <w:lang w:val="uk-UA"/>
        </w:rPr>
      </w:pPr>
      <w:r>
        <w:rPr>
          <w:rFonts w:ascii="Times New Roman" w:hAnsi="Times New Roman"/>
          <w:sz w:val="28"/>
          <w:szCs w:val="28"/>
          <w:lang w:val="uk-UA"/>
        </w:rPr>
        <w:t>3.Про погодження режимів роботи суб’єктів господарювання (торгівлі).</w:t>
      </w:r>
    </w:p>
    <w:p w14:paraId="4CE27455" w14:textId="77777777" w:rsidR="002702F1" w:rsidRDefault="00B63DA4">
      <w:pPr>
        <w:spacing w:after="0"/>
        <w:jc w:val="right"/>
        <w:rPr>
          <w:rFonts w:ascii="Times New Roman" w:hAnsi="Times New Roman"/>
          <w:sz w:val="28"/>
          <w:szCs w:val="28"/>
          <w:lang w:val="uk-UA"/>
        </w:rPr>
      </w:pPr>
      <w:r>
        <w:rPr>
          <w:rFonts w:ascii="Times New Roman" w:hAnsi="Times New Roman"/>
          <w:sz w:val="28"/>
          <w:szCs w:val="28"/>
          <w:lang w:val="uk-UA"/>
        </w:rPr>
        <w:lastRenderedPageBreak/>
        <w:t xml:space="preserve">                                                                                                                   Г.ТАРАНЕНКО</w:t>
      </w:r>
    </w:p>
    <w:p w14:paraId="2695B660" w14:textId="77777777" w:rsidR="002702F1" w:rsidRDefault="002702F1">
      <w:pPr>
        <w:spacing w:after="0" w:line="240" w:lineRule="auto"/>
        <w:jc w:val="both"/>
        <w:rPr>
          <w:rFonts w:ascii="Times New Roman" w:hAnsi="Times New Roman"/>
          <w:color w:val="FF0000"/>
          <w:sz w:val="28"/>
          <w:szCs w:val="28"/>
          <w:lang w:val="uk-UA"/>
        </w:rPr>
      </w:pPr>
    </w:p>
    <w:p w14:paraId="58823E04" w14:textId="77777777" w:rsidR="002702F1" w:rsidRDefault="00B63DA4">
      <w:pPr>
        <w:spacing w:after="0" w:line="240" w:lineRule="auto"/>
        <w:ind w:left="75"/>
        <w:jc w:val="both"/>
        <w:rPr>
          <w:rFonts w:ascii="Times New Roman" w:hAnsi="Times New Roman"/>
          <w:sz w:val="28"/>
          <w:szCs w:val="28"/>
          <w:lang w:val="uk-UA"/>
        </w:rPr>
      </w:pPr>
      <w:r>
        <w:rPr>
          <w:rFonts w:ascii="Times New Roman" w:hAnsi="Times New Roman"/>
          <w:sz w:val="28"/>
          <w:szCs w:val="28"/>
          <w:lang w:val="uk-UA"/>
        </w:rPr>
        <w:t>4. Про затвердження умов продажу об’єктів малої приватизації  комунальної вартості Ніжинської міської територіальної громади.</w:t>
      </w:r>
    </w:p>
    <w:p w14:paraId="179201B0" w14:textId="77777777" w:rsidR="002702F1" w:rsidRDefault="00B63DA4">
      <w:pPr>
        <w:spacing w:after="0" w:line="240" w:lineRule="auto"/>
        <w:ind w:left="4323"/>
        <w:jc w:val="right"/>
        <w:rPr>
          <w:rFonts w:ascii="Times New Roman" w:hAnsi="Times New Roman"/>
          <w:sz w:val="28"/>
          <w:szCs w:val="28"/>
          <w:lang w:val="uk-UA"/>
        </w:rPr>
      </w:pPr>
      <w:r>
        <w:rPr>
          <w:rFonts w:ascii="Times New Roman" w:hAnsi="Times New Roman"/>
          <w:sz w:val="28"/>
          <w:szCs w:val="28"/>
          <w:lang w:val="uk-UA"/>
        </w:rPr>
        <w:t>І.ОНОКАЛО</w:t>
      </w:r>
    </w:p>
    <w:p w14:paraId="5757756F" w14:textId="77777777" w:rsidR="002702F1" w:rsidRDefault="002702F1">
      <w:pPr>
        <w:spacing w:after="0"/>
        <w:jc w:val="right"/>
        <w:rPr>
          <w:rFonts w:ascii="Times New Roman" w:hAnsi="Times New Roman"/>
          <w:color w:val="FF0000"/>
          <w:sz w:val="28"/>
          <w:szCs w:val="28"/>
          <w:lang w:val="uk-UA"/>
        </w:rPr>
      </w:pPr>
    </w:p>
    <w:p w14:paraId="5140FB84" w14:textId="77777777" w:rsidR="002702F1" w:rsidRDefault="00B63DA4">
      <w:pPr>
        <w:spacing w:after="0"/>
        <w:ind w:firstLineChars="2900" w:firstLine="8120"/>
        <w:rPr>
          <w:rFonts w:ascii="Times New Roman" w:hAnsi="Times New Roman"/>
          <w:sz w:val="28"/>
          <w:szCs w:val="28"/>
          <w:lang w:val="uk-UA"/>
        </w:rPr>
      </w:pPr>
      <w:r>
        <w:rPr>
          <w:rFonts w:ascii="Times New Roman" w:hAnsi="Times New Roman"/>
          <w:sz w:val="28"/>
          <w:szCs w:val="28"/>
          <w:lang w:val="uk-UA"/>
        </w:rPr>
        <w:t xml:space="preserve"> </w:t>
      </w:r>
    </w:p>
    <w:p w14:paraId="44FDC8C6" w14:textId="77777777" w:rsidR="002702F1" w:rsidRDefault="00B63DA4">
      <w:pPr>
        <w:spacing w:after="0"/>
        <w:rPr>
          <w:rFonts w:ascii="Times New Roman" w:hAnsi="Times New Roman"/>
          <w:sz w:val="28"/>
          <w:szCs w:val="28"/>
          <w:lang w:val="uk-UA"/>
        </w:rPr>
      </w:pPr>
      <w:r>
        <w:rPr>
          <w:rFonts w:ascii="Times New Roman" w:hAnsi="Times New Roman"/>
          <w:sz w:val="28"/>
          <w:szCs w:val="28"/>
          <w:lang w:val="uk-UA"/>
        </w:rPr>
        <w:t>5. Про розгляд матеріалів комісії з питань захисту прав дитини</w:t>
      </w:r>
    </w:p>
    <w:p w14:paraId="570C3B41" w14:textId="77777777" w:rsidR="002702F1" w:rsidRDefault="00B63DA4">
      <w:pPr>
        <w:spacing w:after="0"/>
        <w:ind w:left="210"/>
        <w:jc w:val="right"/>
        <w:rPr>
          <w:rFonts w:ascii="Times New Roman" w:hAnsi="Times New Roman"/>
          <w:sz w:val="28"/>
          <w:szCs w:val="28"/>
          <w:lang w:val="uk-UA"/>
        </w:rPr>
      </w:pPr>
      <w:r>
        <w:rPr>
          <w:rFonts w:ascii="Times New Roman" w:hAnsi="Times New Roman"/>
          <w:sz w:val="28"/>
          <w:szCs w:val="28"/>
          <w:lang w:val="uk-UA"/>
        </w:rPr>
        <w:t>Н.РАЦИН</w:t>
      </w:r>
    </w:p>
    <w:p w14:paraId="0B4A18F7" w14:textId="77777777" w:rsidR="002702F1" w:rsidRDefault="002702F1">
      <w:pPr>
        <w:spacing w:after="0"/>
        <w:ind w:left="210"/>
        <w:jc w:val="right"/>
        <w:rPr>
          <w:rFonts w:ascii="Times New Roman" w:hAnsi="Times New Roman"/>
          <w:sz w:val="28"/>
          <w:szCs w:val="28"/>
          <w:lang w:val="uk-UA"/>
        </w:rPr>
      </w:pPr>
    </w:p>
    <w:p w14:paraId="34AC61DF" w14:textId="77777777" w:rsidR="002702F1" w:rsidRDefault="00B63DA4">
      <w:pPr>
        <w:spacing w:after="0" w:line="24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lang w:val="uk-UA"/>
        </w:rPr>
        <w:t xml:space="preserve">6. </w:t>
      </w:r>
      <w:r>
        <w:rPr>
          <w:rFonts w:ascii="Times New Roman" w:hAnsi="Times New Roman" w:cs="Times New Roman"/>
          <w:iCs/>
          <w:color w:val="000000"/>
          <w:sz w:val="28"/>
          <w:szCs w:val="28"/>
        </w:rPr>
        <w:t xml:space="preserve">Про </w:t>
      </w:r>
      <w:proofErr w:type="spellStart"/>
      <w:r>
        <w:rPr>
          <w:rFonts w:ascii="Times New Roman" w:hAnsi="Times New Roman" w:cs="Times New Roman"/>
          <w:iCs/>
          <w:color w:val="000000"/>
          <w:sz w:val="28"/>
          <w:szCs w:val="28"/>
        </w:rPr>
        <w:t>фінансування</w:t>
      </w:r>
      <w:proofErr w:type="spellEnd"/>
      <w:r>
        <w:rPr>
          <w:rFonts w:ascii="Times New Roman" w:hAnsi="Times New Roman" w:cs="Times New Roman"/>
          <w:iCs/>
          <w:color w:val="000000"/>
          <w:sz w:val="28"/>
          <w:szCs w:val="28"/>
        </w:rPr>
        <w:t xml:space="preserve"> </w:t>
      </w:r>
      <w:proofErr w:type="spellStart"/>
      <w:r>
        <w:rPr>
          <w:rFonts w:ascii="Times New Roman" w:hAnsi="Times New Roman" w:cs="Times New Roman"/>
          <w:iCs/>
          <w:color w:val="000000"/>
          <w:sz w:val="28"/>
          <w:szCs w:val="28"/>
        </w:rPr>
        <w:t>заходів</w:t>
      </w:r>
      <w:proofErr w:type="spellEnd"/>
      <w:r>
        <w:rPr>
          <w:rFonts w:ascii="Times New Roman" w:hAnsi="Times New Roman" w:cs="Times New Roman"/>
          <w:iCs/>
          <w:color w:val="000000"/>
          <w:sz w:val="28"/>
          <w:szCs w:val="28"/>
        </w:rPr>
        <w:t xml:space="preserve"> та </w:t>
      </w:r>
      <w:proofErr w:type="spellStart"/>
      <w:r>
        <w:rPr>
          <w:rFonts w:ascii="Times New Roman" w:hAnsi="Times New Roman" w:cs="Times New Roman"/>
          <w:iCs/>
          <w:color w:val="000000"/>
          <w:sz w:val="28"/>
          <w:szCs w:val="28"/>
        </w:rPr>
        <w:t>робіт</w:t>
      </w:r>
      <w:proofErr w:type="spellEnd"/>
      <w:r>
        <w:rPr>
          <w:rFonts w:ascii="Times New Roman" w:hAnsi="Times New Roman" w:cs="Times New Roman"/>
          <w:iCs/>
          <w:color w:val="000000"/>
          <w:sz w:val="28"/>
          <w:szCs w:val="28"/>
        </w:rPr>
        <w:t xml:space="preserve"> з </w:t>
      </w:r>
      <w:proofErr w:type="spellStart"/>
      <w:r>
        <w:rPr>
          <w:rFonts w:ascii="Times New Roman" w:hAnsi="Times New Roman" w:cs="Times New Roman"/>
          <w:iCs/>
          <w:color w:val="000000"/>
          <w:sz w:val="28"/>
          <w:szCs w:val="28"/>
        </w:rPr>
        <w:t>облаштування</w:t>
      </w:r>
      <w:proofErr w:type="spellEnd"/>
      <w:r>
        <w:rPr>
          <w:rFonts w:ascii="Times New Roman" w:hAnsi="Times New Roman" w:cs="Times New Roman"/>
          <w:iCs/>
          <w:color w:val="000000"/>
          <w:sz w:val="28"/>
          <w:szCs w:val="28"/>
        </w:rPr>
        <w:t xml:space="preserve"> </w:t>
      </w:r>
      <w:proofErr w:type="spellStart"/>
      <w:r>
        <w:rPr>
          <w:rFonts w:ascii="Times New Roman" w:hAnsi="Times New Roman" w:cs="Times New Roman"/>
          <w:iCs/>
          <w:color w:val="000000"/>
          <w:sz w:val="28"/>
          <w:szCs w:val="28"/>
        </w:rPr>
        <w:t>укриттів</w:t>
      </w:r>
      <w:proofErr w:type="spellEnd"/>
      <w:r>
        <w:rPr>
          <w:rFonts w:ascii="Times New Roman" w:hAnsi="Times New Roman" w:cs="Times New Roman"/>
          <w:iCs/>
          <w:color w:val="000000"/>
          <w:sz w:val="28"/>
          <w:szCs w:val="28"/>
        </w:rPr>
        <w:t xml:space="preserve"> </w:t>
      </w:r>
      <w:proofErr w:type="spellStart"/>
      <w:r>
        <w:rPr>
          <w:rFonts w:ascii="Times New Roman" w:hAnsi="Times New Roman" w:cs="Times New Roman"/>
          <w:iCs/>
          <w:color w:val="000000"/>
          <w:sz w:val="28"/>
          <w:szCs w:val="28"/>
        </w:rPr>
        <w:t>цивільного</w:t>
      </w:r>
      <w:proofErr w:type="spellEnd"/>
      <w:r>
        <w:rPr>
          <w:rFonts w:ascii="Times New Roman" w:hAnsi="Times New Roman" w:cs="Times New Roman"/>
          <w:iCs/>
          <w:color w:val="000000"/>
          <w:sz w:val="28"/>
          <w:szCs w:val="28"/>
        </w:rPr>
        <w:t xml:space="preserve"> </w:t>
      </w:r>
      <w:proofErr w:type="spellStart"/>
      <w:r>
        <w:rPr>
          <w:rFonts w:ascii="Times New Roman" w:hAnsi="Times New Roman" w:cs="Times New Roman"/>
          <w:iCs/>
          <w:color w:val="000000"/>
          <w:sz w:val="28"/>
          <w:szCs w:val="28"/>
        </w:rPr>
        <w:t>захисту</w:t>
      </w:r>
      <w:proofErr w:type="spellEnd"/>
    </w:p>
    <w:p w14:paraId="54336CF2" w14:textId="77777777" w:rsidR="002702F1" w:rsidRDefault="00B63DA4">
      <w:pPr>
        <w:spacing w:after="0" w:line="240" w:lineRule="auto"/>
        <w:jc w:val="right"/>
        <w:rPr>
          <w:rFonts w:ascii="Times New Roman" w:hAnsi="Times New Roman" w:cs="Times New Roman"/>
          <w:iCs/>
          <w:color w:val="000000"/>
          <w:sz w:val="28"/>
          <w:szCs w:val="28"/>
          <w:lang w:val="uk-UA"/>
        </w:rPr>
      </w:pPr>
      <w:proofErr w:type="spellStart"/>
      <w:r>
        <w:rPr>
          <w:rFonts w:ascii="Times New Roman" w:hAnsi="Times New Roman" w:cs="Times New Roman"/>
          <w:iCs/>
          <w:color w:val="000000"/>
          <w:sz w:val="28"/>
          <w:szCs w:val="28"/>
          <w:lang w:val="uk-UA"/>
        </w:rPr>
        <w:t>І.Овчаренко</w:t>
      </w:r>
      <w:proofErr w:type="spellEnd"/>
    </w:p>
    <w:p w14:paraId="53E75DF3" w14:textId="77777777" w:rsidR="002702F1" w:rsidRDefault="002702F1">
      <w:pPr>
        <w:spacing w:after="0" w:line="240" w:lineRule="auto"/>
        <w:jc w:val="right"/>
        <w:rPr>
          <w:rFonts w:ascii="Times New Roman" w:hAnsi="Times New Roman" w:cs="Times New Roman"/>
          <w:iCs/>
          <w:color w:val="000000"/>
          <w:sz w:val="28"/>
          <w:szCs w:val="28"/>
          <w:lang w:val="uk-UA"/>
        </w:rPr>
      </w:pPr>
    </w:p>
    <w:p w14:paraId="6E0C0B8A" w14:textId="77777777" w:rsidR="002702F1" w:rsidRDefault="00B63DA4">
      <w:pPr>
        <w:pStyle w:val="a7"/>
        <w:jc w:val="both"/>
        <w:rPr>
          <w:sz w:val="28"/>
          <w:szCs w:val="28"/>
        </w:rPr>
      </w:pPr>
      <w:r>
        <w:rPr>
          <w:sz w:val="28"/>
          <w:szCs w:val="28"/>
        </w:rPr>
        <w:t>7. Про фінансування заходів Програми розвитку культури, мистецтва і охорони культурної спадщини та розвитку туризму на території Ніжинської територіальної громади.</w:t>
      </w:r>
    </w:p>
    <w:p w14:paraId="5F23AC49" w14:textId="77777777" w:rsidR="002702F1" w:rsidRDefault="00B63DA4">
      <w:pPr>
        <w:spacing w:after="0"/>
        <w:jc w:val="both"/>
        <w:rPr>
          <w:rFonts w:ascii="Times New Roman" w:hAnsi="Times New Roman" w:cs="Times New Roman"/>
          <w:sz w:val="28"/>
          <w:szCs w:val="28"/>
          <w:lang w:val="uk-UA"/>
        </w:rPr>
      </w:pPr>
      <w:r>
        <w:rPr>
          <w:sz w:val="28"/>
          <w:szCs w:val="28"/>
        </w:rPr>
        <w:t xml:space="preserve">                                                                                                                   </w:t>
      </w:r>
      <w:r>
        <w:rPr>
          <w:sz w:val="28"/>
          <w:szCs w:val="28"/>
          <w:lang w:val="uk-UA"/>
        </w:rPr>
        <w:t xml:space="preserve">        </w:t>
      </w:r>
      <w:r>
        <w:rPr>
          <w:sz w:val="28"/>
          <w:szCs w:val="28"/>
        </w:rPr>
        <w:t xml:space="preserve">  </w:t>
      </w:r>
      <w:r>
        <w:rPr>
          <w:rFonts w:ascii="Times New Roman" w:hAnsi="Times New Roman" w:cs="Times New Roman"/>
          <w:sz w:val="28"/>
          <w:szCs w:val="28"/>
        </w:rPr>
        <w:t xml:space="preserve"> Т.Б</w:t>
      </w:r>
      <w:r>
        <w:rPr>
          <w:rFonts w:ascii="Times New Roman" w:hAnsi="Times New Roman" w:cs="Times New Roman"/>
          <w:sz w:val="28"/>
          <w:szCs w:val="28"/>
          <w:lang w:val="uk-UA"/>
        </w:rPr>
        <w:t>АССАК</w:t>
      </w:r>
    </w:p>
    <w:p w14:paraId="76954FCC" w14:textId="77777777" w:rsidR="002702F1" w:rsidRDefault="002702F1">
      <w:pPr>
        <w:spacing w:after="0"/>
        <w:jc w:val="right"/>
        <w:rPr>
          <w:sz w:val="28"/>
          <w:szCs w:val="28"/>
        </w:rPr>
      </w:pPr>
    </w:p>
    <w:p w14:paraId="592338CC" w14:textId="77777777" w:rsidR="002702F1" w:rsidRDefault="00B63DA4">
      <w:pPr>
        <w:spacing w:after="0"/>
        <w:jc w:val="both"/>
        <w:rPr>
          <w:rFonts w:ascii="Times New Roman" w:hAnsi="Times New Roman"/>
          <w:sz w:val="28"/>
          <w:szCs w:val="28"/>
          <w:lang w:val="uk-UA"/>
        </w:rPr>
      </w:pPr>
      <w:r>
        <w:rPr>
          <w:rFonts w:ascii="Times New Roman" w:hAnsi="Times New Roman" w:cs="Times New Roman"/>
          <w:sz w:val="28"/>
          <w:szCs w:val="28"/>
          <w:lang w:val="uk-UA"/>
        </w:rPr>
        <w:t>8.</w:t>
      </w:r>
      <w:r>
        <w:rPr>
          <w:sz w:val="28"/>
          <w:szCs w:val="28"/>
          <w:lang w:val="uk-UA"/>
        </w:rPr>
        <w:t xml:space="preserve"> </w:t>
      </w:r>
      <w:r>
        <w:rPr>
          <w:sz w:val="28"/>
          <w:szCs w:val="28"/>
        </w:rPr>
        <w:t xml:space="preserve"> </w:t>
      </w:r>
      <w:r>
        <w:rPr>
          <w:rFonts w:ascii="Times New Roman" w:hAnsi="Times New Roman"/>
          <w:sz w:val="28"/>
          <w:szCs w:val="28"/>
          <w:lang w:val="uk-UA"/>
        </w:rPr>
        <w:t>Про розгляд матеріалів опікунської ради</w:t>
      </w:r>
    </w:p>
    <w:p w14:paraId="3746D555" w14:textId="77777777" w:rsidR="002702F1" w:rsidRDefault="00B63DA4">
      <w:pPr>
        <w:spacing w:after="0" w:line="240" w:lineRule="auto"/>
        <w:jc w:val="right"/>
        <w:rPr>
          <w:rFonts w:ascii="Times New Roman" w:hAnsi="Times New Roman"/>
          <w:sz w:val="28"/>
          <w:szCs w:val="28"/>
          <w:lang w:val="uk-UA"/>
        </w:rPr>
      </w:pPr>
      <w:r>
        <w:rPr>
          <w:rFonts w:ascii="Times New Roman" w:hAnsi="Times New Roman"/>
          <w:sz w:val="28"/>
          <w:szCs w:val="28"/>
          <w:lang w:val="uk-UA"/>
        </w:rPr>
        <w:t>О.СМАГА</w:t>
      </w:r>
    </w:p>
    <w:p w14:paraId="3372F4F2" w14:textId="77777777" w:rsidR="002702F1" w:rsidRDefault="00B63DA4">
      <w:pPr>
        <w:spacing w:after="0" w:line="240" w:lineRule="auto"/>
        <w:jc w:val="both"/>
        <w:rPr>
          <w:rFonts w:ascii="Times New Roman" w:hAnsi="Times New Roman"/>
          <w:sz w:val="28"/>
          <w:szCs w:val="28"/>
          <w:lang w:val="uk-UA"/>
        </w:rPr>
      </w:pPr>
      <w:r>
        <w:rPr>
          <w:sz w:val="28"/>
          <w:szCs w:val="28"/>
          <w:lang w:val="uk-UA"/>
        </w:rPr>
        <w:t>9.</w:t>
      </w:r>
      <w:r>
        <w:rPr>
          <w:sz w:val="28"/>
          <w:szCs w:val="28"/>
        </w:rPr>
        <w:t xml:space="preserve">  </w:t>
      </w:r>
      <w:r>
        <w:rPr>
          <w:rFonts w:ascii="Times New Roman" w:hAnsi="Times New Roman"/>
          <w:sz w:val="28"/>
          <w:szCs w:val="28"/>
          <w:lang w:val="uk-UA"/>
        </w:rPr>
        <w:t xml:space="preserve">Про надання дозволів на переобладнання, перепланування у будівлях, оформлення технічної документації.                                                                                                  </w:t>
      </w:r>
    </w:p>
    <w:p w14:paraId="5C2BC44D" w14:textId="77777777" w:rsidR="002702F1" w:rsidRDefault="00B63DA4">
      <w:pPr>
        <w:spacing w:after="0"/>
        <w:jc w:val="right"/>
        <w:rPr>
          <w:rFonts w:ascii="Times New Roman" w:hAnsi="Times New Roman"/>
          <w:sz w:val="28"/>
          <w:szCs w:val="28"/>
          <w:lang w:val="uk-UA"/>
        </w:rPr>
      </w:pPr>
      <w:r>
        <w:rPr>
          <w:rFonts w:ascii="Times New Roman" w:hAnsi="Times New Roman"/>
          <w:sz w:val="28"/>
          <w:szCs w:val="28"/>
          <w:lang w:val="uk-UA"/>
        </w:rPr>
        <w:t xml:space="preserve">                                                                                                             І.КОШЕЛІВСЬКА</w:t>
      </w:r>
    </w:p>
    <w:p w14:paraId="16169664" w14:textId="77777777" w:rsidR="002702F1" w:rsidRDefault="002702F1">
      <w:pPr>
        <w:spacing w:after="0"/>
        <w:jc w:val="right"/>
        <w:rPr>
          <w:rFonts w:ascii="Times New Roman" w:hAnsi="Times New Roman"/>
          <w:sz w:val="28"/>
          <w:szCs w:val="28"/>
          <w:lang w:val="uk-UA"/>
        </w:rPr>
      </w:pPr>
    </w:p>
    <w:p w14:paraId="7B943AB0" w14:textId="77777777" w:rsidR="002702F1" w:rsidRDefault="00B63DA4">
      <w:pPr>
        <w:jc w:val="both"/>
        <w:rPr>
          <w:rFonts w:ascii="Times New Roman" w:hAnsi="Times New Roman" w:cs="Times New Roman"/>
          <w:sz w:val="28"/>
          <w:szCs w:val="28"/>
          <w:lang w:val="uk-UA"/>
        </w:rPr>
      </w:pPr>
      <w:r>
        <w:rPr>
          <w:sz w:val="28"/>
          <w:szCs w:val="28"/>
          <w:lang w:val="uk-UA"/>
        </w:rPr>
        <w:t>10.</w:t>
      </w:r>
      <w:r w:rsidRPr="00B63DA4">
        <w:rPr>
          <w:sz w:val="28"/>
          <w:szCs w:val="28"/>
          <w:lang w:val="uk-UA"/>
        </w:rPr>
        <w:t xml:space="preserve">  </w:t>
      </w:r>
      <w:r>
        <w:rPr>
          <w:rFonts w:ascii="Times New Roman" w:hAnsi="Times New Roman" w:cs="Times New Roman"/>
          <w:sz w:val="28"/>
          <w:szCs w:val="28"/>
          <w:lang w:val="uk-UA"/>
        </w:rPr>
        <w:t>Про уточнення показників бюджету Ніжинської міської територіальної громади на 2025 рік» (проекти рішень будуть надаватися по мірі надходжень розписів додаткових міжбюджетних трансфертів до бюджету Ніжинської міської територіальної громади у 2025 році).</w:t>
      </w:r>
    </w:p>
    <w:p w14:paraId="009C7345" w14:textId="77777777" w:rsidR="002702F1" w:rsidRDefault="00B63DA4">
      <w:pPr>
        <w:jc w:val="right"/>
        <w:rPr>
          <w:rFonts w:ascii="Times New Roman" w:hAnsi="Times New Roman" w:cs="Times New Roman"/>
          <w:sz w:val="28"/>
          <w:szCs w:val="28"/>
          <w:lang w:val="uk-UA"/>
        </w:rPr>
      </w:pPr>
      <w:r>
        <w:rPr>
          <w:rFonts w:ascii="Times New Roman" w:hAnsi="Times New Roman" w:cs="Times New Roman"/>
          <w:sz w:val="28"/>
          <w:szCs w:val="28"/>
          <w:lang w:val="uk-UA"/>
        </w:rPr>
        <w:t>Л.ПИСАРЕНКО</w:t>
      </w:r>
    </w:p>
    <w:p w14:paraId="0CFEBEF7" w14:textId="77777777" w:rsidR="002702F1" w:rsidRDefault="00B63DA4">
      <w:pPr>
        <w:pStyle w:val="a7"/>
        <w:jc w:val="both"/>
        <w:rPr>
          <w:sz w:val="28"/>
          <w:szCs w:val="28"/>
        </w:rPr>
      </w:pPr>
      <w:r>
        <w:rPr>
          <w:sz w:val="28"/>
          <w:szCs w:val="28"/>
        </w:rPr>
        <w:t xml:space="preserve">                                                                                                                 </w:t>
      </w:r>
    </w:p>
    <w:p w14:paraId="23F0B33E" w14:textId="77777777" w:rsidR="002702F1" w:rsidRDefault="00B63DA4">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                                                            ЧЕРВЕНЬ</w:t>
      </w:r>
    </w:p>
    <w:p w14:paraId="641928A0" w14:textId="77777777" w:rsidR="002702F1" w:rsidRDefault="002702F1">
      <w:pPr>
        <w:spacing w:after="0" w:line="240" w:lineRule="auto"/>
        <w:jc w:val="both"/>
        <w:rPr>
          <w:rFonts w:ascii="Times New Roman" w:hAnsi="Times New Roman"/>
          <w:b/>
          <w:sz w:val="28"/>
          <w:szCs w:val="28"/>
          <w:lang w:val="uk-UA"/>
        </w:rPr>
      </w:pPr>
    </w:p>
    <w:p w14:paraId="3438752E" w14:textId="77777777" w:rsidR="002702F1" w:rsidRDefault="00B63DA4">
      <w:pPr>
        <w:numPr>
          <w:ilvl w:val="0"/>
          <w:numId w:val="9"/>
        </w:numPr>
        <w:spacing w:after="0"/>
        <w:jc w:val="both"/>
        <w:rPr>
          <w:rFonts w:ascii="Times New Roman" w:hAnsi="Times New Roman"/>
          <w:sz w:val="28"/>
          <w:szCs w:val="28"/>
          <w:lang w:val="uk-UA"/>
        </w:rPr>
      </w:pPr>
      <w:r>
        <w:rPr>
          <w:rFonts w:ascii="Times New Roman" w:hAnsi="Times New Roman"/>
          <w:sz w:val="28"/>
          <w:szCs w:val="28"/>
          <w:lang w:val="uk-UA"/>
        </w:rPr>
        <w:t>Про розгляд матеріалів опікунської ради</w:t>
      </w:r>
    </w:p>
    <w:p w14:paraId="74F428D8" w14:textId="77777777" w:rsidR="002702F1" w:rsidRDefault="00B63DA4">
      <w:pPr>
        <w:spacing w:after="0"/>
        <w:jc w:val="right"/>
        <w:rPr>
          <w:rFonts w:ascii="Times New Roman" w:hAnsi="Times New Roman"/>
          <w:sz w:val="28"/>
          <w:szCs w:val="28"/>
          <w:lang w:val="uk-UA"/>
        </w:rPr>
      </w:pPr>
      <w:r>
        <w:rPr>
          <w:rFonts w:ascii="Times New Roman" w:hAnsi="Times New Roman"/>
          <w:sz w:val="28"/>
          <w:szCs w:val="28"/>
          <w:lang w:val="uk-UA"/>
        </w:rPr>
        <w:t>О.СМАГА</w:t>
      </w:r>
    </w:p>
    <w:p w14:paraId="55CFDD14" w14:textId="77777777" w:rsidR="002702F1" w:rsidRDefault="002702F1">
      <w:pPr>
        <w:spacing w:after="0"/>
        <w:jc w:val="right"/>
        <w:rPr>
          <w:rFonts w:ascii="Times New Roman" w:hAnsi="Times New Roman"/>
          <w:sz w:val="28"/>
          <w:szCs w:val="28"/>
          <w:lang w:val="uk-UA"/>
        </w:rPr>
      </w:pPr>
    </w:p>
    <w:p w14:paraId="226136C9" w14:textId="77777777" w:rsidR="002702F1" w:rsidRDefault="00B63DA4">
      <w:pPr>
        <w:pStyle w:val="a7"/>
        <w:jc w:val="both"/>
        <w:rPr>
          <w:sz w:val="28"/>
          <w:szCs w:val="28"/>
        </w:rPr>
      </w:pPr>
      <w:r>
        <w:rPr>
          <w:sz w:val="28"/>
          <w:szCs w:val="28"/>
        </w:rPr>
        <w:t>2.Про поліпшення стану благоустрою в населених пунктах Ніжинської територіальної громади, контроль за дотриманням суб’єктами господарювання та громадянами Правил благоустрою територій.</w:t>
      </w:r>
    </w:p>
    <w:p w14:paraId="067F93CA" w14:textId="77777777" w:rsidR="002702F1" w:rsidRDefault="00B63DA4">
      <w:pPr>
        <w:spacing w:after="0"/>
        <w:jc w:val="right"/>
        <w:rPr>
          <w:rFonts w:ascii="Times New Roman" w:hAnsi="Times New Roman"/>
          <w:color w:val="FF0000"/>
          <w:sz w:val="28"/>
          <w:szCs w:val="28"/>
          <w:lang w:val="uk-UA"/>
        </w:rPr>
      </w:pPr>
      <w:r>
        <w:rPr>
          <w:rFonts w:ascii="Times New Roman" w:hAnsi="Times New Roman"/>
          <w:sz w:val="28"/>
          <w:szCs w:val="28"/>
          <w:lang w:val="uk-UA"/>
        </w:rPr>
        <w:lastRenderedPageBreak/>
        <w:t xml:space="preserve">                                                                                                                       Н.БОЙКО</w:t>
      </w:r>
    </w:p>
    <w:p w14:paraId="67556CE5" w14:textId="77777777" w:rsidR="002702F1" w:rsidRDefault="00B63DA4">
      <w:pPr>
        <w:spacing w:after="0" w:line="240" w:lineRule="auto"/>
        <w:jc w:val="both"/>
        <w:rPr>
          <w:rFonts w:ascii="Times New Roman" w:hAnsi="Times New Roman"/>
          <w:sz w:val="28"/>
          <w:szCs w:val="28"/>
          <w:lang w:val="uk-UA"/>
        </w:rPr>
      </w:pPr>
      <w:r>
        <w:rPr>
          <w:rFonts w:ascii="Times New Roman" w:hAnsi="Times New Roman"/>
          <w:sz w:val="28"/>
          <w:szCs w:val="28"/>
          <w:lang w:val="uk-UA"/>
        </w:rPr>
        <w:t>3.Про затвердження платних послуг у закладах культури підпорядкованих управлінню культури і туризму Ніжинської міської ради</w:t>
      </w:r>
    </w:p>
    <w:p w14:paraId="533F7617" w14:textId="77777777" w:rsidR="002702F1" w:rsidRDefault="00B63DA4">
      <w:pPr>
        <w:spacing w:after="0"/>
        <w:ind w:left="360"/>
        <w:jc w:val="right"/>
        <w:rPr>
          <w:rFonts w:ascii="Times New Roman" w:hAnsi="Times New Roman"/>
          <w:sz w:val="28"/>
          <w:szCs w:val="28"/>
          <w:lang w:val="uk-UA"/>
        </w:rPr>
      </w:pPr>
      <w:r>
        <w:rPr>
          <w:rFonts w:ascii="Times New Roman" w:hAnsi="Times New Roman"/>
          <w:sz w:val="28"/>
          <w:szCs w:val="28"/>
          <w:lang w:val="uk-UA"/>
        </w:rPr>
        <w:t xml:space="preserve">                                                                                                                 Т.БАССАК</w:t>
      </w:r>
    </w:p>
    <w:p w14:paraId="44A23595" w14:textId="77777777" w:rsidR="002702F1" w:rsidRDefault="002702F1">
      <w:pPr>
        <w:spacing w:after="0"/>
        <w:ind w:left="360"/>
        <w:jc w:val="right"/>
        <w:rPr>
          <w:rFonts w:ascii="Times New Roman" w:hAnsi="Times New Roman"/>
          <w:sz w:val="28"/>
          <w:szCs w:val="28"/>
          <w:lang w:val="uk-UA"/>
        </w:rPr>
      </w:pPr>
    </w:p>
    <w:p w14:paraId="1DEE7E2E" w14:textId="77777777" w:rsidR="002702F1" w:rsidRDefault="00B63DA4">
      <w:pPr>
        <w:spacing w:after="0"/>
        <w:jc w:val="both"/>
        <w:rPr>
          <w:rFonts w:ascii="Times New Roman" w:hAnsi="Times New Roman"/>
          <w:sz w:val="28"/>
          <w:szCs w:val="28"/>
          <w:lang w:val="uk-UA"/>
        </w:rPr>
      </w:pPr>
      <w:r>
        <w:rPr>
          <w:rFonts w:ascii="Times New Roman" w:hAnsi="Times New Roman"/>
          <w:sz w:val="28"/>
          <w:szCs w:val="28"/>
          <w:lang w:val="uk-UA"/>
        </w:rPr>
        <w:t xml:space="preserve">4. Про роботу Громадської ради при виконавчому комітеті Ніжинської міської ради щодо </w:t>
      </w:r>
      <w:proofErr w:type="spellStart"/>
      <w:r>
        <w:rPr>
          <w:rFonts w:ascii="Times New Roman" w:hAnsi="Times New Roman"/>
          <w:sz w:val="28"/>
          <w:szCs w:val="28"/>
          <w:lang w:val="uk-UA"/>
        </w:rPr>
        <w:t>пріорітетних</w:t>
      </w:r>
      <w:proofErr w:type="spellEnd"/>
      <w:r>
        <w:rPr>
          <w:rFonts w:ascii="Times New Roman" w:hAnsi="Times New Roman"/>
          <w:sz w:val="28"/>
          <w:szCs w:val="28"/>
          <w:lang w:val="uk-UA"/>
        </w:rPr>
        <w:t xml:space="preserve"> напрямків її діяльності.</w:t>
      </w:r>
    </w:p>
    <w:p w14:paraId="616B7783" w14:textId="77777777" w:rsidR="002702F1" w:rsidRDefault="00B63DA4">
      <w:pPr>
        <w:spacing w:after="0"/>
        <w:jc w:val="right"/>
        <w:rPr>
          <w:rFonts w:ascii="Times New Roman" w:hAnsi="Times New Roman"/>
          <w:sz w:val="28"/>
          <w:szCs w:val="28"/>
          <w:lang w:val="uk-UA"/>
        </w:rPr>
      </w:pPr>
      <w:r>
        <w:rPr>
          <w:rFonts w:ascii="Times New Roman" w:hAnsi="Times New Roman"/>
          <w:sz w:val="28"/>
          <w:szCs w:val="28"/>
          <w:lang w:val="uk-UA"/>
        </w:rPr>
        <w:t>Ю.СТРІЛЕЦЬ</w:t>
      </w:r>
    </w:p>
    <w:p w14:paraId="72D4BD65" w14:textId="77777777" w:rsidR="002702F1" w:rsidRDefault="002702F1">
      <w:pPr>
        <w:spacing w:after="0"/>
        <w:jc w:val="right"/>
        <w:rPr>
          <w:rFonts w:ascii="Times New Roman" w:hAnsi="Times New Roman"/>
          <w:sz w:val="28"/>
          <w:szCs w:val="28"/>
          <w:lang w:val="uk-UA"/>
        </w:rPr>
      </w:pPr>
    </w:p>
    <w:p w14:paraId="6672BF9A" w14:textId="77777777" w:rsidR="002702F1" w:rsidRDefault="00B63DA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5. Про забезпечення виконання заходів відповідно до </w:t>
      </w:r>
      <w:r>
        <w:rPr>
          <w:rFonts w:ascii="Times New Roman" w:hAnsi="Times New Roman" w:cs="Times New Roman"/>
          <w:sz w:val="28"/>
          <w:szCs w:val="28"/>
          <w:lang w:val="uk-UA"/>
        </w:rPr>
        <w:t xml:space="preserve"> Комплексної програми заходів та робіт з територіальної оборони Ніжинської міської територіальної громади </w:t>
      </w:r>
      <w:r>
        <w:rPr>
          <w:rFonts w:ascii="Times New Roman" w:hAnsi="Times New Roman"/>
          <w:sz w:val="28"/>
          <w:szCs w:val="28"/>
          <w:lang w:val="uk-UA"/>
        </w:rPr>
        <w:t>на 2025 рік</w:t>
      </w:r>
    </w:p>
    <w:p w14:paraId="5B2D7725" w14:textId="77777777" w:rsidR="002702F1" w:rsidRDefault="00B63DA4">
      <w:pPr>
        <w:spacing w:after="0"/>
        <w:jc w:val="right"/>
        <w:rPr>
          <w:rFonts w:ascii="Times New Roman" w:hAnsi="Times New Roman"/>
          <w:sz w:val="28"/>
          <w:szCs w:val="28"/>
          <w:lang w:val="uk-UA"/>
        </w:rPr>
      </w:pPr>
      <w:r>
        <w:rPr>
          <w:rFonts w:ascii="Times New Roman" w:hAnsi="Times New Roman"/>
          <w:sz w:val="28"/>
          <w:szCs w:val="28"/>
          <w:lang w:val="uk-UA"/>
        </w:rPr>
        <w:t>І.ОВЧАРЕНКО</w:t>
      </w:r>
    </w:p>
    <w:p w14:paraId="7A40BE79" w14:textId="77777777" w:rsidR="002702F1" w:rsidRDefault="002702F1">
      <w:pPr>
        <w:spacing w:after="0"/>
        <w:jc w:val="right"/>
        <w:rPr>
          <w:rFonts w:ascii="Times New Roman" w:hAnsi="Times New Roman"/>
          <w:sz w:val="28"/>
          <w:szCs w:val="28"/>
          <w:lang w:val="uk-UA"/>
        </w:rPr>
      </w:pPr>
    </w:p>
    <w:p w14:paraId="20D827B6" w14:textId="77777777" w:rsidR="002702F1" w:rsidRDefault="00B63DA4">
      <w:pPr>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організацію проведення конкурсів з визначення перевізника з перевезення пасажирів на автобусному маршруті загального користування.</w:t>
      </w:r>
    </w:p>
    <w:p w14:paraId="1F783F6B" w14:textId="77777777" w:rsidR="002702F1" w:rsidRDefault="002702F1">
      <w:pPr>
        <w:spacing w:after="0" w:line="240" w:lineRule="auto"/>
        <w:jc w:val="both"/>
        <w:rPr>
          <w:rFonts w:ascii="Times New Roman" w:hAnsi="Times New Roman"/>
          <w:sz w:val="28"/>
          <w:szCs w:val="28"/>
          <w:lang w:val="uk-UA"/>
        </w:rPr>
      </w:pPr>
    </w:p>
    <w:p w14:paraId="6325BE97" w14:textId="77777777" w:rsidR="002702F1" w:rsidRDefault="00B63DA4">
      <w:pPr>
        <w:spacing w:after="0"/>
        <w:jc w:val="right"/>
        <w:rPr>
          <w:rFonts w:ascii="Times New Roman" w:hAnsi="Times New Roman"/>
          <w:sz w:val="28"/>
          <w:szCs w:val="28"/>
          <w:lang w:val="uk-UA"/>
        </w:rPr>
      </w:pPr>
      <w:r>
        <w:rPr>
          <w:rFonts w:ascii="Times New Roman" w:hAnsi="Times New Roman"/>
          <w:sz w:val="28"/>
          <w:szCs w:val="28"/>
          <w:lang w:val="uk-UA"/>
        </w:rPr>
        <w:t>С.СІРЕНКО</w:t>
      </w:r>
    </w:p>
    <w:p w14:paraId="3A0D9513" w14:textId="77777777" w:rsidR="002702F1" w:rsidRDefault="002702F1">
      <w:pPr>
        <w:spacing w:after="0"/>
        <w:ind w:firstLineChars="2800" w:firstLine="7840"/>
        <w:rPr>
          <w:rFonts w:ascii="Times New Roman" w:hAnsi="Times New Roman"/>
          <w:sz w:val="28"/>
          <w:szCs w:val="28"/>
          <w:lang w:val="uk-UA"/>
        </w:rPr>
      </w:pPr>
    </w:p>
    <w:p w14:paraId="361CDB29" w14:textId="77777777" w:rsidR="002702F1" w:rsidRDefault="00B63DA4">
      <w:pPr>
        <w:spacing w:after="0"/>
        <w:rPr>
          <w:rFonts w:ascii="Times New Roman" w:hAnsi="Times New Roman"/>
          <w:sz w:val="28"/>
          <w:szCs w:val="28"/>
          <w:lang w:val="uk-UA"/>
        </w:rPr>
      </w:pPr>
      <w:r>
        <w:rPr>
          <w:rFonts w:ascii="Times New Roman" w:hAnsi="Times New Roman"/>
          <w:sz w:val="28"/>
          <w:szCs w:val="28"/>
          <w:lang w:val="uk-UA"/>
        </w:rPr>
        <w:t xml:space="preserve">7.  </w:t>
      </w:r>
      <w:r>
        <w:rPr>
          <w:rFonts w:ascii="Times New Roman" w:hAnsi="Times New Roman" w:cs="Times New Roman"/>
          <w:iCs/>
          <w:color w:val="000000"/>
          <w:sz w:val="28"/>
          <w:szCs w:val="28"/>
          <w:lang w:val="uk-UA"/>
        </w:rPr>
        <w:t>Про надання одноразової матеріальної допомоги</w:t>
      </w:r>
      <w:r>
        <w:rPr>
          <w:rFonts w:ascii="Times New Roman" w:hAnsi="Times New Roman"/>
          <w:color w:val="0000FF"/>
          <w:sz w:val="28"/>
          <w:szCs w:val="28"/>
          <w:lang w:val="uk-UA"/>
        </w:rPr>
        <w:t xml:space="preserve">        </w:t>
      </w:r>
    </w:p>
    <w:p w14:paraId="0C1084E5" w14:textId="77777777" w:rsidR="002702F1" w:rsidRDefault="00B63DA4">
      <w:pPr>
        <w:spacing w:after="0"/>
        <w:ind w:firstLineChars="150" w:firstLine="420"/>
        <w:jc w:val="right"/>
        <w:rPr>
          <w:rFonts w:ascii="Times New Roman" w:hAnsi="Times New Roman"/>
          <w:sz w:val="28"/>
          <w:szCs w:val="28"/>
          <w:lang w:val="uk-UA"/>
        </w:rPr>
      </w:pPr>
      <w:r>
        <w:rPr>
          <w:rFonts w:ascii="Times New Roman" w:hAnsi="Times New Roman"/>
          <w:color w:val="0000FF"/>
          <w:sz w:val="28"/>
          <w:szCs w:val="28"/>
          <w:lang w:val="uk-UA"/>
        </w:rPr>
        <w:t xml:space="preserve">                                                                                            </w:t>
      </w:r>
      <w:r>
        <w:rPr>
          <w:rFonts w:ascii="Times New Roman" w:hAnsi="Times New Roman"/>
          <w:sz w:val="28"/>
          <w:szCs w:val="28"/>
          <w:lang w:val="uk-UA"/>
        </w:rPr>
        <w:t>І НАЗАРІНА</w:t>
      </w:r>
    </w:p>
    <w:p w14:paraId="70C7063A" w14:textId="77777777" w:rsidR="002702F1" w:rsidRDefault="002702F1">
      <w:pPr>
        <w:wordWrap w:val="0"/>
        <w:spacing w:after="0"/>
        <w:jc w:val="right"/>
        <w:rPr>
          <w:rFonts w:ascii="Times New Roman" w:hAnsi="Times New Roman"/>
          <w:sz w:val="28"/>
          <w:szCs w:val="28"/>
          <w:lang w:val="uk-UA"/>
        </w:rPr>
      </w:pPr>
    </w:p>
    <w:p w14:paraId="1E46D263" w14:textId="77777777" w:rsidR="002702F1" w:rsidRDefault="00B63DA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8. Про встановлення меморіальних </w:t>
      </w:r>
      <w:proofErr w:type="spellStart"/>
      <w:r>
        <w:rPr>
          <w:rFonts w:ascii="Times New Roman" w:hAnsi="Times New Roman"/>
          <w:sz w:val="28"/>
          <w:szCs w:val="28"/>
          <w:lang w:val="uk-UA"/>
        </w:rPr>
        <w:t>дощок</w:t>
      </w:r>
      <w:proofErr w:type="spellEnd"/>
      <w:r>
        <w:rPr>
          <w:rFonts w:ascii="Times New Roman" w:hAnsi="Times New Roman"/>
          <w:sz w:val="28"/>
          <w:szCs w:val="28"/>
          <w:lang w:val="uk-UA"/>
        </w:rPr>
        <w:t xml:space="preserve"> загиблим захисникам України</w:t>
      </w:r>
    </w:p>
    <w:p w14:paraId="1E01E86C" w14:textId="77777777" w:rsidR="002702F1" w:rsidRDefault="002702F1">
      <w:pPr>
        <w:spacing w:after="0" w:line="240" w:lineRule="auto"/>
        <w:jc w:val="both"/>
        <w:rPr>
          <w:rFonts w:ascii="Times New Roman" w:hAnsi="Times New Roman"/>
          <w:sz w:val="28"/>
          <w:szCs w:val="28"/>
          <w:lang w:val="uk-UA"/>
        </w:rPr>
      </w:pPr>
    </w:p>
    <w:p w14:paraId="4A3E4383" w14:textId="77777777" w:rsidR="002702F1" w:rsidRDefault="00B63DA4">
      <w:pPr>
        <w:spacing w:after="0"/>
        <w:jc w:val="right"/>
        <w:rPr>
          <w:rFonts w:ascii="Times New Roman" w:hAnsi="Times New Roman" w:cs="Times New Roman"/>
          <w:sz w:val="28"/>
          <w:szCs w:val="28"/>
          <w:lang w:val="uk-UA"/>
        </w:rPr>
      </w:pPr>
      <w:r>
        <w:rPr>
          <w:rFonts w:ascii="Times New Roman" w:hAnsi="Times New Roman" w:cs="Times New Roman"/>
          <w:sz w:val="28"/>
          <w:szCs w:val="28"/>
          <w:lang w:val="uk-UA"/>
        </w:rPr>
        <w:t>Т. БАССАК</w:t>
      </w:r>
    </w:p>
    <w:p w14:paraId="51B0CEFB" w14:textId="77777777" w:rsidR="002702F1" w:rsidRDefault="00B63DA4">
      <w:pPr>
        <w:spacing w:after="0"/>
        <w:rPr>
          <w:rFonts w:ascii="Times New Roman" w:hAnsi="Times New Roman" w:cs="Times New Roman"/>
          <w:sz w:val="28"/>
          <w:szCs w:val="28"/>
          <w:lang w:val="uk-UA"/>
        </w:rPr>
      </w:pPr>
      <w:r>
        <w:rPr>
          <w:rFonts w:ascii="Times New Roman" w:hAnsi="Times New Roman" w:cs="Times New Roman"/>
          <w:sz w:val="28"/>
          <w:szCs w:val="28"/>
          <w:lang w:val="uk-UA"/>
        </w:rPr>
        <w:t>9. Про фінансування витрат для забезпечення проведення занять в рамках роботи з кривдниками</w:t>
      </w:r>
    </w:p>
    <w:p w14:paraId="07015D96" w14:textId="77777777" w:rsidR="002702F1" w:rsidRDefault="00B63DA4">
      <w:pPr>
        <w:spacing w:after="0"/>
        <w:jc w:val="right"/>
        <w:rPr>
          <w:rFonts w:ascii="Times New Roman" w:hAnsi="Times New Roman" w:cs="Times New Roman"/>
          <w:sz w:val="28"/>
          <w:szCs w:val="28"/>
          <w:lang w:val="uk-UA"/>
        </w:rPr>
      </w:pPr>
      <w:r>
        <w:rPr>
          <w:rFonts w:ascii="Times New Roman" w:hAnsi="Times New Roman" w:cs="Times New Roman"/>
          <w:sz w:val="28"/>
          <w:szCs w:val="28"/>
          <w:lang w:val="uk-UA"/>
        </w:rPr>
        <w:t>Н. БІЛАН</w:t>
      </w:r>
    </w:p>
    <w:p w14:paraId="5A6FF445" w14:textId="77777777" w:rsidR="002702F1" w:rsidRDefault="00B63DA4">
      <w:pPr>
        <w:numPr>
          <w:ilvl w:val="0"/>
          <w:numId w:val="10"/>
        </w:numPr>
        <w:spacing w:after="0"/>
        <w:rPr>
          <w:rFonts w:ascii="Times New Roman" w:hAnsi="Times New Roman"/>
          <w:sz w:val="28"/>
          <w:szCs w:val="28"/>
          <w:lang w:val="uk-UA"/>
        </w:rPr>
      </w:pPr>
      <w:r>
        <w:rPr>
          <w:rFonts w:ascii="Times New Roman" w:hAnsi="Times New Roman"/>
          <w:sz w:val="28"/>
          <w:szCs w:val="28"/>
          <w:lang w:val="uk-UA"/>
        </w:rPr>
        <w:t>Про затвердження Плану роботи виконавчого комітету Ніжинської міської  ради Чернігівської області VIII скликання на IІ півріччя 2025 року</w:t>
      </w:r>
    </w:p>
    <w:p w14:paraId="13FADE6D" w14:textId="77777777" w:rsidR="002702F1" w:rsidRDefault="002702F1">
      <w:pPr>
        <w:spacing w:after="0"/>
        <w:rPr>
          <w:rFonts w:ascii="Times New Roman" w:hAnsi="Times New Roman"/>
          <w:sz w:val="28"/>
          <w:szCs w:val="28"/>
          <w:lang w:val="uk-UA"/>
        </w:rPr>
      </w:pPr>
    </w:p>
    <w:p w14:paraId="1A33A988" w14:textId="77777777" w:rsidR="002702F1" w:rsidRDefault="00B63DA4">
      <w:pPr>
        <w:spacing w:after="0"/>
        <w:jc w:val="right"/>
        <w:rPr>
          <w:rFonts w:ascii="Times New Roman" w:hAnsi="Times New Roman"/>
          <w:sz w:val="28"/>
          <w:szCs w:val="28"/>
          <w:lang w:val="uk-UA"/>
        </w:rPr>
      </w:pPr>
      <w:r>
        <w:rPr>
          <w:rFonts w:ascii="Times New Roman" w:hAnsi="Times New Roman"/>
          <w:sz w:val="28"/>
          <w:szCs w:val="28"/>
          <w:lang w:val="uk-UA"/>
        </w:rPr>
        <w:t>В. САЛОГУБ, О. ДОЛЯ</w:t>
      </w:r>
    </w:p>
    <w:p w14:paraId="4AFB8725" w14:textId="77777777" w:rsidR="002702F1" w:rsidRDefault="002702F1">
      <w:pPr>
        <w:spacing w:after="0"/>
        <w:jc w:val="right"/>
        <w:rPr>
          <w:rFonts w:ascii="Times New Roman" w:hAnsi="Times New Roman"/>
          <w:sz w:val="28"/>
          <w:szCs w:val="28"/>
          <w:lang w:val="uk-UA"/>
        </w:rPr>
      </w:pPr>
    </w:p>
    <w:p w14:paraId="2E7C6DE2" w14:textId="77777777" w:rsidR="002702F1" w:rsidRDefault="00B63DA4">
      <w:pPr>
        <w:spacing w:after="0" w:line="240" w:lineRule="auto"/>
        <w:jc w:val="both"/>
        <w:rPr>
          <w:rFonts w:ascii="Times New Roman" w:hAnsi="Times New Roman"/>
          <w:sz w:val="28"/>
          <w:szCs w:val="28"/>
          <w:lang w:val="uk-UA"/>
        </w:rPr>
      </w:pPr>
      <w:r>
        <w:rPr>
          <w:rFonts w:ascii="Times New Roman" w:hAnsi="Times New Roman"/>
          <w:sz w:val="28"/>
          <w:szCs w:val="28"/>
          <w:lang w:val="uk-UA"/>
        </w:rPr>
        <w:t>11. Про фінансування заходів Програми розвитку культури, мистецтва і охорони культурної спадщини та розвитку туризму Ніжинської міської територіальної громади.</w:t>
      </w:r>
    </w:p>
    <w:p w14:paraId="76904FF7" w14:textId="77777777" w:rsidR="002702F1" w:rsidRDefault="00B63DA4">
      <w:pPr>
        <w:spacing w:after="0"/>
        <w:jc w:val="right"/>
        <w:rPr>
          <w:rFonts w:ascii="Times New Roman" w:hAnsi="Times New Roman"/>
          <w:sz w:val="28"/>
          <w:szCs w:val="28"/>
          <w:lang w:val="uk-UA"/>
        </w:rPr>
      </w:pPr>
      <w:r>
        <w:rPr>
          <w:rFonts w:ascii="Times New Roman" w:hAnsi="Times New Roman"/>
          <w:sz w:val="28"/>
          <w:szCs w:val="28"/>
          <w:lang w:val="uk-UA"/>
        </w:rPr>
        <w:t>Т. БАССАК</w:t>
      </w:r>
    </w:p>
    <w:p w14:paraId="1958A0E8" w14:textId="77777777" w:rsidR="002702F1" w:rsidRDefault="002702F1">
      <w:pPr>
        <w:spacing w:after="0"/>
        <w:jc w:val="right"/>
        <w:rPr>
          <w:rFonts w:ascii="Times New Roman" w:hAnsi="Times New Roman"/>
          <w:sz w:val="28"/>
          <w:szCs w:val="28"/>
          <w:lang w:val="uk-UA"/>
        </w:rPr>
      </w:pPr>
    </w:p>
    <w:p w14:paraId="7821A697" w14:textId="77777777" w:rsidR="002702F1" w:rsidRDefault="00B63DA4">
      <w:pPr>
        <w:spacing w:after="0"/>
        <w:rPr>
          <w:rFonts w:ascii="Times New Roman" w:hAnsi="Times New Roman"/>
          <w:sz w:val="28"/>
          <w:szCs w:val="28"/>
          <w:lang w:val="uk-UA"/>
        </w:rPr>
      </w:pPr>
      <w:r>
        <w:rPr>
          <w:rFonts w:ascii="Times New Roman" w:hAnsi="Times New Roman"/>
          <w:sz w:val="28"/>
          <w:szCs w:val="28"/>
          <w:lang w:val="uk-UA"/>
        </w:rPr>
        <w:t xml:space="preserve">12. Про розгляд матеріалів комісії з питань захисту прав дитини  </w:t>
      </w:r>
    </w:p>
    <w:p w14:paraId="3E00E58B" w14:textId="77777777" w:rsidR="002702F1" w:rsidRDefault="00B63DA4">
      <w:pPr>
        <w:spacing w:after="0"/>
        <w:jc w:val="right"/>
        <w:rPr>
          <w:rFonts w:ascii="Times New Roman" w:hAnsi="Times New Roman"/>
          <w:sz w:val="28"/>
          <w:szCs w:val="28"/>
          <w:lang w:val="uk-UA"/>
        </w:rPr>
      </w:pPr>
      <w:r>
        <w:rPr>
          <w:rFonts w:ascii="Times New Roman" w:hAnsi="Times New Roman"/>
          <w:sz w:val="28"/>
          <w:szCs w:val="28"/>
          <w:lang w:val="uk-UA"/>
        </w:rPr>
        <w:t>Н. РАЦИН</w:t>
      </w:r>
    </w:p>
    <w:p w14:paraId="4372D48C" w14:textId="77777777" w:rsidR="002702F1" w:rsidRDefault="002702F1">
      <w:pPr>
        <w:spacing w:after="0"/>
        <w:jc w:val="right"/>
        <w:rPr>
          <w:rFonts w:ascii="Times New Roman" w:hAnsi="Times New Roman"/>
          <w:sz w:val="28"/>
          <w:szCs w:val="28"/>
          <w:lang w:val="uk-UA"/>
        </w:rPr>
      </w:pPr>
    </w:p>
    <w:p w14:paraId="2750CA8A" w14:textId="77777777" w:rsidR="002702F1" w:rsidRDefault="00B63DA4">
      <w:pPr>
        <w:tabs>
          <w:tab w:val="left" w:pos="93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ІІ</w:t>
      </w:r>
    </w:p>
    <w:p w14:paraId="6176D524" w14:textId="77777777" w:rsidR="002702F1" w:rsidRDefault="002702F1">
      <w:pPr>
        <w:tabs>
          <w:tab w:val="left" w:pos="930"/>
        </w:tabs>
        <w:spacing w:after="0" w:line="240" w:lineRule="auto"/>
        <w:jc w:val="center"/>
        <w:rPr>
          <w:rFonts w:ascii="Times New Roman" w:hAnsi="Times New Roman" w:cs="Times New Roman"/>
          <w:b/>
          <w:sz w:val="28"/>
          <w:szCs w:val="28"/>
          <w:lang w:val="uk-UA"/>
        </w:rPr>
      </w:pPr>
    </w:p>
    <w:p w14:paraId="26DBAB15" w14:textId="77777777" w:rsidR="002702F1" w:rsidRDefault="00B63DA4">
      <w:pPr>
        <w:tabs>
          <w:tab w:val="left" w:pos="93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КООРДИНАЦІЯ РОБОТИ  ВИКОНАВЧИХ ОРГАНІВ МІСЬКОЇ РАДИ, ВИКОНАВЧИХ ОРГАНІВ ВИКОНАВЧОГО КОМІТЕТУ МІСЬКОЇ РАДИ,  ЇХ СТРУКТУРНИХ ПІДРОЗДІЛІВ ТА ПОСАДОВИХ ОСІБ, А ТАКОЖ КОМУНАЛЬНИХ ПІДПРИЄМСТВ ТА ЗАКЛАДІВ МІСЬКОЇ РАДИ</w:t>
      </w:r>
    </w:p>
    <w:p w14:paraId="543F18C6" w14:textId="77777777" w:rsidR="002702F1" w:rsidRDefault="002702F1">
      <w:pPr>
        <w:tabs>
          <w:tab w:val="left" w:pos="930"/>
        </w:tabs>
        <w:spacing w:after="0" w:line="240" w:lineRule="auto"/>
        <w:jc w:val="center"/>
        <w:rPr>
          <w:rFonts w:ascii="Times New Roman" w:hAnsi="Times New Roman" w:cs="Times New Roman"/>
          <w:b/>
          <w:sz w:val="28"/>
          <w:szCs w:val="28"/>
          <w:lang w:val="uk-UA"/>
        </w:rPr>
      </w:pPr>
    </w:p>
    <w:p w14:paraId="13A63D19" w14:textId="77777777" w:rsidR="002702F1" w:rsidRDefault="00B63DA4">
      <w:pPr>
        <w:tabs>
          <w:tab w:val="left" w:pos="93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Перелік основних питань для розгляду на розширених</w:t>
      </w:r>
    </w:p>
    <w:p w14:paraId="6B82A166" w14:textId="77777777" w:rsidR="002702F1" w:rsidRDefault="00B63DA4">
      <w:pPr>
        <w:tabs>
          <w:tab w:val="left" w:pos="93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міжвідомчих нарадах керівників підприємств, установ, закладів міста, керівників виконавчих органів міської ради, виконавчих органів виконавчого комітету міської ради при міському голові</w:t>
      </w:r>
    </w:p>
    <w:p w14:paraId="0D76C489" w14:textId="77777777" w:rsidR="002702F1" w:rsidRDefault="002702F1">
      <w:pPr>
        <w:tabs>
          <w:tab w:val="left" w:pos="930"/>
        </w:tabs>
        <w:spacing w:after="0"/>
        <w:jc w:val="center"/>
        <w:rPr>
          <w:rFonts w:ascii="Times New Roman" w:hAnsi="Times New Roman" w:cs="Times New Roman"/>
          <w:b/>
          <w:color w:val="FF0000"/>
          <w:sz w:val="28"/>
          <w:szCs w:val="28"/>
          <w:lang w:val="uk-UA"/>
        </w:rPr>
      </w:pPr>
    </w:p>
    <w:p w14:paraId="205E86A0" w14:textId="77777777" w:rsidR="002702F1" w:rsidRDefault="00B63DA4">
      <w:pPr>
        <w:tabs>
          <w:tab w:val="left" w:pos="4050"/>
        </w:tabs>
        <w:spacing w:after="0"/>
        <w:ind w:leftChars="-336" w:left="661" w:hangingChars="500" w:hanging="140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Про  проходження опалювального сезону в м. Ніжині та  забезпечення теплом населення </w:t>
      </w:r>
    </w:p>
    <w:p w14:paraId="655F6D35" w14:textId="77777777" w:rsidR="002702F1" w:rsidRDefault="00B63DA4">
      <w:pPr>
        <w:pStyle w:val="a8"/>
        <w:tabs>
          <w:tab w:val="left" w:pos="4050"/>
        </w:tabs>
        <w:ind w:left="0"/>
        <w:jc w:val="right"/>
        <w:rPr>
          <w:sz w:val="28"/>
          <w:szCs w:val="28"/>
          <w:lang w:val="uk-UA"/>
        </w:rPr>
      </w:pPr>
      <w:r>
        <w:rPr>
          <w:sz w:val="28"/>
          <w:szCs w:val="28"/>
          <w:lang w:val="uk-UA"/>
        </w:rPr>
        <w:t>Ф. ВОВЧЕНКО, Л. ІСАЄНКО</w:t>
      </w:r>
    </w:p>
    <w:p w14:paraId="18ED763A" w14:textId="77777777" w:rsidR="002702F1" w:rsidRDefault="002702F1">
      <w:pPr>
        <w:pStyle w:val="a8"/>
        <w:tabs>
          <w:tab w:val="left" w:pos="4050"/>
        </w:tabs>
        <w:ind w:left="0"/>
        <w:jc w:val="right"/>
        <w:rPr>
          <w:sz w:val="28"/>
          <w:szCs w:val="28"/>
          <w:lang w:val="uk-UA"/>
        </w:rPr>
      </w:pPr>
    </w:p>
    <w:p w14:paraId="68DD5F17" w14:textId="77777777" w:rsidR="002702F1" w:rsidRDefault="00B63DA4">
      <w:pPr>
        <w:pStyle w:val="a8"/>
        <w:numPr>
          <w:ilvl w:val="0"/>
          <w:numId w:val="11"/>
        </w:numPr>
        <w:tabs>
          <w:tab w:val="left" w:pos="4050"/>
        </w:tabs>
        <w:ind w:left="0"/>
        <w:jc w:val="both"/>
        <w:rPr>
          <w:sz w:val="28"/>
          <w:szCs w:val="28"/>
          <w:lang w:val="uk-UA"/>
        </w:rPr>
      </w:pPr>
      <w:r>
        <w:rPr>
          <w:sz w:val="28"/>
          <w:szCs w:val="28"/>
          <w:lang w:val="uk-UA"/>
        </w:rPr>
        <w:t>Про життєзабезпечення міста та роботу комунальних служб,  прибирання вулиць міста Ніжина  від снігу та криги</w:t>
      </w:r>
    </w:p>
    <w:p w14:paraId="0F95F543" w14:textId="77777777" w:rsidR="002702F1" w:rsidRDefault="00B63DA4">
      <w:pPr>
        <w:pStyle w:val="a8"/>
        <w:tabs>
          <w:tab w:val="left" w:pos="4050"/>
        </w:tabs>
        <w:ind w:left="0"/>
        <w:jc w:val="right"/>
        <w:rPr>
          <w:sz w:val="28"/>
          <w:szCs w:val="28"/>
          <w:lang w:val="uk-UA"/>
        </w:rPr>
      </w:pPr>
      <w:r>
        <w:rPr>
          <w:sz w:val="28"/>
          <w:szCs w:val="28"/>
          <w:lang w:val="uk-UA"/>
        </w:rPr>
        <w:t>Ф. ВОВЧЕНКО, С.СІРЕНКО</w:t>
      </w:r>
    </w:p>
    <w:p w14:paraId="06EEC124" w14:textId="77777777" w:rsidR="002702F1" w:rsidRDefault="002702F1">
      <w:pPr>
        <w:pStyle w:val="a8"/>
        <w:tabs>
          <w:tab w:val="left" w:pos="4050"/>
        </w:tabs>
        <w:ind w:left="0"/>
        <w:jc w:val="right"/>
        <w:rPr>
          <w:sz w:val="28"/>
          <w:szCs w:val="28"/>
          <w:lang w:val="uk-UA"/>
        </w:rPr>
      </w:pPr>
    </w:p>
    <w:p w14:paraId="10744597" w14:textId="77777777" w:rsidR="002702F1" w:rsidRDefault="00B63DA4">
      <w:pPr>
        <w:numPr>
          <w:ilvl w:val="0"/>
          <w:numId w:val="1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Про організацію роботи із заявами, зверненнями, пропозиціями та скаргами  громадян, в тому числі електронними.</w:t>
      </w:r>
    </w:p>
    <w:p w14:paraId="579E7E95" w14:textId="77777777" w:rsidR="002702F1" w:rsidRDefault="00B63DA4">
      <w:pPr>
        <w:spacing w:after="0"/>
        <w:jc w:val="right"/>
        <w:rPr>
          <w:rFonts w:ascii="Times New Roman" w:hAnsi="Times New Roman" w:cs="Times New Roman"/>
          <w:sz w:val="28"/>
          <w:szCs w:val="28"/>
          <w:lang w:val="uk-UA"/>
        </w:rPr>
      </w:pPr>
      <w:r>
        <w:rPr>
          <w:rFonts w:ascii="Times New Roman" w:hAnsi="Times New Roman" w:cs="Times New Roman"/>
          <w:sz w:val="28"/>
          <w:szCs w:val="28"/>
          <w:lang w:val="uk-UA"/>
        </w:rPr>
        <w:t>Т. ШКЛЯР, І.НАЗАРІНА, В.САЛОГУБ</w:t>
      </w:r>
    </w:p>
    <w:p w14:paraId="766AF3F7" w14:textId="77777777" w:rsidR="002702F1" w:rsidRDefault="00B63DA4">
      <w:pPr>
        <w:pStyle w:val="a7"/>
        <w:numPr>
          <w:ilvl w:val="0"/>
          <w:numId w:val="11"/>
        </w:numPr>
        <w:jc w:val="both"/>
        <w:rPr>
          <w:sz w:val="28"/>
          <w:szCs w:val="28"/>
        </w:rPr>
      </w:pPr>
      <w:r>
        <w:rPr>
          <w:sz w:val="28"/>
          <w:szCs w:val="28"/>
        </w:rPr>
        <w:t>Про надання адміністративних послуг громадянам-жителям населених пунктів Ніжинської міської  територіальної громади.</w:t>
      </w:r>
    </w:p>
    <w:p w14:paraId="001E42C5" w14:textId="77777777" w:rsidR="002702F1" w:rsidRDefault="00B63DA4">
      <w:pPr>
        <w:pStyle w:val="a7"/>
        <w:jc w:val="right"/>
        <w:rPr>
          <w:sz w:val="28"/>
          <w:szCs w:val="28"/>
        </w:rPr>
      </w:pPr>
      <w:r>
        <w:rPr>
          <w:sz w:val="28"/>
          <w:szCs w:val="28"/>
        </w:rPr>
        <w:t>В.ГРАДОБИК</w:t>
      </w:r>
    </w:p>
    <w:p w14:paraId="23F432BF" w14:textId="77777777" w:rsidR="002702F1" w:rsidRDefault="002702F1">
      <w:pPr>
        <w:pStyle w:val="a7"/>
        <w:jc w:val="right"/>
        <w:rPr>
          <w:sz w:val="28"/>
          <w:szCs w:val="28"/>
        </w:rPr>
      </w:pPr>
    </w:p>
    <w:p w14:paraId="6A4B7F2F" w14:textId="77777777" w:rsidR="002702F1" w:rsidRDefault="00B63DA4">
      <w:pPr>
        <w:numPr>
          <w:ilvl w:val="0"/>
          <w:numId w:val="11"/>
        </w:numPr>
        <w:spacing w:after="0"/>
        <w:jc w:val="both"/>
        <w:rPr>
          <w:rFonts w:ascii="Times New Roman" w:hAnsi="Times New Roman"/>
          <w:sz w:val="28"/>
          <w:szCs w:val="28"/>
          <w:lang w:val="uk-UA"/>
        </w:rPr>
      </w:pPr>
      <w:r>
        <w:rPr>
          <w:rFonts w:ascii="Times New Roman" w:hAnsi="Times New Roman"/>
          <w:sz w:val="28"/>
          <w:szCs w:val="28"/>
          <w:lang w:val="uk-UA"/>
        </w:rPr>
        <w:t>Аналіз стану дотримання вимог чинного законодавства України, норм Регламенту Ніжинської міської ради, Регламенту виконавчого комітету міської ради, Положення про апарат виконавчого комітету міської ради, Інструкції з діловодства посадовими особами виконавчих органів міської ради, її виконавчого комітету, керівниками підприємств, установ та закладів комунальної форми власності під час підготовки ними проектів управлінських рішень з питань основної діяльності (проектів рішень Ніжинської міської ради, проектів виконавчого комітету Ніжинської міської ради, проектів розпоряджень міського голови)</w:t>
      </w:r>
    </w:p>
    <w:p w14:paraId="6D5B2655" w14:textId="77777777" w:rsidR="002702F1" w:rsidRDefault="00B63DA4">
      <w:pPr>
        <w:spacing w:after="0"/>
        <w:jc w:val="both"/>
        <w:rPr>
          <w:rFonts w:ascii="Times New Roman" w:hAnsi="Times New Roman"/>
          <w:sz w:val="28"/>
          <w:szCs w:val="28"/>
          <w:lang w:val="uk-UA"/>
        </w:rPr>
      </w:pPr>
      <w:r>
        <w:rPr>
          <w:rFonts w:ascii="Times New Roman" w:hAnsi="Times New Roman"/>
          <w:sz w:val="28"/>
          <w:szCs w:val="28"/>
          <w:lang w:val="uk-UA"/>
        </w:rPr>
        <w:t xml:space="preserve">                                                                                          В.ЛЕГА, Є. КОПИЛОВА</w:t>
      </w:r>
    </w:p>
    <w:p w14:paraId="5CDA792C" w14:textId="77777777" w:rsidR="002702F1" w:rsidRPr="00B63DA4" w:rsidRDefault="002702F1">
      <w:pPr>
        <w:pStyle w:val="a7"/>
        <w:rPr>
          <w:sz w:val="28"/>
          <w:szCs w:val="28"/>
        </w:rPr>
      </w:pPr>
    </w:p>
    <w:p w14:paraId="44677536" w14:textId="77777777" w:rsidR="002702F1" w:rsidRDefault="00B63DA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Про заходи виконавчих органів Ніжинської міської ради, виконавчих органів виконавчого комітету міської ради, комунальних підприємств та закладів міської ради у сфері цивільного захисту населення та запобігання </w:t>
      </w:r>
      <w:r>
        <w:rPr>
          <w:rFonts w:ascii="Times New Roman" w:hAnsi="Times New Roman" w:cs="Times New Roman"/>
          <w:sz w:val="28"/>
          <w:szCs w:val="28"/>
          <w:lang w:val="uk-UA"/>
        </w:rPr>
        <w:lastRenderedPageBreak/>
        <w:t>надзвичайним ситуаціям на території населених пунктів Ніжинської міської  територіальної громади.</w:t>
      </w:r>
    </w:p>
    <w:p w14:paraId="5008657E" w14:textId="77777777" w:rsidR="002702F1" w:rsidRDefault="00B63DA4">
      <w:pPr>
        <w:tabs>
          <w:tab w:val="left" w:pos="4050"/>
        </w:tabs>
        <w:spacing w:after="0"/>
        <w:jc w:val="right"/>
        <w:rPr>
          <w:rFonts w:ascii="Times New Roman" w:hAnsi="Times New Roman" w:cs="Times New Roman"/>
          <w:sz w:val="28"/>
          <w:szCs w:val="28"/>
          <w:lang w:val="uk-UA"/>
        </w:rPr>
      </w:pPr>
      <w:r>
        <w:rPr>
          <w:rFonts w:ascii="Times New Roman" w:hAnsi="Times New Roman" w:cs="Times New Roman"/>
          <w:sz w:val="28"/>
          <w:szCs w:val="28"/>
          <w:lang w:val="uk-UA"/>
        </w:rPr>
        <w:t>В.ВОВЧЕНКО, І.ОВЧАРЕНКО</w:t>
      </w:r>
    </w:p>
    <w:p w14:paraId="6D2A7A8C" w14:textId="77777777" w:rsidR="002702F1" w:rsidRDefault="002702F1">
      <w:pPr>
        <w:tabs>
          <w:tab w:val="left" w:pos="4050"/>
        </w:tabs>
        <w:spacing w:after="0"/>
        <w:jc w:val="right"/>
        <w:rPr>
          <w:rFonts w:ascii="Times New Roman" w:hAnsi="Times New Roman" w:cs="Times New Roman"/>
          <w:sz w:val="28"/>
          <w:szCs w:val="28"/>
          <w:lang w:val="uk-UA"/>
        </w:rPr>
      </w:pPr>
    </w:p>
    <w:p w14:paraId="11AC3CA8" w14:textId="77777777" w:rsidR="002702F1" w:rsidRDefault="00B63DA4">
      <w:pPr>
        <w:spacing w:after="0"/>
        <w:jc w:val="both"/>
        <w:rPr>
          <w:rStyle w:val="rvts23"/>
          <w:rFonts w:ascii="Times New Roman" w:hAnsi="Times New Roman"/>
          <w:sz w:val="28"/>
          <w:szCs w:val="28"/>
        </w:rPr>
      </w:pPr>
      <w:r w:rsidRPr="00B63DA4">
        <w:rPr>
          <w:rFonts w:ascii="Times New Roman" w:eastAsia="Times New Roman" w:hAnsi="Times New Roman"/>
          <w:sz w:val="28"/>
          <w:szCs w:val="28"/>
          <w:lang w:eastAsia="uk-UA"/>
        </w:rPr>
        <w:t xml:space="preserve">7. </w:t>
      </w:r>
      <w:r>
        <w:rPr>
          <w:rFonts w:ascii="Times New Roman" w:eastAsia="Times New Roman" w:hAnsi="Times New Roman"/>
          <w:sz w:val="28"/>
          <w:szCs w:val="28"/>
          <w:lang w:eastAsia="uk-UA"/>
        </w:rPr>
        <w:t>Про</w:t>
      </w:r>
      <w:r w:rsidRPr="00B63DA4">
        <w:rPr>
          <w:rFonts w:ascii="Times New Roman" w:eastAsia="Times New Roman" w:hAnsi="Times New Roman"/>
          <w:sz w:val="28"/>
          <w:szCs w:val="28"/>
          <w:lang w:eastAsia="uk-UA"/>
        </w:rPr>
        <w:t xml:space="preserve"> </w:t>
      </w:r>
      <w:proofErr w:type="spellStart"/>
      <w:r w:rsidRPr="00B63DA4">
        <w:rPr>
          <w:rFonts w:ascii="Times New Roman" w:eastAsia="Times New Roman" w:hAnsi="Times New Roman"/>
          <w:sz w:val="28"/>
          <w:szCs w:val="28"/>
          <w:lang w:eastAsia="uk-UA"/>
        </w:rPr>
        <w:t>р</w:t>
      </w:r>
      <w:r>
        <w:rPr>
          <w:rFonts w:ascii="Times New Roman" w:eastAsia="Times New Roman" w:hAnsi="Times New Roman"/>
          <w:sz w:val="28"/>
          <w:szCs w:val="28"/>
          <w:lang w:eastAsia="uk-UA"/>
        </w:rPr>
        <w:t>еалізацію</w:t>
      </w:r>
      <w:proofErr w:type="spellEnd"/>
      <w:r>
        <w:rPr>
          <w:rFonts w:ascii="Times New Roman" w:eastAsia="Times New Roman" w:hAnsi="Times New Roman"/>
          <w:sz w:val="28"/>
          <w:szCs w:val="28"/>
          <w:lang w:eastAsia="uk-UA"/>
        </w:rPr>
        <w:t xml:space="preserve"> </w:t>
      </w:r>
      <w:proofErr w:type="spellStart"/>
      <w:r>
        <w:rPr>
          <w:rFonts w:ascii="Times New Roman" w:eastAsia="Times New Roman" w:hAnsi="Times New Roman"/>
          <w:sz w:val="28"/>
          <w:szCs w:val="28"/>
          <w:lang w:eastAsia="uk-UA"/>
        </w:rPr>
        <w:t>Стратегії</w:t>
      </w:r>
      <w:proofErr w:type="spellEnd"/>
      <w:r>
        <w:rPr>
          <w:rFonts w:ascii="Times New Roman" w:eastAsia="Times New Roman" w:hAnsi="Times New Roman"/>
          <w:sz w:val="28"/>
          <w:szCs w:val="28"/>
          <w:lang w:eastAsia="uk-UA"/>
        </w:rPr>
        <w:t xml:space="preserve"> </w:t>
      </w:r>
      <w:proofErr w:type="spellStart"/>
      <w:r>
        <w:rPr>
          <w:rFonts w:ascii="Times New Roman" w:hAnsi="Times New Roman"/>
          <w:sz w:val="28"/>
          <w:szCs w:val="28"/>
        </w:rPr>
        <w:t>реформування</w:t>
      </w:r>
      <w:proofErr w:type="spellEnd"/>
      <w:r>
        <w:rPr>
          <w:rFonts w:ascii="Times New Roman" w:hAnsi="Times New Roman"/>
          <w:sz w:val="28"/>
          <w:szCs w:val="28"/>
        </w:rPr>
        <w:t xml:space="preserve"> державного </w:t>
      </w:r>
      <w:proofErr w:type="spellStart"/>
      <w:r>
        <w:rPr>
          <w:rFonts w:ascii="Times New Roman" w:hAnsi="Times New Roman"/>
          <w:sz w:val="28"/>
          <w:szCs w:val="28"/>
        </w:rPr>
        <w:t>управління</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r>
        <w:rPr>
          <w:rStyle w:val="rvts23"/>
          <w:rFonts w:ascii="Times New Roman" w:hAnsi="Times New Roman"/>
          <w:sz w:val="28"/>
          <w:szCs w:val="28"/>
        </w:rPr>
        <w:t xml:space="preserve">на 2022-2025 роки, </w:t>
      </w:r>
      <w:proofErr w:type="spellStart"/>
      <w:r>
        <w:rPr>
          <w:rStyle w:val="rvts23"/>
          <w:rFonts w:ascii="Times New Roman" w:hAnsi="Times New Roman"/>
          <w:sz w:val="28"/>
          <w:szCs w:val="28"/>
        </w:rPr>
        <w:t>схваленої</w:t>
      </w:r>
      <w:proofErr w:type="spellEnd"/>
      <w:r>
        <w:rPr>
          <w:rStyle w:val="rvts23"/>
          <w:rFonts w:ascii="Times New Roman" w:hAnsi="Times New Roman"/>
          <w:sz w:val="28"/>
          <w:szCs w:val="28"/>
        </w:rPr>
        <w:t xml:space="preserve"> </w:t>
      </w:r>
      <w:proofErr w:type="spellStart"/>
      <w:r>
        <w:rPr>
          <w:rStyle w:val="rvts9"/>
          <w:rFonts w:ascii="Times New Roman" w:hAnsi="Times New Roman"/>
          <w:sz w:val="28"/>
          <w:szCs w:val="28"/>
        </w:rPr>
        <w:t>розпорядженням</w:t>
      </w:r>
      <w:proofErr w:type="spellEnd"/>
      <w:r>
        <w:rPr>
          <w:rStyle w:val="rvts9"/>
          <w:rFonts w:ascii="Times New Roman" w:hAnsi="Times New Roman"/>
          <w:sz w:val="28"/>
          <w:szCs w:val="28"/>
        </w:rPr>
        <w:t xml:space="preserve"> </w:t>
      </w:r>
      <w:proofErr w:type="spellStart"/>
      <w:r>
        <w:rPr>
          <w:rStyle w:val="rvts9"/>
          <w:rFonts w:ascii="Times New Roman" w:hAnsi="Times New Roman"/>
          <w:sz w:val="28"/>
          <w:szCs w:val="28"/>
        </w:rPr>
        <w:t>Кабінету</w:t>
      </w:r>
      <w:proofErr w:type="spellEnd"/>
      <w:r>
        <w:rPr>
          <w:rStyle w:val="rvts9"/>
          <w:rFonts w:ascii="Times New Roman" w:hAnsi="Times New Roman"/>
          <w:sz w:val="28"/>
          <w:szCs w:val="28"/>
        </w:rPr>
        <w:t xml:space="preserve"> </w:t>
      </w:r>
      <w:proofErr w:type="spellStart"/>
      <w:r>
        <w:rPr>
          <w:rStyle w:val="rvts9"/>
          <w:rFonts w:ascii="Times New Roman" w:hAnsi="Times New Roman"/>
          <w:sz w:val="28"/>
          <w:szCs w:val="28"/>
        </w:rPr>
        <w:t>Міністрів</w:t>
      </w:r>
      <w:proofErr w:type="spellEnd"/>
      <w:r>
        <w:rPr>
          <w:rStyle w:val="rvts9"/>
          <w:rFonts w:ascii="Times New Roman" w:hAnsi="Times New Roman"/>
          <w:sz w:val="28"/>
          <w:szCs w:val="28"/>
        </w:rPr>
        <w:t xml:space="preserve"> </w:t>
      </w:r>
      <w:proofErr w:type="spellStart"/>
      <w:r>
        <w:rPr>
          <w:rStyle w:val="rvts9"/>
          <w:rFonts w:ascii="Times New Roman" w:hAnsi="Times New Roman"/>
          <w:sz w:val="28"/>
          <w:szCs w:val="28"/>
        </w:rPr>
        <w:t>України</w:t>
      </w:r>
      <w:proofErr w:type="spellEnd"/>
      <w:r>
        <w:rPr>
          <w:rStyle w:val="rvts9"/>
          <w:rFonts w:ascii="Times New Roman" w:hAnsi="Times New Roman"/>
          <w:sz w:val="28"/>
          <w:szCs w:val="28"/>
        </w:rPr>
        <w:t xml:space="preserve"> </w:t>
      </w:r>
      <w:proofErr w:type="spellStart"/>
      <w:r>
        <w:rPr>
          <w:rStyle w:val="rvts9"/>
          <w:rFonts w:ascii="Times New Roman" w:hAnsi="Times New Roman"/>
          <w:sz w:val="28"/>
          <w:szCs w:val="28"/>
        </w:rPr>
        <w:t>від</w:t>
      </w:r>
      <w:proofErr w:type="spellEnd"/>
      <w:r>
        <w:rPr>
          <w:rStyle w:val="rvts9"/>
          <w:rFonts w:ascii="Times New Roman" w:hAnsi="Times New Roman"/>
          <w:sz w:val="28"/>
          <w:szCs w:val="28"/>
        </w:rPr>
        <w:t xml:space="preserve"> 21.07.2021 року №831-р</w:t>
      </w:r>
      <w:r>
        <w:rPr>
          <w:rStyle w:val="rvts23"/>
          <w:rFonts w:ascii="Times New Roman" w:hAnsi="Times New Roman"/>
          <w:sz w:val="28"/>
          <w:szCs w:val="28"/>
        </w:rPr>
        <w:t xml:space="preserve"> </w:t>
      </w:r>
    </w:p>
    <w:p w14:paraId="179FACCF" w14:textId="77777777" w:rsidR="002702F1" w:rsidRDefault="00B63DA4">
      <w:pPr>
        <w:spacing w:after="0"/>
        <w:jc w:val="right"/>
        <w:rPr>
          <w:rFonts w:ascii="Times New Roman" w:eastAsia="Times New Roman" w:hAnsi="Times New Roman"/>
          <w:sz w:val="28"/>
          <w:szCs w:val="28"/>
          <w:lang w:eastAsia="uk-UA"/>
        </w:rPr>
      </w:pPr>
      <w:r>
        <w:rPr>
          <w:rStyle w:val="rvts23"/>
          <w:rFonts w:ascii="Times New Roman" w:hAnsi="Times New Roman"/>
          <w:sz w:val="28"/>
          <w:szCs w:val="28"/>
          <w:lang w:val="uk-UA"/>
        </w:rPr>
        <w:t>В.</w:t>
      </w:r>
      <w:r>
        <w:rPr>
          <w:rFonts w:ascii="Times New Roman" w:eastAsia="Times New Roman" w:hAnsi="Times New Roman"/>
          <w:sz w:val="28"/>
          <w:szCs w:val="28"/>
          <w:lang w:eastAsia="uk-UA"/>
        </w:rPr>
        <w:t>ЛЕГА, Л</w:t>
      </w:r>
      <w:r w:rsidRPr="00B63DA4">
        <w:rPr>
          <w:rFonts w:ascii="Times New Roman" w:eastAsia="Times New Roman" w:hAnsi="Times New Roman"/>
          <w:sz w:val="28"/>
          <w:szCs w:val="28"/>
          <w:lang w:eastAsia="uk-UA"/>
        </w:rPr>
        <w:t>..</w:t>
      </w:r>
      <w:r>
        <w:rPr>
          <w:rFonts w:ascii="Times New Roman" w:eastAsia="Times New Roman" w:hAnsi="Times New Roman"/>
          <w:sz w:val="28"/>
          <w:szCs w:val="28"/>
          <w:lang w:eastAsia="uk-UA"/>
        </w:rPr>
        <w:t xml:space="preserve">КУЧЕР </w:t>
      </w:r>
    </w:p>
    <w:p w14:paraId="63B54861" w14:textId="77777777" w:rsidR="002702F1" w:rsidRDefault="002702F1">
      <w:pPr>
        <w:tabs>
          <w:tab w:val="left" w:pos="4050"/>
        </w:tabs>
        <w:spacing w:after="0" w:line="240" w:lineRule="auto"/>
        <w:jc w:val="both"/>
        <w:rPr>
          <w:rFonts w:ascii="Times New Roman" w:hAnsi="Times New Roman" w:cs="Times New Roman"/>
          <w:sz w:val="28"/>
          <w:szCs w:val="28"/>
          <w:lang w:val="uk-UA"/>
        </w:rPr>
      </w:pPr>
    </w:p>
    <w:p w14:paraId="3CA6A082" w14:textId="77777777" w:rsidR="002702F1" w:rsidRDefault="00B63DA4">
      <w:pPr>
        <w:tabs>
          <w:tab w:val="left" w:pos="405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Про здійснення ефективних комплексних заходів з утримання території населених пунктів Ніжинської територіальної громади  у належному стані, його санітарного очищення, збереження об’єктів загального користування, а також природних ландшафтів, інших природних комплексів і об’єктів.  </w:t>
      </w:r>
    </w:p>
    <w:p w14:paraId="5F686AF3" w14:textId="77777777" w:rsidR="002702F1" w:rsidRDefault="00B63DA4">
      <w:pPr>
        <w:tabs>
          <w:tab w:val="left" w:pos="4050"/>
        </w:tabs>
        <w:spacing w:after="0"/>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С.СІРЕНКО, Н.БОЙКО</w:t>
      </w:r>
    </w:p>
    <w:p w14:paraId="43DBD04F" w14:textId="77777777" w:rsidR="002702F1" w:rsidRDefault="00B63DA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62D32CFB" w14:textId="77777777" w:rsidR="002702F1" w:rsidRPr="00B63DA4" w:rsidRDefault="00B63DA4">
      <w:pPr>
        <w:spacing w:after="0" w:line="240" w:lineRule="auto"/>
        <w:jc w:val="both"/>
        <w:rPr>
          <w:rFonts w:ascii="Times New Roman" w:eastAsia="Times New Roman" w:hAnsi="Times New Roman"/>
          <w:sz w:val="28"/>
          <w:szCs w:val="28"/>
          <w:lang w:val="uk-UA" w:eastAsia="uk-UA"/>
        </w:rPr>
      </w:pPr>
      <w:r w:rsidRPr="00B63DA4">
        <w:rPr>
          <w:rFonts w:ascii="Times New Roman" w:eastAsia="Times New Roman" w:hAnsi="Times New Roman"/>
          <w:iCs/>
          <w:sz w:val="28"/>
          <w:szCs w:val="28"/>
          <w:lang w:val="uk-UA" w:eastAsia="uk-UA"/>
        </w:rPr>
        <w:t>9. Здійснення</w:t>
      </w:r>
      <w:r w:rsidRPr="00B63DA4">
        <w:rPr>
          <w:rFonts w:ascii="Times New Roman" w:eastAsia="Times New Roman" w:hAnsi="Times New Roman"/>
          <w:sz w:val="28"/>
          <w:szCs w:val="28"/>
          <w:lang w:val="uk-UA" w:eastAsia="uk-UA"/>
        </w:rPr>
        <w:t xml:space="preserve"> заходів щодо реалізації Законів України «Про запобігання корупції», «Про очищення влади», «Про службу в органах місцевого самоврядування» виконавчими органами виконавчого комітету Ніжинської міської ради </w:t>
      </w:r>
    </w:p>
    <w:p w14:paraId="5A71818F" w14:textId="77777777" w:rsidR="002702F1" w:rsidRPr="00B63DA4" w:rsidRDefault="00B63DA4">
      <w:pPr>
        <w:spacing w:after="0" w:line="240" w:lineRule="auto"/>
        <w:jc w:val="right"/>
        <w:rPr>
          <w:rFonts w:ascii="Times New Roman" w:eastAsia="Times New Roman" w:hAnsi="Times New Roman"/>
          <w:iCs/>
          <w:sz w:val="28"/>
          <w:szCs w:val="28"/>
          <w:lang w:eastAsia="uk-UA"/>
        </w:rPr>
      </w:pPr>
      <w:r>
        <w:rPr>
          <w:rFonts w:ascii="Times New Roman" w:eastAsia="Times New Roman" w:hAnsi="Times New Roman"/>
          <w:sz w:val="28"/>
          <w:szCs w:val="28"/>
          <w:lang w:eastAsia="uk-UA"/>
        </w:rPr>
        <w:t>Л</w:t>
      </w:r>
      <w:r w:rsidRPr="00B63DA4">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КУЧЕР, О</w:t>
      </w:r>
      <w:r w:rsidRPr="00B63DA4">
        <w:rPr>
          <w:rFonts w:ascii="Times New Roman" w:eastAsia="Times New Roman" w:hAnsi="Times New Roman"/>
          <w:sz w:val="28"/>
          <w:szCs w:val="28"/>
          <w:lang w:eastAsia="uk-UA"/>
        </w:rPr>
        <w:t>.БЕРЕЖНЯК</w:t>
      </w:r>
    </w:p>
    <w:p w14:paraId="4F8425C3" w14:textId="77777777" w:rsidR="002702F1" w:rsidRDefault="002702F1">
      <w:pPr>
        <w:spacing w:after="0"/>
        <w:rPr>
          <w:rFonts w:ascii="Times New Roman" w:hAnsi="Times New Roman" w:cs="Times New Roman"/>
          <w:sz w:val="28"/>
          <w:szCs w:val="28"/>
          <w:lang w:val="uk-UA"/>
        </w:rPr>
      </w:pPr>
    </w:p>
    <w:p w14:paraId="1BA98960" w14:textId="77777777" w:rsidR="002702F1" w:rsidRDefault="00B63DA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10. Про стан надання субсидій та пільг жителям населених пунктів Ніжинської міської  територіальної громади.</w:t>
      </w:r>
    </w:p>
    <w:p w14:paraId="5207F20E" w14:textId="77777777" w:rsidR="002702F1" w:rsidRDefault="00B63DA4">
      <w:pPr>
        <w:spacing w:after="0"/>
        <w:jc w:val="right"/>
        <w:rPr>
          <w:rFonts w:ascii="Times New Roman" w:hAnsi="Times New Roman" w:cs="Times New Roman"/>
          <w:sz w:val="28"/>
          <w:szCs w:val="28"/>
          <w:lang w:val="uk-UA"/>
        </w:rPr>
      </w:pPr>
      <w:r>
        <w:rPr>
          <w:rFonts w:ascii="Times New Roman" w:hAnsi="Times New Roman" w:cs="Times New Roman"/>
          <w:sz w:val="28"/>
          <w:szCs w:val="28"/>
          <w:lang w:val="uk-UA"/>
        </w:rPr>
        <w:t>О.СМАГА, І.ГРОЗЕНКО</w:t>
      </w:r>
    </w:p>
    <w:p w14:paraId="15DDD62F" w14:textId="77777777" w:rsidR="002702F1" w:rsidRDefault="002702F1">
      <w:pPr>
        <w:spacing w:after="0" w:line="240" w:lineRule="auto"/>
        <w:jc w:val="both"/>
        <w:rPr>
          <w:rFonts w:ascii="Times New Roman" w:hAnsi="Times New Roman" w:cs="Times New Roman"/>
          <w:sz w:val="28"/>
          <w:szCs w:val="28"/>
          <w:lang w:val="uk-UA"/>
        </w:rPr>
      </w:pPr>
    </w:p>
    <w:p w14:paraId="7A6E8D68" w14:textId="77777777" w:rsidR="002702F1" w:rsidRDefault="00B63DA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11.Про заходи щодо підвищення якості житлово-комунальних послуг, що надаються комунальними підприємствами та закладами громадянам-жителям населених пунктів Ніжинської міської  територіальної громади.</w:t>
      </w:r>
    </w:p>
    <w:p w14:paraId="7E33C1CB" w14:textId="77777777" w:rsidR="002702F1" w:rsidRDefault="002702F1">
      <w:pPr>
        <w:spacing w:after="0" w:line="240" w:lineRule="auto"/>
        <w:jc w:val="both"/>
        <w:rPr>
          <w:rFonts w:ascii="Times New Roman" w:hAnsi="Times New Roman" w:cs="Times New Roman"/>
          <w:sz w:val="28"/>
          <w:szCs w:val="28"/>
          <w:lang w:val="uk-UA"/>
        </w:rPr>
      </w:pPr>
    </w:p>
    <w:p w14:paraId="229E820F" w14:textId="77777777" w:rsidR="002702F1" w:rsidRDefault="00B63DA4">
      <w:pPr>
        <w:tabs>
          <w:tab w:val="left" w:pos="93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Ф.ВОВЧЕНКО, С. СІРЕНКО</w:t>
      </w:r>
    </w:p>
    <w:p w14:paraId="35F02FEC" w14:textId="77777777" w:rsidR="002702F1" w:rsidRDefault="002702F1">
      <w:pPr>
        <w:tabs>
          <w:tab w:val="left" w:pos="930"/>
        </w:tabs>
        <w:spacing w:after="0" w:line="240" w:lineRule="auto"/>
        <w:jc w:val="center"/>
        <w:rPr>
          <w:rFonts w:ascii="Times New Roman" w:hAnsi="Times New Roman" w:cs="Times New Roman"/>
          <w:sz w:val="28"/>
          <w:szCs w:val="28"/>
          <w:lang w:val="uk-UA"/>
        </w:rPr>
      </w:pPr>
    </w:p>
    <w:p w14:paraId="5A6B4C98" w14:textId="77777777" w:rsidR="002702F1" w:rsidRDefault="00B63DA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12. Про роботу конкурсної комісії виконавчого комітету Ніжинської міської ради та заходи щодо підвищення  її ефективності. </w:t>
      </w:r>
    </w:p>
    <w:p w14:paraId="61665795" w14:textId="77777777" w:rsidR="002702F1" w:rsidRDefault="00B63DA4">
      <w:pPr>
        <w:spacing w:after="0"/>
        <w:jc w:val="right"/>
        <w:rPr>
          <w:rFonts w:ascii="Times New Roman" w:hAnsi="Times New Roman"/>
          <w:sz w:val="28"/>
          <w:szCs w:val="28"/>
          <w:lang w:val="uk-UA"/>
        </w:rPr>
      </w:pPr>
      <w:r>
        <w:rPr>
          <w:rFonts w:ascii="Times New Roman" w:hAnsi="Times New Roman"/>
          <w:sz w:val="28"/>
          <w:szCs w:val="28"/>
          <w:lang w:val="uk-UA"/>
        </w:rPr>
        <w:t xml:space="preserve">                              В. САЛОГУБ, В.ЛЕГА, Л.КУЧЕР</w:t>
      </w:r>
    </w:p>
    <w:p w14:paraId="2E3ACC57" w14:textId="77777777" w:rsidR="002702F1" w:rsidRDefault="002702F1">
      <w:pPr>
        <w:spacing w:after="0"/>
        <w:jc w:val="right"/>
        <w:rPr>
          <w:rFonts w:ascii="Times New Roman" w:hAnsi="Times New Roman"/>
          <w:sz w:val="28"/>
          <w:szCs w:val="28"/>
          <w:lang w:val="uk-UA"/>
        </w:rPr>
      </w:pPr>
    </w:p>
    <w:p w14:paraId="20BDFDF3" w14:textId="77777777" w:rsidR="002702F1" w:rsidRDefault="00B63DA4">
      <w:pPr>
        <w:spacing w:after="0"/>
        <w:jc w:val="both"/>
        <w:rPr>
          <w:rFonts w:ascii="Times New Roman" w:hAnsi="Times New Roman"/>
          <w:sz w:val="28"/>
          <w:szCs w:val="28"/>
          <w:lang w:val="uk-UA"/>
        </w:rPr>
      </w:pPr>
      <w:r>
        <w:rPr>
          <w:rFonts w:ascii="Times New Roman" w:hAnsi="Times New Roman"/>
          <w:sz w:val="28"/>
          <w:szCs w:val="28"/>
          <w:lang w:val="uk-UA"/>
        </w:rPr>
        <w:t>13. Про Алгоритм дій кожного із суб’єктів взаємодії у випадках вчинення домашнього насильства щодо дорослих і дітей</w:t>
      </w:r>
    </w:p>
    <w:p w14:paraId="33C40CAC" w14:textId="77777777" w:rsidR="002702F1" w:rsidRDefault="00B63DA4">
      <w:pPr>
        <w:spacing w:after="0"/>
        <w:jc w:val="right"/>
        <w:rPr>
          <w:rFonts w:ascii="Times New Roman" w:hAnsi="Times New Roman"/>
          <w:sz w:val="28"/>
          <w:szCs w:val="28"/>
          <w:lang w:val="uk-UA"/>
        </w:rPr>
      </w:pPr>
      <w:r>
        <w:rPr>
          <w:rFonts w:ascii="Times New Roman" w:hAnsi="Times New Roman"/>
          <w:sz w:val="28"/>
          <w:szCs w:val="28"/>
          <w:lang w:val="uk-UA"/>
        </w:rPr>
        <w:t>І.ГРОЗЕНКО, Н.БІЛАН</w:t>
      </w:r>
    </w:p>
    <w:p w14:paraId="03270193" w14:textId="77777777" w:rsidR="002702F1" w:rsidRDefault="002702F1">
      <w:pPr>
        <w:tabs>
          <w:tab w:val="left" w:pos="930"/>
        </w:tabs>
        <w:spacing w:after="0" w:line="240" w:lineRule="auto"/>
        <w:jc w:val="center"/>
        <w:rPr>
          <w:rFonts w:ascii="Times New Roman" w:hAnsi="Times New Roman" w:cs="Times New Roman"/>
          <w:sz w:val="28"/>
          <w:szCs w:val="28"/>
          <w:lang w:val="uk-UA"/>
        </w:rPr>
      </w:pPr>
    </w:p>
    <w:p w14:paraId="0A7404C6" w14:textId="77777777" w:rsidR="002702F1" w:rsidRDefault="00B63DA4">
      <w:pPr>
        <w:pStyle w:val="a7"/>
        <w:jc w:val="both"/>
        <w:rPr>
          <w:sz w:val="28"/>
          <w:szCs w:val="28"/>
        </w:rPr>
      </w:pPr>
      <w:r>
        <w:rPr>
          <w:sz w:val="28"/>
          <w:szCs w:val="28"/>
        </w:rPr>
        <w:t>14. Про заходи щодо комунікації міської ради та її виконавчого комітету з громадськістю та залучення громадян до участі у вирішенні питань місцевого самоврядування та управління</w:t>
      </w:r>
    </w:p>
    <w:p w14:paraId="1FE7E565" w14:textId="77777777" w:rsidR="002702F1" w:rsidRDefault="00B63DA4">
      <w:pPr>
        <w:spacing w:after="0"/>
        <w:jc w:val="right"/>
        <w:rPr>
          <w:rFonts w:ascii="Times New Roman" w:hAnsi="Times New Roman"/>
          <w:sz w:val="28"/>
          <w:szCs w:val="28"/>
          <w:lang w:val="uk-UA"/>
        </w:rPr>
      </w:pPr>
      <w:r>
        <w:rPr>
          <w:rFonts w:ascii="Times New Roman" w:hAnsi="Times New Roman"/>
          <w:sz w:val="28"/>
          <w:szCs w:val="28"/>
          <w:lang w:val="uk-UA"/>
        </w:rPr>
        <w:t xml:space="preserve">                                                                                               Ю.СТРІЛЕЦЬ    </w:t>
      </w:r>
    </w:p>
    <w:p w14:paraId="1E580669" w14:textId="77777777" w:rsidR="002702F1" w:rsidRDefault="00B63DA4">
      <w:pPr>
        <w:tabs>
          <w:tab w:val="left" w:pos="93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ІІ</w:t>
      </w:r>
      <w:r>
        <w:rPr>
          <w:rFonts w:ascii="Times New Roman" w:hAnsi="Times New Roman" w:cs="Times New Roman"/>
          <w:b/>
          <w:sz w:val="28"/>
          <w:szCs w:val="28"/>
          <w:lang w:val="en-US"/>
        </w:rPr>
        <w:t>I</w:t>
      </w:r>
    </w:p>
    <w:p w14:paraId="31FAB39D" w14:textId="77777777" w:rsidR="002702F1" w:rsidRDefault="002702F1">
      <w:pPr>
        <w:tabs>
          <w:tab w:val="left" w:pos="930"/>
        </w:tabs>
        <w:spacing w:after="0" w:line="240" w:lineRule="auto"/>
        <w:jc w:val="center"/>
        <w:rPr>
          <w:rFonts w:ascii="Times New Roman" w:hAnsi="Times New Roman" w:cs="Times New Roman"/>
          <w:b/>
          <w:sz w:val="28"/>
          <w:szCs w:val="28"/>
          <w:lang w:val="uk-UA"/>
        </w:rPr>
      </w:pPr>
    </w:p>
    <w:p w14:paraId="79C95879" w14:textId="77777777" w:rsidR="002702F1" w:rsidRDefault="00B63DA4">
      <w:pPr>
        <w:tabs>
          <w:tab w:val="left" w:pos="356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НАРАДИ. ЗАСІДАННЯ КОМІСІЙ, РОБОЧИХ ГРУП, ДОРАДЧИХ, </w:t>
      </w:r>
    </w:p>
    <w:p w14:paraId="3C5418A0" w14:textId="77777777" w:rsidR="002702F1" w:rsidRDefault="00B63DA4">
      <w:pPr>
        <w:tabs>
          <w:tab w:val="left" w:pos="356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КОНСУЛЬТАТИВНИХ ТА ІНШИХ ДОПОМІЖНИХ ОРГАНІВ ВИКОНАВЧОГО КОМІТЕТУ НІЖИНСЬКОЇ МІСЬКОЇ РАДИ</w:t>
      </w:r>
    </w:p>
    <w:tbl>
      <w:tblPr>
        <w:tblpPr w:leftFromText="180" w:rightFromText="180" w:bottomFromText="160" w:vertAnchor="text" w:horzAnchor="margin" w:tblpX="-181" w:tblpY="356"/>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5"/>
        <w:gridCol w:w="1736"/>
        <w:gridCol w:w="2689"/>
      </w:tblGrid>
      <w:tr w:rsidR="002702F1" w14:paraId="6AC4FCA5" w14:textId="77777777">
        <w:tc>
          <w:tcPr>
            <w:tcW w:w="5355" w:type="dxa"/>
            <w:tcBorders>
              <w:top w:val="single" w:sz="4" w:space="0" w:color="000000"/>
              <w:left w:val="single" w:sz="4" w:space="0" w:color="000000"/>
              <w:bottom w:val="single" w:sz="4" w:space="0" w:color="000000"/>
              <w:right w:val="single" w:sz="4" w:space="0" w:color="000000"/>
            </w:tcBorders>
          </w:tcPr>
          <w:p w14:paraId="01417B56" w14:textId="77777777" w:rsidR="002702F1" w:rsidRDefault="00B63DA4">
            <w:pPr>
              <w:pStyle w:val="a7"/>
              <w:spacing w:line="276" w:lineRule="auto"/>
              <w:jc w:val="both"/>
              <w:rPr>
                <w:lang w:eastAsia="en-US"/>
              </w:rPr>
            </w:pPr>
            <w:r>
              <w:rPr>
                <w:lang w:eastAsia="en-US"/>
              </w:rPr>
              <w:t>Розширена оперативна нарада керівників підприємств, установ, закладів та організацій міста, керівників виконавчих органів ради, керівників виконавчих органів виконавчого комітету міської ради, апарату виконавчого комітету міської ради  з основних питань життєзабезпечення територіальної громади міста при міському голові</w:t>
            </w:r>
          </w:p>
        </w:tc>
        <w:tc>
          <w:tcPr>
            <w:tcW w:w="1736" w:type="dxa"/>
            <w:tcBorders>
              <w:top w:val="single" w:sz="4" w:space="0" w:color="000000"/>
              <w:left w:val="single" w:sz="4" w:space="0" w:color="000000"/>
              <w:bottom w:val="single" w:sz="4" w:space="0" w:color="000000"/>
              <w:right w:val="single" w:sz="4" w:space="0" w:color="000000"/>
            </w:tcBorders>
          </w:tcPr>
          <w:p w14:paraId="4825311D" w14:textId="77777777" w:rsidR="002702F1" w:rsidRDefault="00B63DA4">
            <w:pPr>
              <w:pStyle w:val="a7"/>
              <w:spacing w:line="276" w:lineRule="auto"/>
              <w:rPr>
                <w:lang w:eastAsia="en-US"/>
              </w:rPr>
            </w:pPr>
            <w:r>
              <w:rPr>
                <w:lang w:eastAsia="en-US"/>
              </w:rPr>
              <w:t>І-й вівторок місяця</w:t>
            </w:r>
          </w:p>
        </w:tc>
        <w:tc>
          <w:tcPr>
            <w:tcW w:w="2689" w:type="dxa"/>
            <w:tcBorders>
              <w:top w:val="single" w:sz="4" w:space="0" w:color="000000"/>
              <w:left w:val="single" w:sz="4" w:space="0" w:color="000000"/>
              <w:bottom w:val="single" w:sz="4" w:space="0" w:color="000000"/>
              <w:right w:val="single" w:sz="4" w:space="0" w:color="000000"/>
            </w:tcBorders>
          </w:tcPr>
          <w:p w14:paraId="55D9F915" w14:textId="77777777" w:rsidR="002702F1" w:rsidRDefault="00B63DA4">
            <w:pPr>
              <w:pStyle w:val="a7"/>
              <w:spacing w:line="276" w:lineRule="auto"/>
              <w:rPr>
                <w:lang w:eastAsia="en-US"/>
              </w:rPr>
            </w:pPr>
            <w:r>
              <w:rPr>
                <w:lang w:eastAsia="en-US"/>
              </w:rPr>
              <w:t>Відділ з питань організації діяльності міської ради та її виконавчого комітету;</w:t>
            </w:r>
          </w:p>
          <w:p w14:paraId="26356DE0" w14:textId="77777777" w:rsidR="002702F1" w:rsidRDefault="00B63DA4">
            <w:pPr>
              <w:pStyle w:val="a7"/>
              <w:spacing w:line="276" w:lineRule="auto"/>
              <w:rPr>
                <w:lang w:eastAsia="en-US"/>
              </w:rPr>
            </w:pPr>
            <w:r>
              <w:rPr>
                <w:lang w:eastAsia="en-US"/>
              </w:rPr>
              <w:t>Відділ з питань діловодства та роботи   зі зверненнями громадян</w:t>
            </w:r>
          </w:p>
        </w:tc>
      </w:tr>
      <w:tr w:rsidR="002702F1" w14:paraId="2C2F2A94" w14:textId="77777777">
        <w:tc>
          <w:tcPr>
            <w:tcW w:w="5355" w:type="dxa"/>
            <w:tcBorders>
              <w:top w:val="single" w:sz="4" w:space="0" w:color="000000"/>
              <w:left w:val="single" w:sz="4" w:space="0" w:color="000000"/>
              <w:bottom w:val="single" w:sz="4" w:space="0" w:color="000000"/>
              <w:right w:val="single" w:sz="4" w:space="0" w:color="000000"/>
            </w:tcBorders>
          </w:tcPr>
          <w:p w14:paraId="221D30B7" w14:textId="77777777" w:rsidR="002702F1" w:rsidRDefault="00B63DA4">
            <w:pPr>
              <w:pStyle w:val="a7"/>
              <w:spacing w:line="276" w:lineRule="auto"/>
              <w:jc w:val="both"/>
              <w:rPr>
                <w:lang w:eastAsia="en-US"/>
              </w:rPr>
            </w:pPr>
            <w:r>
              <w:rPr>
                <w:lang w:eastAsia="en-US"/>
              </w:rPr>
              <w:t>Оперативна нарада керівників виконавчих органів міської ради, виконавчих органів виконавчого комітету міської ради, їх структурних підрозділів та керівників комунальних закладів міста при міському голові</w:t>
            </w:r>
          </w:p>
        </w:tc>
        <w:tc>
          <w:tcPr>
            <w:tcW w:w="1736" w:type="dxa"/>
            <w:tcBorders>
              <w:top w:val="single" w:sz="4" w:space="0" w:color="000000"/>
              <w:left w:val="single" w:sz="4" w:space="0" w:color="000000"/>
              <w:bottom w:val="single" w:sz="4" w:space="0" w:color="000000"/>
              <w:right w:val="single" w:sz="4" w:space="0" w:color="000000"/>
            </w:tcBorders>
          </w:tcPr>
          <w:p w14:paraId="54E2B02D" w14:textId="77777777" w:rsidR="002702F1" w:rsidRDefault="00B63DA4">
            <w:pPr>
              <w:pStyle w:val="a7"/>
              <w:spacing w:line="276" w:lineRule="auto"/>
              <w:rPr>
                <w:lang w:eastAsia="en-US"/>
              </w:rPr>
            </w:pPr>
            <w:r>
              <w:rPr>
                <w:lang w:eastAsia="en-US"/>
              </w:rPr>
              <w:t>щовівторка</w:t>
            </w:r>
          </w:p>
        </w:tc>
        <w:tc>
          <w:tcPr>
            <w:tcW w:w="2689" w:type="dxa"/>
            <w:tcBorders>
              <w:top w:val="single" w:sz="4" w:space="0" w:color="000000"/>
              <w:left w:val="single" w:sz="4" w:space="0" w:color="000000"/>
              <w:bottom w:val="single" w:sz="4" w:space="0" w:color="000000"/>
              <w:right w:val="single" w:sz="4" w:space="0" w:color="000000"/>
            </w:tcBorders>
          </w:tcPr>
          <w:p w14:paraId="178D8412" w14:textId="77777777" w:rsidR="002702F1" w:rsidRDefault="00B63DA4">
            <w:pPr>
              <w:pStyle w:val="a7"/>
              <w:spacing w:line="276" w:lineRule="auto"/>
              <w:rPr>
                <w:lang w:eastAsia="en-US"/>
              </w:rPr>
            </w:pPr>
            <w:r>
              <w:rPr>
                <w:lang w:eastAsia="en-US"/>
              </w:rPr>
              <w:t>Відділ з питань організації діяльності міської ради та її виконавчого комітету;</w:t>
            </w:r>
          </w:p>
          <w:p w14:paraId="2B105239" w14:textId="77777777" w:rsidR="002702F1" w:rsidRDefault="00B63DA4">
            <w:pPr>
              <w:pStyle w:val="a7"/>
              <w:spacing w:line="276" w:lineRule="auto"/>
              <w:rPr>
                <w:lang w:eastAsia="en-US"/>
              </w:rPr>
            </w:pPr>
            <w:r>
              <w:rPr>
                <w:lang w:eastAsia="en-US"/>
              </w:rPr>
              <w:t>Відділ з питань діловодства та роботи       зі зверненнями громадян</w:t>
            </w:r>
          </w:p>
        </w:tc>
      </w:tr>
      <w:tr w:rsidR="002702F1" w:rsidRPr="00B63DA4" w14:paraId="06C70C84" w14:textId="77777777">
        <w:tc>
          <w:tcPr>
            <w:tcW w:w="5355" w:type="dxa"/>
            <w:tcBorders>
              <w:top w:val="single" w:sz="4" w:space="0" w:color="000000"/>
              <w:left w:val="single" w:sz="4" w:space="0" w:color="000000"/>
              <w:bottom w:val="single" w:sz="4" w:space="0" w:color="000000"/>
              <w:right w:val="single" w:sz="4" w:space="0" w:color="000000"/>
            </w:tcBorders>
          </w:tcPr>
          <w:p w14:paraId="28812963" w14:textId="77777777" w:rsidR="002702F1" w:rsidRDefault="00B63DA4">
            <w:pPr>
              <w:pStyle w:val="a7"/>
              <w:spacing w:line="276" w:lineRule="auto"/>
              <w:rPr>
                <w:lang w:eastAsia="en-US"/>
              </w:rPr>
            </w:pPr>
            <w:r>
              <w:rPr>
                <w:lang w:eastAsia="en-US"/>
              </w:rPr>
              <w:t>Засідання виконавчого комітету Ніжинської міської ради</w:t>
            </w:r>
          </w:p>
        </w:tc>
        <w:tc>
          <w:tcPr>
            <w:tcW w:w="1736" w:type="dxa"/>
            <w:tcBorders>
              <w:top w:val="single" w:sz="4" w:space="0" w:color="000000"/>
              <w:left w:val="single" w:sz="4" w:space="0" w:color="000000"/>
              <w:bottom w:val="single" w:sz="4" w:space="0" w:color="000000"/>
              <w:right w:val="single" w:sz="4" w:space="0" w:color="000000"/>
            </w:tcBorders>
          </w:tcPr>
          <w:p w14:paraId="7E1D8896" w14:textId="77777777" w:rsidR="002702F1" w:rsidRDefault="00B63DA4">
            <w:pPr>
              <w:pStyle w:val="a7"/>
              <w:spacing w:line="276" w:lineRule="auto"/>
            </w:pPr>
            <w:r>
              <w:t>щочетверга</w:t>
            </w:r>
          </w:p>
        </w:tc>
        <w:tc>
          <w:tcPr>
            <w:tcW w:w="2689" w:type="dxa"/>
            <w:tcBorders>
              <w:top w:val="single" w:sz="4" w:space="0" w:color="000000"/>
              <w:left w:val="single" w:sz="4" w:space="0" w:color="000000"/>
              <w:bottom w:val="single" w:sz="4" w:space="0" w:color="000000"/>
              <w:right w:val="single" w:sz="4" w:space="0" w:color="000000"/>
            </w:tcBorders>
          </w:tcPr>
          <w:p w14:paraId="4E0DE996" w14:textId="77777777" w:rsidR="002702F1" w:rsidRDefault="00B63DA4">
            <w:pPr>
              <w:pStyle w:val="a7"/>
              <w:spacing w:line="276" w:lineRule="auto"/>
              <w:rPr>
                <w:lang w:eastAsia="en-US"/>
              </w:rPr>
            </w:pPr>
            <w:r>
              <w:rPr>
                <w:lang w:eastAsia="en-US"/>
              </w:rPr>
              <w:t>Відділ з питань організації діяльності міської ради та її виконавчого комітету</w:t>
            </w:r>
          </w:p>
        </w:tc>
      </w:tr>
      <w:tr w:rsidR="002702F1" w14:paraId="250E6E8F" w14:textId="77777777">
        <w:tc>
          <w:tcPr>
            <w:tcW w:w="5355" w:type="dxa"/>
            <w:tcBorders>
              <w:top w:val="single" w:sz="4" w:space="0" w:color="000000"/>
              <w:left w:val="single" w:sz="4" w:space="0" w:color="000000"/>
              <w:bottom w:val="single" w:sz="4" w:space="0" w:color="000000"/>
              <w:right w:val="single" w:sz="4" w:space="0" w:color="000000"/>
            </w:tcBorders>
          </w:tcPr>
          <w:p w14:paraId="1D37E272" w14:textId="77777777" w:rsidR="002702F1" w:rsidRDefault="00B63DA4">
            <w:pPr>
              <w:pStyle w:val="a7"/>
              <w:spacing w:line="276" w:lineRule="auto"/>
              <w:rPr>
                <w:lang w:eastAsia="en-US"/>
              </w:rPr>
            </w:pPr>
            <w:r>
              <w:rPr>
                <w:lang w:eastAsia="en-US"/>
              </w:rPr>
              <w:t xml:space="preserve">Особистий прийом громадян міським головою </w:t>
            </w:r>
          </w:p>
        </w:tc>
        <w:tc>
          <w:tcPr>
            <w:tcW w:w="1736" w:type="dxa"/>
            <w:tcBorders>
              <w:top w:val="single" w:sz="4" w:space="0" w:color="000000"/>
              <w:left w:val="single" w:sz="4" w:space="0" w:color="000000"/>
              <w:bottom w:val="single" w:sz="4" w:space="0" w:color="000000"/>
              <w:right w:val="single" w:sz="4" w:space="0" w:color="000000"/>
            </w:tcBorders>
          </w:tcPr>
          <w:p w14:paraId="03F6F5A0" w14:textId="77777777" w:rsidR="002702F1" w:rsidRDefault="00B63DA4">
            <w:pPr>
              <w:pStyle w:val="a7"/>
              <w:spacing w:line="276" w:lineRule="auto"/>
            </w:pPr>
            <w:r>
              <w:t>перший та третій вівторок місяця</w:t>
            </w:r>
          </w:p>
        </w:tc>
        <w:tc>
          <w:tcPr>
            <w:tcW w:w="2689" w:type="dxa"/>
            <w:tcBorders>
              <w:top w:val="single" w:sz="4" w:space="0" w:color="000000"/>
              <w:left w:val="single" w:sz="4" w:space="0" w:color="000000"/>
              <w:bottom w:val="single" w:sz="4" w:space="0" w:color="000000"/>
              <w:right w:val="single" w:sz="4" w:space="0" w:color="000000"/>
            </w:tcBorders>
          </w:tcPr>
          <w:p w14:paraId="3439B62B" w14:textId="77777777" w:rsidR="002702F1" w:rsidRDefault="00B63DA4">
            <w:pPr>
              <w:pStyle w:val="a7"/>
              <w:spacing w:line="276" w:lineRule="auto"/>
              <w:rPr>
                <w:lang w:eastAsia="en-US"/>
              </w:rPr>
            </w:pPr>
            <w:r>
              <w:rPr>
                <w:lang w:eastAsia="en-US"/>
              </w:rPr>
              <w:t>Відділ з питань діловодства та роботи  зі зверненнями громадян</w:t>
            </w:r>
          </w:p>
        </w:tc>
      </w:tr>
      <w:tr w:rsidR="002702F1" w14:paraId="51C9B1E3" w14:textId="77777777">
        <w:tc>
          <w:tcPr>
            <w:tcW w:w="5355" w:type="dxa"/>
            <w:tcBorders>
              <w:top w:val="single" w:sz="4" w:space="0" w:color="000000"/>
              <w:left w:val="single" w:sz="4" w:space="0" w:color="000000"/>
              <w:bottom w:val="single" w:sz="4" w:space="0" w:color="000000"/>
              <w:right w:val="single" w:sz="4" w:space="0" w:color="000000"/>
            </w:tcBorders>
          </w:tcPr>
          <w:p w14:paraId="35B41CBF" w14:textId="77777777" w:rsidR="002702F1" w:rsidRDefault="00B63DA4">
            <w:pPr>
              <w:pStyle w:val="a7"/>
              <w:spacing w:line="276" w:lineRule="auto"/>
              <w:jc w:val="both"/>
              <w:rPr>
                <w:lang w:eastAsia="en-US"/>
              </w:rPr>
            </w:pPr>
            <w:r>
              <w:rPr>
                <w:lang w:eastAsia="en-US"/>
              </w:rPr>
              <w:t>Особистий прийом громадян секретарем міської ради, першим заступником міського голови з питань діяльності виконавчих органів ради, заступниками міського голови з питань діяльності виконавчих органів ради, керуючим справами виконавчого комітету міської ради</w:t>
            </w:r>
          </w:p>
        </w:tc>
        <w:tc>
          <w:tcPr>
            <w:tcW w:w="1736" w:type="dxa"/>
            <w:tcBorders>
              <w:top w:val="single" w:sz="4" w:space="0" w:color="000000"/>
              <w:left w:val="single" w:sz="4" w:space="0" w:color="000000"/>
              <w:bottom w:val="single" w:sz="4" w:space="0" w:color="000000"/>
              <w:right w:val="single" w:sz="4" w:space="0" w:color="000000"/>
            </w:tcBorders>
          </w:tcPr>
          <w:p w14:paraId="59BF9916" w14:textId="77777777" w:rsidR="002702F1" w:rsidRDefault="00B63DA4">
            <w:pPr>
              <w:pStyle w:val="a7"/>
              <w:spacing w:line="276" w:lineRule="auto"/>
            </w:pPr>
            <w:r>
              <w:t>відповідно                  до розподілу функціональних повноважень                   та посадових обов’язків</w:t>
            </w:r>
          </w:p>
        </w:tc>
        <w:tc>
          <w:tcPr>
            <w:tcW w:w="2689" w:type="dxa"/>
            <w:tcBorders>
              <w:top w:val="single" w:sz="4" w:space="0" w:color="000000"/>
              <w:left w:val="single" w:sz="4" w:space="0" w:color="000000"/>
              <w:bottom w:val="single" w:sz="4" w:space="0" w:color="000000"/>
              <w:right w:val="single" w:sz="4" w:space="0" w:color="000000"/>
            </w:tcBorders>
          </w:tcPr>
          <w:p w14:paraId="2660C8B2" w14:textId="77777777" w:rsidR="002702F1" w:rsidRDefault="00B63DA4">
            <w:pPr>
              <w:pStyle w:val="a7"/>
              <w:spacing w:line="276" w:lineRule="auto"/>
              <w:rPr>
                <w:lang w:eastAsia="en-US"/>
              </w:rPr>
            </w:pPr>
            <w:proofErr w:type="spellStart"/>
            <w:r>
              <w:rPr>
                <w:lang w:eastAsia="en-US"/>
              </w:rPr>
              <w:t>Ю.Хоменко</w:t>
            </w:r>
            <w:proofErr w:type="spellEnd"/>
          </w:p>
          <w:p w14:paraId="6A001720" w14:textId="77777777" w:rsidR="002702F1" w:rsidRDefault="00B63DA4">
            <w:pPr>
              <w:pStyle w:val="a7"/>
              <w:spacing w:line="276" w:lineRule="auto"/>
              <w:rPr>
                <w:lang w:eastAsia="en-US"/>
              </w:rPr>
            </w:pPr>
            <w:proofErr w:type="spellStart"/>
            <w:r>
              <w:rPr>
                <w:lang w:eastAsia="en-US"/>
              </w:rPr>
              <w:t>В.Вовченко</w:t>
            </w:r>
            <w:proofErr w:type="spellEnd"/>
          </w:p>
          <w:p w14:paraId="208404E3" w14:textId="77777777" w:rsidR="002702F1" w:rsidRDefault="00B63DA4">
            <w:pPr>
              <w:pStyle w:val="a7"/>
              <w:spacing w:line="276" w:lineRule="auto"/>
              <w:rPr>
                <w:lang w:eastAsia="en-US"/>
              </w:rPr>
            </w:pPr>
            <w:proofErr w:type="spellStart"/>
            <w:r>
              <w:rPr>
                <w:lang w:eastAsia="en-US"/>
              </w:rPr>
              <w:t>С.Смага</w:t>
            </w:r>
            <w:proofErr w:type="spellEnd"/>
          </w:p>
          <w:p w14:paraId="03BC3F47" w14:textId="77777777" w:rsidR="002702F1" w:rsidRDefault="00B63DA4">
            <w:pPr>
              <w:pStyle w:val="a7"/>
              <w:spacing w:line="276" w:lineRule="auto"/>
              <w:rPr>
                <w:lang w:eastAsia="en-US"/>
              </w:rPr>
            </w:pPr>
            <w:proofErr w:type="spellStart"/>
            <w:r>
              <w:rPr>
                <w:lang w:eastAsia="en-US"/>
              </w:rPr>
              <w:t>І.Грозенко</w:t>
            </w:r>
            <w:proofErr w:type="spellEnd"/>
          </w:p>
          <w:p w14:paraId="67D42CDB" w14:textId="77777777" w:rsidR="002702F1" w:rsidRDefault="00B63DA4">
            <w:pPr>
              <w:pStyle w:val="a7"/>
              <w:spacing w:line="276" w:lineRule="auto"/>
              <w:rPr>
                <w:lang w:eastAsia="en-US"/>
              </w:rPr>
            </w:pPr>
            <w:r>
              <w:rPr>
                <w:lang w:eastAsia="en-US"/>
              </w:rPr>
              <w:t>В. Салогуб</w:t>
            </w:r>
          </w:p>
        </w:tc>
      </w:tr>
      <w:tr w:rsidR="002702F1" w14:paraId="5805CAA1" w14:textId="77777777">
        <w:trPr>
          <w:trHeight w:val="956"/>
        </w:trPr>
        <w:tc>
          <w:tcPr>
            <w:tcW w:w="5355" w:type="dxa"/>
            <w:tcBorders>
              <w:top w:val="single" w:sz="4" w:space="0" w:color="000000"/>
              <w:left w:val="single" w:sz="4" w:space="0" w:color="000000"/>
              <w:bottom w:val="single" w:sz="4" w:space="0" w:color="000000"/>
              <w:right w:val="single" w:sz="4" w:space="0" w:color="000000"/>
            </w:tcBorders>
          </w:tcPr>
          <w:p w14:paraId="41BA339F" w14:textId="77777777" w:rsidR="002702F1" w:rsidRDefault="00B63DA4">
            <w:pPr>
              <w:pStyle w:val="a7"/>
              <w:spacing w:line="276" w:lineRule="auto"/>
              <w:rPr>
                <w:lang w:eastAsia="en-US"/>
              </w:rPr>
            </w:pPr>
            <w:r>
              <w:rPr>
                <w:lang w:eastAsia="en-US"/>
              </w:rPr>
              <w:t>Нарада керівників структурних підрозділів  апарату виконавчого комітету</w:t>
            </w:r>
          </w:p>
        </w:tc>
        <w:tc>
          <w:tcPr>
            <w:tcW w:w="1736" w:type="dxa"/>
            <w:tcBorders>
              <w:top w:val="single" w:sz="4" w:space="0" w:color="000000"/>
              <w:left w:val="single" w:sz="4" w:space="0" w:color="000000"/>
              <w:bottom w:val="single" w:sz="4" w:space="0" w:color="000000"/>
              <w:right w:val="single" w:sz="4" w:space="0" w:color="000000"/>
            </w:tcBorders>
          </w:tcPr>
          <w:p w14:paraId="1F5B32A8" w14:textId="77777777" w:rsidR="002702F1" w:rsidRDefault="00B63DA4">
            <w:pPr>
              <w:pStyle w:val="a7"/>
              <w:spacing w:line="276" w:lineRule="auto"/>
            </w:pPr>
            <w:r>
              <w:t>щовівторка</w:t>
            </w:r>
          </w:p>
        </w:tc>
        <w:tc>
          <w:tcPr>
            <w:tcW w:w="2689" w:type="dxa"/>
            <w:tcBorders>
              <w:top w:val="single" w:sz="4" w:space="0" w:color="000000"/>
              <w:left w:val="single" w:sz="4" w:space="0" w:color="000000"/>
              <w:bottom w:val="single" w:sz="4" w:space="0" w:color="000000"/>
              <w:right w:val="single" w:sz="4" w:space="0" w:color="000000"/>
            </w:tcBorders>
          </w:tcPr>
          <w:p w14:paraId="08B30CFC" w14:textId="77777777" w:rsidR="002702F1" w:rsidRDefault="00B63DA4">
            <w:pPr>
              <w:pStyle w:val="a7"/>
              <w:spacing w:line="276" w:lineRule="auto"/>
              <w:rPr>
                <w:lang w:eastAsia="en-US"/>
              </w:rPr>
            </w:pPr>
            <w:r>
              <w:rPr>
                <w:lang w:eastAsia="en-US"/>
              </w:rPr>
              <w:t xml:space="preserve">Керуючий справами виконавчого комітету міської ради                         </w:t>
            </w:r>
            <w:proofErr w:type="spellStart"/>
            <w:r>
              <w:rPr>
                <w:lang w:eastAsia="en-US"/>
              </w:rPr>
              <w:t>В.Салогуб</w:t>
            </w:r>
            <w:proofErr w:type="spellEnd"/>
          </w:p>
        </w:tc>
      </w:tr>
      <w:tr w:rsidR="002702F1" w14:paraId="6261A723" w14:textId="77777777">
        <w:tc>
          <w:tcPr>
            <w:tcW w:w="5355" w:type="dxa"/>
            <w:tcBorders>
              <w:top w:val="single" w:sz="4" w:space="0" w:color="000000"/>
              <w:left w:val="single" w:sz="4" w:space="0" w:color="000000"/>
              <w:bottom w:val="single" w:sz="4" w:space="0" w:color="000000"/>
              <w:right w:val="single" w:sz="4" w:space="0" w:color="000000"/>
            </w:tcBorders>
          </w:tcPr>
          <w:p w14:paraId="713B6D55" w14:textId="77777777" w:rsidR="002702F1" w:rsidRDefault="00B63DA4">
            <w:pPr>
              <w:pStyle w:val="a7"/>
              <w:spacing w:line="276" w:lineRule="auto"/>
              <w:rPr>
                <w:lang w:eastAsia="en-US"/>
              </w:rPr>
            </w:pPr>
            <w:r>
              <w:rPr>
                <w:lang w:eastAsia="en-US"/>
              </w:rPr>
              <w:t xml:space="preserve">Нарада керівників структурних підрозділів соціальної сфери </w:t>
            </w:r>
          </w:p>
        </w:tc>
        <w:tc>
          <w:tcPr>
            <w:tcW w:w="1736" w:type="dxa"/>
            <w:tcBorders>
              <w:top w:val="single" w:sz="4" w:space="0" w:color="000000"/>
              <w:left w:val="single" w:sz="4" w:space="0" w:color="000000"/>
              <w:bottom w:val="single" w:sz="4" w:space="0" w:color="000000"/>
              <w:right w:val="single" w:sz="4" w:space="0" w:color="000000"/>
            </w:tcBorders>
          </w:tcPr>
          <w:p w14:paraId="0FDE56D5" w14:textId="77777777" w:rsidR="002702F1" w:rsidRDefault="00B63DA4">
            <w:pPr>
              <w:pStyle w:val="a7"/>
              <w:spacing w:line="276" w:lineRule="auto"/>
            </w:pPr>
            <w:r>
              <w:t>щовівторка</w:t>
            </w:r>
          </w:p>
        </w:tc>
        <w:tc>
          <w:tcPr>
            <w:tcW w:w="2689" w:type="dxa"/>
            <w:tcBorders>
              <w:top w:val="single" w:sz="4" w:space="0" w:color="000000"/>
              <w:left w:val="single" w:sz="4" w:space="0" w:color="000000"/>
              <w:bottom w:val="single" w:sz="4" w:space="0" w:color="000000"/>
              <w:right w:val="single" w:sz="4" w:space="0" w:color="000000"/>
            </w:tcBorders>
          </w:tcPr>
          <w:p w14:paraId="5FB5F415" w14:textId="77777777" w:rsidR="002702F1" w:rsidRDefault="00B63DA4">
            <w:pPr>
              <w:pStyle w:val="a7"/>
              <w:spacing w:line="276" w:lineRule="auto"/>
              <w:rPr>
                <w:lang w:eastAsia="en-US"/>
              </w:rPr>
            </w:pPr>
            <w:r>
              <w:rPr>
                <w:lang w:eastAsia="en-US"/>
              </w:rPr>
              <w:t xml:space="preserve">Заступник міського голови з питань діяльності виконавчих органів ради                           І. </w:t>
            </w:r>
            <w:proofErr w:type="spellStart"/>
            <w:r>
              <w:rPr>
                <w:lang w:eastAsia="en-US"/>
              </w:rPr>
              <w:t>Грозенко</w:t>
            </w:r>
            <w:proofErr w:type="spellEnd"/>
          </w:p>
        </w:tc>
      </w:tr>
      <w:tr w:rsidR="002702F1" w14:paraId="6A9944BF" w14:textId="77777777">
        <w:trPr>
          <w:trHeight w:val="1010"/>
        </w:trPr>
        <w:tc>
          <w:tcPr>
            <w:tcW w:w="5355" w:type="dxa"/>
            <w:tcBorders>
              <w:top w:val="single" w:sz="4" w:space="0" w:color="000000"/>
              <w:left w:val="single" w:sz="4" w:space="0" w:color="000000"/>
              <w:bottom w:val="single" w:sz="4" w:space="0" w:color="000000"/>
              <w:right w:val="single" w:sz="4" w:space="0" w:color="000000"/>
            </w:tcBorders>
          </w:tcPr>
          <w:p w14:paraId="5755DDED" w14:textId="77777777" w:rsidR="002702F1" w:rsidRDefault="00B63DA4">
            <w:pPr>
              <w:pStyle w:val="a7"/>
              <w:spacing w:line="276" w:lineRule="auto"/>
              <w:jc w:val="both"/>
              <w:rPr>
                <w:lang w:eastAsia="en-US"/>
              </w:rPr>
            </w:pPr>
            <w:r>
              <w:rPr>
                <w:lang w:eastAsia="en-US"/>
              </w:rPr>
              <w:lastRenderedPageBreak/>
              <w:t>Нарада з керівниками структурних підрозділів фінансово-економічної сфери</w:t>
            </w:r>
          </w:p>
        </w:tc>
        <w:tc>
          <w:tcPr>
            <w:tcW w:w="1736" w:type="dxa"/>
            <w:tcBorders>
              <w:top w:val="single" w:sz="4" w:space="0" w:color="000000"/>
              <w:left w:val="single" w:sz="4" w:space="0" w:color="000000"/>
              <w:bottom w:val="single" w:sz="4" w:space="0" w:color="000000"/>
              <w:right w:val="single" w:sz="4" w:space="0" w:color="000000"/>
            </w:tcBorders>
          </w:tcPr>
          <w:p w14:paraId="142FC2BD" w14:textId="77777777" w:rsidR="002702F1" w:rsidRDefault="00B63DA4">
            <w:pPr>
              <w:pStyle w:val="a7"/>
              <w:spacing w:line="276" w:lineRule="auto"/>
            </w:pPr>
            <w:r>
              <w:t>щопонеділка</w:t>
            </w:r>
          </w:p>
        </w:tc>
        <w:tc>
          <w:tcPr>
            <w:tcW w:w="2689" w:type="dxa"/>
            <w:tcBorders>
              <w:top w:val="single" w:sz="4" w:space="0" w:color="000000"/>
              <w:left w:val="single" w:sz="4" w:space="0" w:color="000000"/>
              <w:bottom w:val="single" w:sz="4" w:space="0" w:color="000000"/>
              <w:right w:val="single" w:sz="4" w:space="0" w:color="000000"/>
            </w:tcBorders>
          </w:tcPr>
          <w:p w14:paraId="074E86E2" w14:textId="77777777" w:rsidR="002702F1" w:rsidRDefault="00B63DA4">
            <w:pPr>
              <w:pStyle w:val="a7"/>
              <w:spacing w:line="276" w:lineRule="auto"/>
              <w:rPr>
                <w:lang w:eastAsia="en-US"/>
              </w:rPr>
            </w:pPr>
            <w:r>
              <w:rPr>
                <w:lang w:eastAsia="en-US"/>
              </w:rPr>
              <w:t>Перший заступник міського голови                         з питань діяльності виконавчих органів ради Ф. Вовченко</w:t>
            </w:r>
          </w:p>
        </w:tc>
      </w:tr>
      <w:tr w:rsidR="002702F1" w14:paraId="35DFCEFD" w14:textId="77777777">
        <w:tc>
          <w:tcPr>
            <w:tcW w:w="5355" w:type="dxa"/>
            <w:tcBorders>
              <w:top w:val="single" w:sz="4" w:space="0" w:color="000000"/>
              <w:left w:val="single" w:sz="4" w:space="0" w:color="000000"/>
              <w:bottom w:val="single" w:sz="4" w:space="0" w:color="000000"/>
              <w:right w:val="single" w:sz="4" w:space="0" w:color="000000"/>
            </w:tcBorders>
          </w:tcPr>
          <w:p w14:paraId="14EF3984" w14:textId="77777777" w:rsidR="002702F1" w:rsidRDefault="00B63DA4">
            <w:pPr>
              <w:pStyle w:val="a7"/>
              <w:spacing w:line="276" w:lineRule="auto"/>
              <w:jc w:val="both"/>
              <w:rPr>
                <w:lang w:eastAsia="en-US"/>
              </w:rPr>
            </w:pPr>
            <w:r>
              <w:rPr>
                <w:lang w:eastAsia="en-US"/>
              </w:rPr>
              <w:t>Нарада з керівниками структурних підрозділів житлово-комунальної  та будівельної сфер</w:t>
            </w:r>
          </w:p>
        </w:tc>
        <w:tc>
          <w:tcPr>
            <w:tcW w:w="1736" w:type="dxa"/>
            <w:tcBorders>
              <w:top w:val="single" w:sz="4" w:space="0" w:color="000000"/>
              <w:left w:val="single" w:sz="4" w:space="0" w:color="000000"/>
              <w:bottom w:val="single" w:sz="4" w:space="0" w:color="000000"/>
              <w:right w:val="single" w:sz="4" w:space="0" w:color="000000"/>
            </w:tcBorders>
          </w:tcPr>
          <w:p w14:paraId="387E4689" w14:textId="77777777" w:rsidR="002702F1" w:rsidRDefault="00B63DA4">
            <w:pPr>
              <w:pStyle w:val="a7"/>
              <w:spacing w:line="276" w:lineRule="auto"/>
            </w:pPr>
            <w:r>
              <w:t>щочетверга</w:t>
            </w:r>
          </w:p>
        </w:tc>
        <w:tc>
          <w:tcPr>
            <w:tcW w:w="2689" w:type="dxa"/>
            <w:tcBorders>
              <w:top w:val="single" w:sz="4" w:space="0" w:color="000000"/>
              <w:left w:val="single" w:sz="4" w:space="0" w:color="000000"/>
              <w:bottom w:val="single" w:sz="4" w:space="0" w:color="000000"/>
              <w:right w:val="single" w:sz="4" w:space="0" w:color="000000"/>
            </w:tcBorders>
          </w:tcPr>
          <w:p w14:paraId="5F64B77B" w14:textId="77777777" w:rsidR="002702F1" w:rsidRDefault="00B63DA4">
            <w:pPr>
              <w:pStyle w:val="a7"/>
              <w:spacing w:line="276" w:lineRule="auto"/>
              <w:rPr>
                <w:lang w:eastAsia="en-US"/>
              </w:rPr>
            </w:pPr>
            <w:r>
              <w:rPr>
                <w:lang w:eastAsia="en-US"/>
              </w:rPr>
              <w:t>Перший заступник міського голови                         з питань діяльності виконавчих органів ради Ф. Вовченко</w:t>
            </w:r>
          </w:p>
        </w:tc>
      </w:tr>
      <w:tr w:rsidR="002702F1" w14:paraId="5D8E908D" w14:textId="77777777">
        <w:trPr>
          <w:trHeight w:val="1115"/>
        </w:trPr>
        <w:tc>
          <w:tcPr>
            <w:tcW w:w="5355" w:type="dxa"/>
            <w:tcBorders>
              <w:top w:val="single" w:sz="4" w:space="0" w:color="000000"/>
              <w:left w:val="single" w:sz="4" w:space="0" w:color="000000"/>
              <w:bottom w:val="single" w:sz="4" w:space="0" w:color="auto"/>
              <w:right w:val="single" w:sz="4" w:space="0" w:color="000000"/>
            </w:tcBorders>
          </w:tcPr>
          <w:p w14:paraId="66148990" w14:textId="77777777" w:rsidR="002702F1" w:rsidRDefault="00B63DA4">
            <w:pPr>
              <w:pStyle w:val="a7"/>
              <w:spacing w:line="276" w:lineRule="auto"/>
              <w:jc w:val="both"/>
              <w:rPr>
                <w:lang w:eastAsia="en-US"/>
              </w:rPr>
            </w:pPr>
            <w:r>
              <w:rPr>
                <w:lang w:eastAsia="en-US"/>
              </w:rPr>
              <w:t xml:space="preserve">Нарада з керівниками комунальних закладів                   та структурних підрозділів медичної сфери та охорони здоров’я </w:t>
            </w:r>
          </w:p>
        </w:tc>
        <w:tc>
          <w:tcPr>
            <w:tcW w:w="1736" w:type="dxa"/>
            <w:tcBorders>
              <w:top w:val="single" w:sz="4" w:space="0" w:color="000000"/>
              <w:left w:val="single" w:sz="4" w:space="0" w:color="000000"/>
              <w:bottom w:val="single" w:sz="4" w:space="0" w:color="auto"/>
              <w:right w:val="single" w:sz="4" w:space="0" w:color="000000"/>
            </w:tcBorders>
          </w:tcPr>
          <w:p w14:paraId="3CEE485B" w14:textId="77777777" w:rsidR="002702F1" w:rsidRDefault="00B63DA4">
            <w:pPr>
              <w:pStyle w:val="a7"/>
              <w:spacing w:line="276" w:lineRule="auto"/>
            </w:pPr>
            <w:r>
              <w:t>щовівторка</w:t>
            </w:r>
          </w:p>
        </w:tc>
        <w:tc>
          <w:tcPr>
            <w:tcW w:w="2689" w:type="dxa"/>
            <w:tcBorders>
              <w:top w:val="single" w:sz="4" w:space="0" w:color="000000"/>
              <w:left w:val="single" w:sz="4" w:space="0" w:color="000000"/>
              <w:bottom w:val="single" w:sz="4" w:space="0" w:color="auto"/>
              <w:right w:val="single" w:sz="4" w:space="0" w:color="000000"/>
            </w:tcBorders>
          </w:tcPr>
          <w:p w14:paraId="1C5AAC3E" w14:textId="77777777" w:rsidR="002702F1" w:rsidRDefault="00B63DA4">
            <w:pPr>
              <w:pStyle w:val="a7"/>
              <w:spacing w:line="276" w:lineRule="auto"/>
              <w:rPr>
                <w:lang w:eastAsia="en-US"/>
              </w:rPr>
            </w:pPr>
            <w:r>
              <w:rPr>
                <w:lang w:eastAsia="en-US"/>
              </w:rPr>
              <w:t xml:space="preserve">Заступник міського голови з питань діяльності виконавчих органів ради  </w:t>
            </w:r>
            <w:proofErr w:type="spellStart"/>
            <w:r>
              <w:rPr>
                <w:lang w:eastAsia="en-US"/>
              </w:rPr>
              <w:t>І.Грозенко</w:t>
            </w:r>
            <w:proofErr w:type="spellEnd"/>
          </w:p>
        </w:tc>
      </w:tr>
      <w:tr w:rsidR="002702F1" w14:paraId="5FD922C4" w14:textId="77777777">
        <w:trPr>
          <w:trHeight w:val="1066"/>
        </w:trPr>
        <w:tc>
          <w:tcPr>
            <w:tcW w:w="5355" w:type="dxa"/>
            <w:tcBorders>
              <w:top w:val="single" w:sz="4" w:space="0" w:color="auto"/>
              <w:left w:val="single" w:sz="4" w:space="0" w:color="000000"/>
              <w:bottom w:val="single" w:sz="4" w:space="0" w:color="auto"/>
              <w:right w:val="single" w:sz="4" w:space="0" w:color="000000"/>
            </w:tcBorders>
          </w:tcPr>
          <w:p w14:paraId="414C5CBF" w14:textId="77777777" w:rsidR="002702F1" w:rsidRDefault="00B63DA4">
            <w:pPr>
              <w:pStyle w:val="a7"/>
              <w:spacing w:line="276" w:lineRule="auto"/>
              <w:jc w:val="both"/>
              <w:rPr>
                <w:lang w:eastAsia="en-US"/>
              </w:rPr>
            </w:pPr>
            <w:r>
              <w:rPr>
                <w:lang w:eastAsia="en-US"/>
              </w:rPr>
              <w:t>Нарада з керівниками комунальних закладів                     та структурних підрозділів галузі фізичної культури та спорту</w:t>
            </w:r>
          </w:p>
        </w:tc>
        <w:tc>
          <w:tcPr>
            <w:tcW w:w="1736" w:type="dxa"/>
            <w:tcBorders>
              <w:top w:val="single" w:sz="4" w:space="0" w:color="auto"/>
              <w:left w:val="single" w:sz="4" w:space="0" w:color="000000"/>
              <w:bottom w:val="single" w:sz="4" w:space="0" w:color="auto"/>
              <w:right w:val="single" w:sz="4" w:space="0" w:color="000000"/>
            </w:tcBorders>
          </w:tcPr>
          <w:p w14:paraId="298ED7F7" w14:textId="77777777" w:rsidR="002702F1" w:rsidRDefault="00B63DA4">
            <w:pPr>
              <w:pStyle w:val="a7"/>
              <w:spacing w:line="276" w:lineRule="auto"/>
            </w:pPr>
            <w:r>
              <w:t>щовівторка</w:t>
            </w:r>
          </w:p>
        </w:tc>
        <w:tc>
          <w:tcPr>
            <w:tcW w:w="2689" w:type="dxa"/>
            <w:tcBorders>
              <w:top w:val="single" w:sz="4" w:space="0" w:color="auto"/>
              <w:left w:val="single" w:sz="4" w:space="0" w:color="000000"/>
              <w:bottom w:val="single" w:sz="4" w:space="0" w:color="auto"/>
              <w:right w:val="single" w:sz="4" w:space="0" w:color="000000"/>
            </w:tcBorders>
          </w:tcPr>
          <w:p w14:paraId="67FFEAA1" w14:textId="77777777" w:rsidR="002702F1" w:rsidRDefault="00B63DA4">
            <w:pPr>
              <w:pStyle w:val="a7"/>
              <w:spacing w:line="276" w:lineRule="auto"/>
              <w:rPr>
                <w:lang w:eastAsia="en-US"/>
              </w:rPr>
            </w:pPr>
            <w:r>
              <w:rPr>
                <w:lang w:eastAsia="en-US"/>
              </w:rPr>
              <w:t xml:space="preserve">Заступник міського голови з питань діяльності виконавчих органів ради </w:t>
            </w:r>
            <w:proofErr w:type="spellStart"/>
            <w:r>
              <w:rPr>
                <w:lang w:eastAsia="en-US"/>
              </w:rPr>
              <w:t>С.Смага</w:t>
            </w:r>
            <w:proofErr w:type="spellEnd"/>
          </w:p>
        </w:tc>
      </w:tr>
      <w:tr w:rsidR="002702F1" w14:paraId="0ACFAF93" w14:textId="77777777">
        <w:trPr>
          <w:trHeight w:val="1406"/>
        </w:trPr>
        <w:tc>
          <w:tcPr>
            <w:tcW w:w="5355" w:type="dxa"/>
            <w:tcBorders>
              <w:top w:val="single" w:sz="4" w:space="0" w:color="auto"/>
              <w:left w:val="single" w:sz="4" w:space="0" w:color="000000"/>
              <w:bottom w:val="single" w:sz="4" w:space="0" w:color="000000"/>
              <w:right w:val="single" w:sz="4" w:space="0" w:color="000000"/>
            </w:tcBorders>
          </w:tcPr>
          <w:p w14:paraId="281791D8" w14:textId="77777777" w:rsidR="002702F1" w:rsidRDefault="00B63DA4">
            <w:pPr>
              <w:pStyle w:val="a7"/>
              <w:spacing w:line="276" w:lineRule="auto"/>
              <w:jc w:val="both"/>
              <w:rPr>
                <w:lang w:eastAsia="en-US"/>
              </w:rPr>
            </w:pPr>
            <w:r>
              <w:rPr>
                <w:lang w:eastAsia="en-US"/>
              </w:rPr>
              <w:t xml:space="preserve">Наради консультативних, дорадчих, координаційних, допоміжних органів виконавчого комітету міської ради: </w:t>
            </w:r>
          </w:p>
        </w:tc>
        <w:tc>
          <w:tcPr>
            <w:tcW w:w="1736" w:type="dxa"/>
            <w:tcBorders>
              <w:top w:val="single" w:sz="4" w:space="0" w:color="auto"/>
              <w:left w:val="single" w:sz="4" w:space="0" w:color="000000"/>
              <w:bottom w:val="single" w:sz="4" w:space="0" w:color="000000"/>
              <w:right w:val="single" w:sz="4" w:space="0" w:color="000000"/>
            </w:tcBorders>
          </w:tcPr>
          <w:p w14:paraId="2B42E0BD" w14:textId="77777777" w:rsidR="002702F1" w:rsidRDefault="00B63DA4">
            <w:pPr>
              <w:pStyle w:val="a7"/>
              <w:spacing w:line="276" w:lineRule="auto"/>
            </w:pPr>
            <w:r>
              <w:t>відповідно           до положень про такі органи</w:t>
            </w:r>
          </w:p>
        </w:tc>
        <w:tc>
          <w:tcPr>
            <w:tcW w:w="2689" w:type="dxa"/>
            <w:tcBorders>
              <w:top w:val="single" w:sz="4" w:space="0" w:color="auto"/>
              <w:left w:val="single" w:sz="4" w:space="0" w:color="000000"/>
              <w:bottom w:val="single" w:sz="4" w:space="0" w:color="000000"/>
              <w:right w:val="single" w:sz="4" w:space="0" w:color="000000"/>
            </w:tcBorders>
          </w:tcPr>
          <w:p w14:paraId="3FB48143" w14:textId="77777777" w:rsidR="002702F1" w:rsidRDefault="00B63DA4">
            <w:pPr>
              <w:pStyle w:val="a7"/>
              <w:spacing w:line="276" w:lineRule="auto"/>
              <w:rPr>
                <w:lang w:eastAsia="en-US"/>
              </w:rPr>
            </w:pPr>
            <w:r>
              <w:rPr>
                <w:lang w:eastAsia="en-US"/>
              </w:rPr>
              <w:t>Керівники  консультативних, дорадчих, координаційних, допоміжних органів</w:t>
            </w:r>
          </w:p>
        </w:tc>
      </w:tr>
      <w:tr w:rsidR="002702F1" w14:paraId="3A2B43B9" w14:textId="77777777">
        <w:trPr>
          <w:trHeight w:val="990"/>
        </w:trPr>
        <w:tc>
          <w:tcPr>
            <w:tcW w:w="5355" w:type="dxa"/>
            <w:tcBorders>
              <w:top w:val="single" w:sz="4" w:space="0" w:color="000000"/>
              <w:left w:val="single" w:sz="4" w:space="0" w:color="000000"/>
              <w:bottom w:val="single" w:sz="4" w:space="0" w:color="000000"/>
              <w:right w:val="single" w:sz="4" w:space="0" w:color="000000"/>
            </w:tcBorders>
          </w:tcPr>
          <w:p w14:paraId="5C8F51C6" w14:textId="77777777" w:rsidR="002702F1" w:rsidRDefault="00B63DA4">
            <w:pPr>
              <w:tabs>
                <w:tab w:val="left" w:pos="851"/>
              </w:tabs>
              <w:spacing w:after="0" w:line="240" w:lineRule="auto"/>
              <w:ind w:right="-1"/>
              <w:jc w:val="both"/>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eastAsia="en-US"/>
              </w:rPr>
              <w:t>-комісія з організації благоустрою                          і озеленення  міста;</w:t>
            </w:r>
          </w:p>
          <w:p w14:paraId="0140FBB0" w14:textId="77777777" w:rsidR="002702F1" w:rsidRDefault="00B63DA4">
            <w:pPr>
              <w:tabs>
                <w:tab w:val="left" w:pos="0"/>
                <w:tab w:val="left" w:pos="851"/>
              </w:tabs>
              <w:spacing w:after="0" w:line="240" w:lineRule="auto"/>
              <w:ind w:right="-1"/>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-комісія з питань техногенно-екологічної безпеки та надзвичайних ситуацій;</w:t>
            </w:r>
          </w:p>
          <w:p w14:paraId="350451D9" w14:textId="77777777" w:rsidR="002702F1" w:rsidRDefault="00B63DA4">
            <w:pPr>
              <w:tabs>
                <w:tab w:val="left" w:pos="0"/>
                <w:tab w:val="left" w:pos="851"/>
              </w:tabs>
              <w:spacing w:after="0" w:line="240" w:lineRule="auto"/>
              <w:ind w:right="-1"/>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комісія з питань евакуації;</w:t>
            </w:r>
          </w:p>
          <w:p w14:paraId="01C4D38B" w14:textId="77777777" w:rsidR="002702F1" w:rsidRDefault="00B63DA4">
            <w:pPr>
              <w:tabs>
                <w:tab w:val="left" w:pos="0"/>
                <w:tab w:val="left" w:pos="851"/>
              </w:tabs>
              <w:spacing w:after="0" w:line="240" w:lineRule="auto"/>
              <w:ind w:right="-1"/>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xml:space="preserve">- комісія з питань перевірки </w:t>
            </w:r>
            <w:proofErr w:type="spellStart"/>
            <w:r>
              <w:rPr>
                <w:rFonts w:ascii="Times New Roman" w:hAnsi="Times New Roman" w:cs="Times New Roman"/>
                <w:sz w:val="24"/>
                <w:szCs w:val="24"/>
                <w:lang w:val="uk-UA" w:eastAsia="en-US"/>
              </w:rPr>
              <w:t>укриттів</w:t>
            </w:r>
            <w:proofErr w:type="spellEnd"/>
            <w:r>
              <w:rPr>
                <w:rFonts w:ascii="Times New Roman" w:hAnsi="Times New Roman" w:cs="Times New Roman"/>
                <w:sz w:val="24"/>
                <w:szCs w:val="24"/>
                <w:lang w:val="uk-UA" w:eastAsia="en-US"/>
              </w:rPr>
              <w:t xml:space="preserve"> цивільного захисту;</w:t>
            </w:r>
          </w:p>
          <w:p w14:paraId="76F43513" w14:textId="77777777" w:rsidR="002702F1" w:rsidRDefault="00B63DA4">
            <w:pPr>
              <w:tabs>
                <w:tab w:val="left" w:pos="0"/>
                <w:tab w:val="left" w:pos="851"/>
              </w:tabs>
              <w:spacing w:after="0" w:line="240" w:lineRule="auto"/>
              <w:ind w:right="-1"/>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-комісія з перевірки ведення військового обліку військовозобов’язаних;</w:t>
            </w:r>
          </w:p>
          <w:p w14:paraId="11A51D98" w14:textId="77777777" w:rsidR="002702F1" w:rsidRDefault="00B63DA4">
            <w:pPr>
              <w:tabs>
                <w:tab w:val="left" w:pos="0"/>
                <w:tab w:val="left" w:pos="851"/>
              </w:tabs>
              <w:spacing w:after="0" w:line="240" w:lineRule="auto"/>
              <w:ind w:right="-1"/>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комісія з перевірки стану мобілізаційної готовності на підприємствах, установах і організаціях виконавців мобілізаційних завдань (замовлень);</w:t>
            </w:r>
          </w:p>
          <w:p w14:paraId="066D1096" w14:textId="77777777" w:rsidR="002702F1" w:rsidRDefault="00B63DA4">
            <w:pPr>
              <w:tabs>
                <w:tab w:val="left" w:pos="0"/>
                <w:tab w:val="left" w:pos="851"/>
              </w:tabs>
              <w:spacing w:after="0" w:line="240" w:lineRule="auto"/>
              <w:ind w:right="-1"/>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експертна комісія з питань таємниць;</w:t>
            </w:r>
          </w:p>
          <w:p w14:paraId="2121FF18" w14:textId="77777777" w:rsidR="002702F1" w:rsidRDefault="00B63DA4">
            <w:pPr>
              <w:tabs>
                <w:tab w:val="left" w:pos="0"/>
                <w:tab w:val="left" w:pos="851"/>
              </w:tabs>
              <w:spacing w:after="0" w:line="240" w:lineRule="auto"/>
              <w:ind w:right="-1"/>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комісія з питань перевірки наявності секретних документів</w:t>
            </w:r>
          </w:p>
          <w:p w14:paraId="304402D4" w14:textId="77777777" w:rsidR="002702F1" w:rsidRDefault="00B63DA4">
            <w:pPr>
              <w:tabs>
                <w:tab w:val="left" w:pos="567"/>
                <w:tab w:val="left" w:pos="709"/>
              </w:tabs>
              <w:spacing w:after="0" w:line="240" w:lineRule="auto"/>
              <w:ind w:right="-1"/>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-комісія  з вирішення земельних питань              та спорів;</w:t>
            </w:r>
          </w:p>
          <w:p w14:paraId="3C2D40F4" w14:textId="77777777" w:rsidR="002702F1" w:rsidRDefault="00B63DA4">
            <w:pPr>
              <w:tabs>
                <w:tab w:val="left" w:pos="0"/>
                <w:tab w:val="left" w:pos="851"/>
              </w:tabs>
              <w:spacing w:after="0" w:line="240" w:lineRule="auto"/>
              <w:ind w:right="-1"/>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xml:space="preserve">-конкурсний комітет по визначенню переможців конкурсу на міських автобусних маршрутах загального користування; </w:t>
            </w:r>
          </w:p>
          <w:p w14:paraId="2F21A47D" w14:textId="77777777" w:rsidR="002702F1" w:rsidRDefault="00B63DA4">
            <w:pPr>
              <w:tabs>
                <w:tab w:val="left" w:pos="0"/>
                <w:tab w:val="left" w:pos="851"/>
              </w:tabs>
              <w:spacing w:after="0" w:line="240" w:lineRule="auto"/>
              <w:ind w:right="-1"/>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комісія з погодження розміщення тимчасових споруд на об’єктах благоустрою;</w:t>
            </w:r>
          </w:p>
          <w:p w14:paraId="38B00CB4" w14:textId="77777777" w:rsidR="002702F1" w:rsidRDefault="00B63DA4">
            <w:pPr>
              <w:pStyle w:val="a7"/>
              <w:spacing w:line="276" w:lineRule="auto"/>
              <w:jc w:val="both"/>
              <w:rPr>
                <w:lang w:eastAsia="en-US"/>
              </w:rPr>
            </w:pPr>
            <w:r>
              <w:rPr>
                <w:lang w:eastAsia="en-US"/>
              </w:rPr>
              <w:t xml:space="preserve">-конкурсна комісія з відбору суб’єктів оціночної діяльності, що будуть залучені до проведення незалежної оцінки земельних ділянок міської </w:t>
            </w:r>
            <w:r>
              <w:rPr>
                <w:lang w:eastAsia="en-US"/>
              </w:rPr>
              <w:lastRenderedPageBreak/>
              <w:t>комунальної власності, що підлягають продажу;</w:t>
            </w:r>
          </w:p>
          <w:p w14:paraId="54E41F32" w14:textId="77777777" w:rsidR="002702F1" w:rsidRDefault="00B63DA4">
            <w:pPr>
              <w:spacing w:after="0" w:line="240" w:lineRule="auto"/>
              <w:jc w:val="both"/>
              <w:rPr>
                <w:rFonts w:ascii="Times New Roman" w:eastAsia="Calibri" w:hAnsi="Times New Roman" w:cs="Times New Roman"/>
                <w:sz w:val="24"/>
                <w:szCs w:val="24"/>
                <w:lang w:val="uk-UA" w:eastAsia="en-US"/>
              </w:rPr>
            </w:pPr>
            <w:r>
              <w:rPr>
                <w:rFonts w:eastAsia="Calibri"/>
                <w:sz w:val="28"/>
                <w:szCs w:val="28"/>
                <w:lang w:val="uk-UA" w:eastAsia="en-US"/>
              </w:rPr>
              <w:t xml:space="preserve">- </w:t>
            </w:r>
            <w:r>
              <w:rPr>
                <w:rFonts w:ascii="Times New Roman" w:eastAsia="Calibri" w:hAnsi="Times New Roman" w:cs="Times New Roman"/>
                <w:sz w:val="24"/>
                <w:szCs w:val="24"/>
                <w:lang w:val="uk-UA" w:eastAsia="en-US"/>
              </w:rPr>
              <w:t>постійно діюча робоча група з питань обліку та визначення черговості надання земельних ділянок учасникам АТО та членам їх сімей;</w:t>
            </w:r>
          </w:p>
          <w:p w14:paraId="4E8D97C8" w14:textId="77777777" w:rsidR="002702F1" w:rsidRDefault="00B63DA4">
            <w:pPr>
              <w:spacing w:after="0" w:line="240" w:lineRule="auto"/>
              <w:jc w:val="both"/>
              <w:rPr>
                <w:rFonts w:ascii="Times New Roman" w:eastAsia="Calibri" w:hAnsi="Times New Roman"/>
                <w:sz w:val="24"/>
                <w:szCs w:val="24"/>
                <w:lang w:val="uk-UA" w:eastAsia="en-US"/>
              </w:rPr>
            </w:pPr>
            <w:r>
              <w:rPr>
                <w:rFonts w:ascii="Times New Roman" w:eastAsia="Calibri" w:hAnsi="Times New Roman" w:cs="Times New Roman"/>
                <w:sz w:val="24"/>
                <w:szCs w:val="24"/>
                <w:lang w:val="uk-UA" w:eastAsia="en-US"/>
              </w:rPr>
              <w:t xml:space="preserve">- </w:t>
            </w:r>
            <w:r>
              <w:rPr>
                <w:rFonts w:ascii="Times New Roman" w:eastAsia="Calibri" w:hAnsi="Times New Roman"/>
                <w:sz w:val="24"/>
                <w:szCs w:val="24"/>
                <w:lang w:val="uk-UA" w:eastAsia="en-US"/>
              </w:rPr>
              <w:t>комісія по визначенню постачальника;</w:t>
            </w:r>
          </w:p>
          <w:p w14:paraId="2904AC99" w14:textId="77777777" w:rsidR="002702F1" w:rsidRDefault="00B63DA4">
            <w:pPr>
              <w:spacing w:after="0" w:line="240" w:lineRule="auto"/>
              <w:jc w:val="both"/>
              <w:rPr>
                <w:lang w:eastAsia="en-US"/>
              </w:rPr>
            </w:pPr>
            <w:r>
              <w:rPr>
                <w:rFonts w:ascii="Times New Roman" w:eastAsia="Calibri" w:hAnsi="Times New Roman"/>
                <w:sz w:val="24"/>
                <w:szCs w:val="24"/>
                <w:lang w:val="uk-UA" w:eastAsia="en-US"/>
              </w:rPr>
              <w:t>-аукціонна комісія для продажу об’єктів нерухомого майна;</w:t>
            </w:r>
            <w:r>
              <w:rPr>
                <w:lang w:val="uk-UA" w:eastAsia="en-US"/>
              </w:rPr>
              <w:t xml:space="preserve"> </w:t>
            </w:r>
          </w:p>
          <w:p w14:paraId="335E345D" w14:textId="77777777" w:rsidR="002702F1" w:rsidRDefault="00B63DA4">
            <w:pPr>
              <w:pStyle w:val="a7"/>
              <w:spacing w:line="276" w:lineRule="auto"/>
              <w:jc w:val="both"/>
              <w:rPr>
                <w:lang w:eastAsia="en-US"/>
              </w:rPr>
            </w:pPr>
            <w:r>
              <w:rPr>
                <w:lang w:eastAsia="en-US"/>
              </w:rPr>
              <w:t>-міська евакуаційна комісія.</w:t>
            </w:r>
          </w:p>
          <w:p w14:paraId="400B91E7" w14:textId="77777777" w:rsidR="002702F1" w:rsidRDefault="00B63DA4">
            <w:pPr>
              <w:spacing w:after="0" w:line="240" w:lineRule="auto"/>
              <w:ind w:right="-1"/>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-комісія з питань погашення заборгованості із заробітної плати та інших соціальних виплат;</w:t>
            </w:r>
          </w:p>
          <w:p w14:paraId="16E914A6" w14:textId="77777777" w:rsidR="002702F1" w:rsidRDefault="00B63DA4">
            <w:pPr>
              <w:spacing w:after="0" w:line="240" w:lineRule="auto"/>
              <w:ind w:right="-1"/>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-комісія з питань захисту прав споживачів, розгляду їх скарг, заяв та звернень;</w:t>
            </w:r>
          </w:p>
          <w:p w14:paraId="06C9F3F5" w14:textId="77777777" w:rsidR="002702F1" w:rsidRDefault="00B63DA4">
            <w:pPr>
              <w:spacing w:after="0" w:line="240" w:lineRule="auto"/>
              <w:ind w:right="-1"/>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-комітет з конкурсних торгів виконавчого комітету міської ради;</w:t>
            </w:r>
          </w:p>
        </w:tc>
        <w:tc>
          <w:tcPr>
            <w:tcW w:w="1736" w:type="dxa"/>
            <w:tcBorders>
              <w:top w:val="single" w:sz="4" w:space="0" w:color="000000"/>
              <w:left w:val="single" w:sz="4" w:space="0" w:color="000000"/>
              <w:bottom w:val="single" w:sz="4" w:space="0" w:color="000000"/>
              <w:right w:val="single" w:sz="4" w:space="0" w:color="000000"/>
            </w:tcBorders>
          </w:tcPr>
          <w:p w14:paraId="0CA0B4B4" w14:textId="77777777" w:rsidR="002702F1" w:rsidRDefault="00B63DA4">
            <w:pPr>
              <w:pStyle w:val="a7"/>
              <w:spacing w:line="276" w:lineRule="auto"/>
            </w:pPr>
            <w:r>
              <w:lastRenderedPageBreak/>
              <w:t>за окремим планом</w:t>
            </w:r>
          </w:p>
        </w:tc>
        <w:tc>
          <w:tcPr>
            <w:tcW w:w="2689" w:type="dxa"/>
            <w:tcBorders>
              <w:top w:val="single" w:sz="4" w:space="0" w:color="000000"/>
              <w:left w:val="single" w:sz="4" w:space="0" w:color="000000"/>
              <w:bottom w:val="single" w:sz="4" w:space="0" w:color="000000"/>
              <w:right w:val="single" w:sz="4" w:space="0" w:color="000000"/>
            </w:tcBorders>
          </w:tcPr>
          <w:p w14:paraId="0C4127CC" w14:textId="77777777" w:rsidR="002702F1" w:rsidRDefault="00B63DA4">
            <w:pPr>
              <w:pStyle w:val="a7"/>
              <w:spacing w:line="276" w:lineRule="auto"/>
              <w:rPr>
                <w:lang w:eastAsia="en-US"/>
              </w:rPr>
            </w:pPr>
            <w:r>
              <w:rPr>
                <w:lang w:eastAsia="en-US"/>
              </w:rPr>
              <w:t>Перший заступник міського голови                         з питань діяльності виконавчих органів ради      Ф. Вовченко</w:t>
            </w:r>
          </w:p>
          <w:p w14:paraId="3AA07EBF" w14:textId="77777777" w:rsidR="002702F1" w:rsidRDefault="002702F1">
            <w:pPr>
              <w:pStyle w:val="a7"/>
              <w:spacing w:line="276" w:lineRule="auto"/>
              <w:rPr>
                <w:lang w:eastAsia="en-US"/>
              </w:rPr>
            </w:pPr>
          </w:p>
        </w:tc>
      </w:tr>
      <w:tr w:rsidR="002702F1" w14:paraId="37489099" w14:textId="77777777">
        <w:trPr>
          <w:trHeight w:val="877"/>
        </w:trPr>
        <w:tc>
          <w:tcPr>
            <w:tcW w:w="5355" w:type="dxa"/>
            <w:tcBorders>
              <w:top w:val="single" w:sz="4" w:space="0" w:color="000000"/>
              <w:left w:val="single" w:sz="4" w:space="0" w:color="000000"/>
              <w:bottom w:val="single" w:sz="4" w:space="0" w:color="000000"/>
              <w:right w:val="single" w:sz="4" w:space="0" w:color="000000"/>
            </w:tcBorders>
          </w:tcPr>
          <w:p w14:paraId="28D1DDFC" w14:textId="77777777" w:rsidR="002702F1" w:rsidRDefault="00B63DA4">
            <w:pPr>
              <w:spacing w:after="0" w:line="240" w:lineRule="auto"/>
              <w:ind w:right="-1"/>
              <w:jc w:val="both"/>
              <w:rPr>
                <w:rFonts w:ascii="Times New Roman" w:hAnsi="Times New Roman" w:cs="Times New Roman"/>
                <w:sz w:val="24"/>
                <w:szCs w:val="24"/>
                <w:lang w:eastAsia="en-US"/>
              </w:rPr>
            </w:pPr>
            <w:r>
              <w:rPr>
                <w:lang w:eastAsia="en-US"/>
              </w:rPr>
              <w:t xml:space="preserve"> </w:t>
            </w:r>
            <w:r>
              <w:rPr>
                <w:rFonts w:ascii="Times New Roman" w:hAnsi="Times New Roman" w:cs="Times New Roman"/>
                <w:sz w:val="24"/>
                <w:szCs w:val="24"/>
                <w:lang w:eastAsia="en-US"/>
              </w:rPr>
              <w:t>-</w:t>
            </w:r>
            <w:proofErr w:type="spellStart"/>
            <w:r>
              <w:rPr>
                <w:rFonts w:ascii="Times New Roman" w:hAnsi="Times New Roman" w:cs="Times New Roman"/>
                <w:sz w:val="24"/>
                <w:szCs w:val="24"/>
                <w:lang w:eastAsia="en-US"/>
              </w:rPr>
              <w:t>комісі</w:t>
            </w:r>
            <w:proofErr w:type="spellEnd"/>
            <w:r>
              <w:rPr>
                <w:rFonts w:ascii="Times New Roman" w:hAnsi="Times New Roman" w:cs="Times New Roman"/>
                <w:sz w:val="24"/>
                <w:szCs w:val="24"/>
                <w:lang w:val="uk-UA" w:eastAsia="en-US"/>
              </w:rPr>
              <w:t xml:space="preserve">я </w:t>
            </w:r>
            <w:proofErr w:type="spellStart"/>
            <w:r>
              <w:rPr>
                <w:rFonts w:ascii="Times New Roman" w:hAnsi="Times New Roman" w:cs="Times New Roman"/>
                <w:sz w:val="24"/>
                <w:szCs w:val="24"/>
                <w:lang w:eastAsia="en-US"/>
              </w:rPr>
              <w:t>міської</w:t>
            </w:r>
            <w:proofErr w:type="spellEnd"/>
            <w:r>
              <w:rPr>
                <w:rFonts w:ascii="Times New Roman" w:hAnsi="Times New Roman" w:cs="Times New Roman"/>
                <w:sz w:val="24"/>
                <w:szCs w:val="24"/>
                <w:lang w:eastAsia="en-US"/>
              </w:rPr>
              <w:t xml:space="preserve"> ради з </w:t>
            </w:r>
            <w:proofErr w:type="spellStart"/>
            <w:r>
              <w:rPr>
                <w:rFonts w:ascii="Times New Roman" w:hAnsi="Times New Roman" w:cs="Times New Roman"/>
                <w:sz w:val="24"/>
                <w:szCs w:val="24"/>
                <w:lang w:eastAsia="en-US"/>
              </w:rPr>
              <w:t>питань</w:t>
            </w:r>
            <w:proofErr w:type="spellEnd"/>
            <w:r>
              <w:rPr>
                <w:rFonts w:ascii="Times New Roman" w:hAnsi="Times New Roman" w:cs="Times New Roman"/>
                <w:sz w:val="24"/>
                <w:szCs w:val="24"/>
                <w:lang w:val="uk-UA" w:eastAsia="en-US"/>
              </w:rPr>
              <w:t xml:space="preserve"> </w:t>
            </w:r>
            <w:proofErr w:type="spellStart"/>
            <w:r>
              <w:rPr>
                <w:rFonts w:ascii="Times New Roman" w:hAnsi="Times New Roman" w:cs="Times New Roman"/>
                <w:sz w:val="24"/>
                <w:szCs w:val="24"/>
                <w:lang w:eastAsia="en-US"/>
              </w:rPr>
              <w:t>поновлення</w:t>
            </w:r>
            <w:proofErr w:type="spellEnd"/>
            <w:r>
              <w:rPr>
                <w:rFonts w:ascii="Times New Roman" w:hAnsi="Times New Roman" w:cs="Times New Roman"/>
                <w:sz w:val="24"/>
                <w:szCs w:val="24"/>
                <w:lang w:eastAsia="en-US"/>
              </w:rPr>
              <w:t xml:space="preserve"> прав </w:t>
            </w:r>
            <w:proofErr w:type="spellStart"/>
            <w:r>
              <w:rPr>
                <w:rFonts w:ascii="Times New Roman" w:hAnsi="Times New Roman" w:cs="Times New Roman"/>
                <w:sz w:val="24"/>
                <w:szCs w:val="24"/>
                <w:lang w:eastAsia="en-US"/>
              </w:rPr>
              <w:t>реабілітованих</w:t>
            </w:r>
            <w:proofErr w:type="spellEnd"/>
            <w:r>
              <w:rPr>
                <w:rFonts w:ascii="Times New Roman" w:hAnsi="Times New Roman" w:cs="Times New Roman"/>
                <w:sz w:val="24"/>
                <w:szCs w:val="24"/>
                <w:lang w:eastAsia="en-US"/>
              </w:rPr>
              <w:t>;</w:t>
            </w:r>
          </w:p>
          <w:p w14:paraId="163DD4DB" w14:textId="77777777" w:rsidR="002702F1" w:rsidRPr="00B63DA4" w:rsidRDefault="00B63DA4">
            <w:pPr>
              <w:pStyle w:val="HTML"/>
              <w:shd w:val="clear" w:color="auto" w:fill="FFFFFF"/>
              <w:jc w:val="both"/>
              <w:rPr>
                <w:rFonts w:ascii="Times New Roman" w:hAnsi="Times New Roman" w:hint="default"/>
                <w:shd w:val="clear" w:color="auto" w:fill="FFFFFF"/>
                <w:lang w:val="ru-RU"/>
              </w:rPr>
            </w:pPr>
            <w:r>
              <w:rPr>
                <w:rFonts w:ascii="Times New Roman" w:hAnsi="Times New Roman" w:hint="default"/>
                <w:lang w:val="uk-UA" w:eastAsia="en-US"/>
              </w:rPr>
              <w:t>-</w:t>
            </w:r>
            <w:r>
              <w:rPr>
                <w:rFonts w:ascii="Times New Roman" w:hAnsi="Times New Roman" w:hint="default"/>
                <w:shd w:val="clear" w:color="auto" w:fill="FFFFFF"/>
                <w:lang w:val="uk-UA"/>
              </w:rPr>
              <w:t>комісія д</w:t>
            </w:r>
            <w:r w:rsidRPr="00B63DA4">
              <w:rPr>
                <w:rFonts w:ascii="Times New Roman" w:hAnsi="Times New Roman" w:hint="default"/>
                <w:shd w:val="clear" w:color="auto" w:fill="FFFFFF"/>
                <w:lang w:val="ru-RU"/>
              </w:rPr>
              <w:t xml:space="preserve">ля </w:t>
            </w:r>
            <w:proofErr w:type="spellStart"/>
            <w:r w:rsidRPr="00B63DA4">
              <w:rPr>
                <w:rFonts w:ascii="Times New Roman" w:hAnsi="Times New Roman" w:hint="default"/>
                <w:shd w:val="clear" w:color="auto" w:fill="FFFFFF"/>
                <w:lang w:val="ru-RU"/>
              </w:rPr>
              <w:t>розгляду</w:t>
            </w:r>
            <w:proofErr w:type="spellEnd"/>
            <w:r w:rsidRPr="00B63DA4">
              <w:rPr>
                <w:rFonts w:ascii="Times New Roman" w:hAnsi="Times New Roman" w:hint="default"/>
                <w:shd w:val="clear" w:color="auto" w:fill="FFFFFF"/>
                <w:lang w:val="ru-RU"/>
              </w:rPr>
              <w:t xml:space="preserve"> </w:t>
            </w:r>
            <w:proofErr w:type="spellStart"/>
            <w:r w:rsidRPr="00B63DA4">
              <w:rPr>
                <w:rFonts w:ascii="Times New Roman" w:hAnsi="Times New Roman" w:hint="default"/>
                <w:shd w:val="clear" w:color="auto" w:fill="FFFFFF"/>
                <w:lang w:val="ru-RU"/>
              </w:rPr>
              <w:t>звернень</w:t>
            </w:r>
            <w:proofErr w:type="spellEnd"/>
            <w:r w:rsidRPr="00B63DA4">
              <w:rPr>
                <w:rFonts w:ascii="Times New Roman" w:hAnsi="Times New Roman" w:hint="default"/>
                <w:shd w:val="clear" w:color="auto" w:fill="FFFFFF"/>
                <w:lang w:val="ru-RU"/>
              </w:rPr>
              <w:t xml:space="preserve"> </w:t>
            </w:r>
            <w:proofErr w:type="spellStart"/>
            <w:r w:rsidRPr="00B63DA4">
              <w:rPr>
                <w:rFonts w:ascii="Times New Roman" w:hAnsi="Times New Roman" w:hint="default"/>
                <w:shd w:val="clear" w:color="auto" w:fill="FFFFFF"/>
                <w:lang w:val="ru-RU"/>
              </w:rPr>
              <w:t>жителів</w:t>
            </w:r>
            <w:proofErr w:type="spellEnd"/>
            <w:r w:rsidRPr="00B63DA4">
              <w:rPr>
                <w:rFonts w:ascii="Times New Roman" w:hAnsi="Times New Roman" w:hint="default"/>
                <w:shd w:val="clear" w:color="auto" w:fill="FFFFFF"/>
                <w:lang w:val="ru-RU"/>
              </w:rPr>
              <w:t xml:space="preserve"> </w:t>
            </w:r>
            <w:proofErr w:type="spellStart"/>
            <w:r w:rsidRPr="00B63DA4">
              <w:rPr>
                <w:rFonts w:ascii="Times New Roman" w:hAnsi="Times New Roman" w:hint="default"/>
                <w:shd w:val="clear" w:color="auto" w:fill="FFFFFF"/>
                <w:lang w:val="ru-RU"/>
              </w:rPr>
              <w:t>Ніжинської</w:t>
            </w:r>
            <w:proofErr w:type="spellEnd"/>
            <w:r w:rsidRPr="00B63DA4">
              <w:rPr>
                <w:rFonts w:ascii="Times New Roman" w:hAnsi="Times New Roman" w:hint="default"/>
                <w:shd w:val="clear" w:color="auto" w:fill="FFFFFF"/>
                <w:lang w:val="ru-RU"/>
              </w:rPr>
              <w:t xml:space="preserve"> </w:t>
            </w:r>
            <w:proofErr w:type="spellStart"/>
            <w:r w:rsidRPr="00B63DA4">
              <w:rPr>
                <w:rFonts w:ascii="Times New Roman" w:hAnsi="Times New Roman" w:hint="default"/>
                <w:shd w:val="clear" w:color="auto" w:fill="FFFFFF"/>
                <w:lang w:val="ru-RU"/>
              </w:rPr>
              <w:t>міської</w:t>
            </w:r>
            <w:proofErr w:type="spellEnd"/>
            <w:r w:rsidRPr="00B63DA4">
              <w:rPr>
                <w:rFonts w:ascii="Times New Roman" w:hAnsi="Times New Roman" w:hint="default"/>
                <w:shd w:val="clear" w:color="auto" w:fill="FFFFFF"/>
                <w:lang w:val="ru-RU"/>
              </w:rPr>
              <w:t xml:space="preserve"> </w:t>
            </w:r>
            <w:proofErr w:type="spellStart"/>
            <w:r w:rsidRPr="00B63DA4">
              <w:rPr>
                <w:rFonts w:ascii="Times New Roman" w:hAnsi="Times New Roman" w:hint="default"/>
                <w:shd w:val="clear" w:color="auto" w:fill="FFFFFF"/>
                <w:lang w:val="ru-RU"/>
              </w:rPr>
              <w:t>територіальної</w:t>
            </w:r>
            <w:proofErr w:type="spellEnd"/>
            <w:r w:rsidRPr="00B63DA4">
              <w:rPr>
                <w:rFonts w:ascii="Times New Roman" w:hAnsi="Times New Roman" w:hint="default"/>
                <w:shd w:val="clear" w:color="auto" w:fill="FFFFFF"/>
                <w:lang w:val="ru-RU"/>
              </w:rPr>
              <w:t xml:space="preserve"> </w:t>
            </w:r>
            <w:proofErr w:type="spellStart"/>
            <w:r w:rsidRPr="00B63DA4">
              <w:rPr>
                <w:rFonts w:ascii="Times New Roman" w:hAnsi="Times New Roman" w:hint="default"/>
                <w:shd w:val="clear" w:color="auto" w:fill="FFFFFF"/>
                <w:lang w:val="ru-RU"/>
              </w:rPr>
              <w:t>громади</w:t>
            </w:r>
            <w:proofErr w:type="spellEnd"/>
            <w:r w:rsidRPr="00B63DA4">
              <w:rPr>
                <w:rFonts w:ascii="Times New Roman" w:hAnsi="Times New Roman" w:hint="default"/>
                <w:shd w:val="clear" w:color="auto" w:fill="FFFFFF"/>
                <w:lang w:val="ru-RU"/>
              </w:rPr>
              <w:t xml:space="preserve"> з </w:t>
            </w:r>
            <w:proofErr w:type="spellStart"/>
            <w:r w:rsidRPr="00B63DA4">
              <w:rPr>
                <w:rFonts w:ascii="Times New Roman" w:hAnsi="Times New Roman" w:hint="default"/>
                <w:shd w:val="clear" w:color="auto" w:fill="FFFFFF"/>
                <w:lang w:val="ru-RU"/>
              </w:rPr>
              <w:t>питань</w:t>
            </w:r>
            <w:proofErr w:type="spellEnd"/>
            <w:r w:rsidRPr="00B63DA4">
              <w:rPr>
                <w:rFonts w:ascii="Times New Roman" w:hAnsi="Times New Roman" w:hint="default"/>
                <w:shd w:val="clear" w:color="auto" w:fill="FFFFFF"/>
                <w:lang w:val="ru-RU"/>
              </w:rPr>
              <w:t xml:space="preserve"> </w:t>
            </w:r>
            <w:proofErr w:type="spellStart"/>
            <w:r w:rsidRPr="00B63DA4">
              <w:rPr>
                <w:rFonts w:ascii="Times New Roman" w:hAnsi="Times New Roman" w:hint="default"/>
                <w:shd w:val="clear" w:color="auto" w:fill="FFFFFF"/>
                <w:lang w:val="ru-RU"/>
              </w:rPr>
              <w:t>забудови</w:t>
            </w:r>
            <w:proofErr w:type="spellEnd"/>
          </w:p>
          <w:p w14:paraId="5D1B93E6" w14:textId="77777777" w:rsidR="002702F1" w:rsidRDefault="00B63DA4">
            <w:pPr>
              <w:pStyle w:val="HTML"/>
              <w:shd w:val="clear" w:color="auto" w:fill="FFFFFF"/>
              <w:jc w:val="both"/>
              <w:rPr>
                <w:rFonts w:ascii="Times New Roman" w:hAnsi="Times New Roman" w:hint="default"/>
                <w:shd w:val="clear" w:color="auto" w:fill="FFFFFF"/>
                <w:lang w:val="uk-UA"/>
              </w:rPr>
            </w:pPr>
            <w:r>
              <w:rPr>
                <w:rFonts w:ascii="Times New Roman" w:hAnsi="Times New Roman" w:hint="default"/>
                <w:shd w:val="clear" w:color="auto" w:fill="FFFFFF"/>
                <w:lang w:val="uk-UA"/>
              </w:rPr>
              <w:t>-</w:t>
            </w:r>
            <w:proofErr w:type="spellStart"/>
            <w:r w:rsidRPr="00B63DA4">
              <w:rPr>
                <w:rFonts w:ascii="Times New Roman" w:hAnsi="Times New Roman" w:hint="default"/>
                <w:shd w:val="clear" w:color="auto" w:fill="FFFFFF"/>
                <w:lang w:val="ru-RU"/>
              </w:rPr>
              <w:t>робоч</w:t>
            </w:r>
            <w:proofErr w:type="spellEnd"/>
            <w:r>
              <w:rPr>
                <w:rFonts w:ascii="Times New Roman" w:hAnsi="Times New Roman" w:hint="default"/>
                <w:shd w:val="clear" w:color="auto" w:fill="FFFFFF"/>
                <w:lang w:val="uk-UA"/>
              </w:rPr>
              <w:t>а</w:t>
            </w:r>
            <w:r w:rsidRPr="00B63DA4">
              <w:rPr>
                <w:rFonts w:ascii="Times New Roman" w:hAnsi="Times New Roman" w:hint="default"/>
                <w:shd w:val="clear" w:color="auto" w:fill="FFFFFF"/>
                <w:lang w:val="ru-RU"/>
              </w:rPr>
              <w:t xml:space="preserve"> </w:t>
            </w:r>
            <w:proofErr w:type="spellStart"/>
            <w:r w:rsidRPr="00B63DA4">
              <w:rPr>
                <w:rFonts w:ascii="Times New Roman" w:hAnsi="Times New Roman" w:hint="default"/>
                <w:shd w:val="clear" w:color="auto" w:fill="FFFFFF"/>
                <w:lang w:val="ru-RU"/>
              </w:rPr>
              <w:t>груп</w:t>
            </w:r>
            <w:proofErr w:type="spellEnd"/>
            <w:r>
              <w:rPr>
                <w:rFonts w:ascii="Times New Roman" w:hAnsi="Times New Roman" w:hint="default"/>
                <w:shd w:val="clear" w:color="auto" w:fill="FFFFFF"/>
                <w:lang w:val="uk-UA"/>
              </w:rPr>
              <w:t>а</w:t>
            </w:r>
            <w:r w:rsidRPr="00B63DA4">
              <w:rPr>
                <w:rFonts w:ascii="Times New Roman" w:hAnsi="Times New Roman" w:hint="default"/>
                <w:shd w:val="clear" w:color="auto" w:fill="FFFFFF"/>
                <w:lang w:val="ru-RU"/>
              </w:rPr>
              <w:t xml:space="preserve"> </w:t>
            </w:r>
            <w:r>
              <w:rPr>
                <w:rFonts w:ascii="Times New Roman" w:hAnsi="Times New Roman" w:hint="default"/>
                <w:shd w:val="clear" w:color="auto" w:fill="FFFFFF"/>
                <w:lang w:val="uk-UA"/>
              </w:rPr>
              <w:t>з</w:t>
            </w:r>
            <w:r w:rsidRPr="00B63DA4">
              <w:rPr>
                <w:rFonts w:ascii="Times New Roman" w:hAnsi="Times New Roman" w:hint="default"/>
                <w:shd w:val="clear" w:color="auto" w:fill="FFFFFF"/>
                <w:lang w:val="ru-RU"/>
              </w:rPr>
              <w:t xml:space="preserve"> </w:t>
            </w:r>
            <w:proofErr w:type="spellStart"/>
            <w:r w:rsidRPr="00B63DA4">
              <w:rPr>
                <w:rFonts w:ascii="Times New Roman" w:hAnsi="Times New Roman" w:hint="default"/>
                <w:shd w:val="clear" w:color="auto" w:fill="FFFFFF"/>
                <w:lang w:val="ru-RU"/>
              </w:rPr>
              <w:t>формування</w:t>
            </w:r>
            <w:proofErr w:type="spellEnd"/>
            <w:r w:rsidRPr="00B63DA4">
              <w:rPr>
                <w:rFonts w:ascii="Times New Roman" w:hAnsi="Times New Roman" w:hint="default"/>
                <w:shd w:val="clear" w:color="auto" w:fill="FFFFFF"/>
                <w:lang w:val="ru-RU"/>
              </w:rPr>
              <w:t xml:space="preserve"> </w:t>
            </w:r>
            <w:proofErr w:type="spellStart"/>
            <w:r w:rsidRPr="00B63DA4">
              <w:rPr>
                <w:rFonts w:ascii="Times New Roman" w:hAnsi="Times New Roman" w:hint="default"/>
                <w:shd w:val="clear" w:color="auto" w:fill="FFFFFF"/>
                <w:lang w:val="ru-RU"/>
              </w:rPr>
              <w:t>завдання</w:t>
            </w:r>
            <w:proofErr w:type="spellEnd"/>
            <w:r w:rsidRPr="00B63DA4">
              <w:rPr>
                <w:rFonts w:ascii="Times New Roman" w:hAnsi="Times New Roman" w:hint="default"/>
                <w:shd w:val="clear" w:color="auto" w:fill="FFFFFF"/>
                <w:lang w:val="ru-RU"/>
              </w:rPr>
              <w:t xml:space="preserve"> на </w:t>
            </w:r>
            <w:proofErr w:type="spellStart"/>
            <w:r w:rsidRPr="00B63DA4">
              <w:rPr>
                <w:rFonts w:ascii="Times New Roman" w:hAnsi="Times New Roman" w:hint="default"/>
                <w:shd w:val="clear" w:color="auto" w:fill="FFFFFF"/>
                <w:lang w:val="ru-RU"/>
              </w:rPr>
              <w:t>розроблення</w:t>
            </w:r>
            <w:proofErr w:type="spellEnd"/>
            <w:r w:rsidRPr="00B63DA4">
              <w:rPr>
                <w:rFonts w:ascii="Times New Roman" w:hAnsi="Times New Roman" w:hint="default"/>
                <w:shd w:val="clear" w:color="auto" w:fill="FFFFFF"/>
                <w:lang w:val="ru-RU"/>
              </w:rPr>
              <w:t xml:space="preserve"> Комплексного плану </w:t>
            </w:r>
            <w:proofErr w:type="spellStart"/>
            <w:r w:rsidRPr="00B63DA4">
              <w:rPr>
                <w:rFonts w:ascii="Times New Roman" w:hAnsi="Times New Roman" w:hint="default"/>
                <w:shd w:val="clear" w:color="auto" w:fill="FFFFFF"/>
                <w:lang w:val="ru-RU"/>
              </w:rPr>
              <w:t>просторового</w:t>
            </w:r>
            <w:proofErr w:type="spellEnd"/>
            <w:r w:rsidRPr="00B63DA4">
              <w:rPr>
                <w:rFonts w:ascii="Times New Roman" w:hAnsi="Times New Roman" w:hint="default"/>
                <w:shd w:val="clear" w:color="auto" w:fill="FFFFFF"/>
                <w:lang w:val="ru-RU"/>
              </w:rPr>
              <w:t xml:space="preserve"> </w:t>
            </w:r>
            <w:proofErr w:type="spellStart"/>
            <w:r w:rsidRPr="00B63DA4">
              <w:rPr>
                <w:rFonts w:ascii="Times New Roman" w:hAnsi="Times New Roman" w:hint="default"/>
                <w:shd w:val="clear" w:color="auto" w:fill="FFFFFF"/>
                <w:lang w:val="ru-RU"/>
              </w:rPr>
              <w:t>розвитку</w:t>
            </w:r>
            <w:proofErr w:type="spellEnd"/>
            <w:r w:rsidRPr="00B63DA4">
              <w:rPr>
                <w:rFonts w:ascii="Times New Roman" w:hAnsi="Times New Roman" w:hint="default"/>
                <w:shd w:val="clear" w:color="auto" w:fill="FFFFFF"/>
                <w:lang w:val="ru-RU"/>
              </w:rPr>
              <w:t xml:space="preserve"> </w:t>
            </w:r>
            <w:proofErr w:type="spellStart"/>
            <w:r w:rsidRPr="00B63DA4">
              <w:rPr>
                <w:rFonts w:ascii="Times New Roman" w:hAnsi="Times New Roman" w:hint="default"/>
                <w:shd w:val="clear" w:color="auto" w:fill="FFFFFF"/>
                <w:lang w:val="ru-RU"/>
              </w:rPr>
              <w:t>Ніжинської</w:t>
            </w:r>
            <w:proofErr w:type="spellEnd"/>
            <w:r w:rsidRPr="00B63DA4">
              <w:rPr>
                <w:rFonts w:ascii="Times New Roman" w:hAnsi="Times New Roman" w:hint="default"/>
                <w:shd w:val="clear" w:color="auto" w:fill="FFFFFF"/>
                <w:lang w:val="ru-RU"/>
              </w:rPr>
              <w:t xml:space="preserve"> </w:t>
            </w:r>
            <w:proofErr w:type="spellStart"/>
            <w:r w:rsidRPr="00B63DA4">
              <w:rPr>
                <w:rFonts w:ascii="Times New Roman" w:hAnsi="Times New Roman" w:hint="default"/>
                <w:shd w:val="clear" w:color="auto" w:fill="FFFFFF"/>
                <w:lang w:val="ru-RU"/>
              </w:rPr>
              <w:t>міської</w:t>
            </w:r>
            <w:proofErr w:type="spellEnd"/>
            <w:r w:rsidRPr="00B63DA4">
              <w:rPr>
                <w:rFonts w:ascii="Times New Roman" w:hAnsi="Times New Roman" w:hint="default"/>
                <w:shd w:val="clear" w:color="auto" w:fill="FFFFFF"/>
                <w:lang w:val="ru-RU"/>
              </w:rPr>
              <w:t xml:space="preserve"> </w:t>
            </w:r>
            <w:proofErr w:type="spellStart"/>
            <w:r w:rsidRPr="00B63DA4">
              <w:rPr>
                <w:rFonts w:ascii="Times New Roman" w:hAnsi="Times New Roman" w:hint="default"/>
                <w:shd w:val="clear" w:color="auto" w:fill="FFFFFF"/>
                <w:lang w:val="ru-RU"/>
              </w:rPr>
              <w:t>територіальної</w:t>
            </w:r>
            <w:proofErr w:type="spellEnd"/>
            <w:r w:rsidRPr="00B63DA4">
              <w:rPr>
                <w:rFonts w:ascii="Times New Roman" w:hAnsi="Times New Roman" w:hint="default"/>
                <w:shd w:val="clear" w:color="auto" w:fill="FFFFFF"/>
                <w:lang w:val="ru-RU"/>
              </w:rPr>
              <w:t xml:space="preserve"> </w:t>
            </w:r>
            <w:proofErr w:type="spellStart"/>
            <w:r w:rsidRPr="00B63DA4">
              <w:rPr>
                <w:rFonts w:ascii="Times New Roman" w:hAnsi="Times New Roman" w:hint="default"/>
                <w:shd w:val="clear" w:color="auto" w:fill="FFFFFF"/>
                <w:lang w:val="ru-RU"/>
              </w:rPr>
              <w:t>громади</w:t>
            </w:r>
            <w:proofErr w:type="spellEnd"/>
            <w:r>
              <w:rPr>
                <w:rFonts w:ascii="Times New Roman" w:hAnsi="Times New Roman" w:hint="default"/>
                <w:shd w:val="clear" w:color="auto" w:fill="FFFFFF"/>
                <w:lang w:val="uk-UA"/>
              </w:rPr>
              <w:t>;</w:t>
            </w:r>
          </w:p>
          <w:p w14:paraId="0605BD31" w14:textId="77777777" w:rsidR="002702F1" w:rsidRDefault="00B63DA4">
            <w:pPr>
              <w:pStyle w:val="HTML"/>
              <w:shd w:val="clear" w:color="auto" w:fill="FFFFFF"/>
              <w:jc w:val="both"/>
              <w:rPr>
                <w:rFonts w:ascii="Times New Roman" w:hAnsi="Times New Roman" w:hint="default"/>
                <w:lang w:val="uk-UA" w:eastAsia="en-US"/>
              </w:rPr>
            </w:pPr>
            <w:r>
              <w:rPr>
                <w:rFonts w:ascii="Times New Roman" w:hAnsi="Times New Roman" w:hint="default"/>
                <w:shd w:val="clear" w:color="auto" w:fill="FFFFFF"/>
                <w:lang w:val="uk-UA"/>
              </w:rPr>
              <w:t>-</w:t>
            </w:r>
            <w:proofErr w:type="spellStart"/>
            <w:r w:rsidRPr="00B63DA4">
              <w:rPr>
                <w:rFonts w:ascii="Times New Roman" w:hAnsi="Times New Roman" w:hint="default"/>
                <w:shd w:val="clear" w:color="auto" w:fill="FFFFFF"/>
                <w:lang w:val="ru-RU"/>
              </w:rPr>
              <w:t>архітектурно-містобудівна</w:t>
            </w:r>
            <w:proofErr w:type="spellEnd"/>
            <w:r w:rsidRPr="00B63DA4">
              <w:rPr>
                <w:rFonts w:ascii="Times New Roman" w:hAnsi="Times New Roman" w:hint="default"/>
                <w:shd w:val="clear" w:color="auto" w:fill="FFFFFF"/>
                <w:lang w:val="ru-RU"/>
              </w:rPr>
              <w:t xml:space="preserve"> рада в м. </w:t>
            </w:r>
            <w:proofErr w:type="spellStart"/>
            <w:r w:rsidRPr="00B63DA4">
              <w:rPr>
                <w:rFonts w:ascii="Times New Roman" w:hAnsi="Times New Roman" w:hint="default"/>
                <w:shd w:val="clear" w:color="auto" w:fill="FFFFFF"/>
                <w:lang w:val="ru-RU"/>
              </w:rPr>
              <w:t>Ніжині</w:t>
            </w:r>
            <w:proofErr w:type="spellEnd"/>
            <w:r w:rsidRPr="00B63DA4">
              <w:rPr>
                <w:rFonts w:ascii="Times New Roman" w:hAnsi="Times New Roman" w:hint="default"/>
                <w:shd w:val="clear" w:color="auto" w:fill="FFFFFF"/>
                <w:lang w:val="ru-RU"/>
              </w:rPr>
              <w:t xml:space="preserve"> при </w:t>
            </w:r>
            <w:proofErr w:type="spellStart"/>
            <w:r w:rsidRPr="00B63DA4">
              <w:rPr>
                <w:rFonts w:ascii="Times New Roman" w:hAnsi="Times New Roman" w:hint="default"/>
                <w:shd w:val="clear" w:color="auto" w:fill="FFFFFF"/>
                <w:lang w:val="ru-RU"/>
              </w:rPr>
              <w:t>відділі</w:t>
            </w:r>
            <w:proofErr w:type="spellEnd"/>
            <w:r w:rsidRPr="00B63DA4">
              <w:rPr>
                <w:rFonts w:ascii="Times New Roman" w:hAnsi="Times New Roman" w:hint="default"/>
                <w:shd w:val="clear" w:color="auto" w:fill="FFFFFF"/>
                <w:lang w:val="ru-RU"/>
              </w:rPr>
              <w:t xml:space="preserve"> </w:t>
            </w:r>
            <w:proofErr w:type="spellStart"/>
            <w:r w:rsidRPr="00B63DA4">
              <w:rPr>
                <w:rFonts w:ascii="Times New Roman" w:hAnsi="Times New Roman" w:hint="default"/>
                <w:shd w:val="clear" w:color="auto" w:fill="FFFFFF"/>
                <w:lang w:val="ru-RU"/>
              </w:rPr>
              <w:t>містобудування</w:t>
            </w:r>
            <w:proofErr w:type="spellEnd"/>
            <w:r w:rsidRPr="00B63DA4">
              <w:rPr>
                <w:rFonts w:ascii="Times New Roman" w:hAnsi="Times New Roman" w:hint="default"/>
                <w:shd w:val="clear" w:color="auto" w:fill="FFFFFF"/>
                <w:lang w:val="ru-RU"/>
              </w:rPr>
              <w:t xml:space="preserve"> та архітектури</w:t>
            </w:r>
          </w:p>
        </w:tc>
        <w:tc>
          <w:tcPr>
            <w:tcW w:w="1736" w:type="dxa"/>
            <w:tcBorders>
              <w:top w:val="single" w:sz="4" w:space="0" w:color="000000"/>
              <w:left w:val="single" w:sz="4" w:space="0" w:color="000000"/>
              <w:bottom w:val="single" w:sz="4" w:space="0" w:color="000000"/>
              <w:right w:val="single" w:sz="4" w:space="0" w:color="000000"/>
            </w:tcBorders>
          </w:tcPr>
          <w:p w14:paraId="2537C417" w14:textId="77777777" w:rsidR="002702F1" w:rsidRDefault="00B63DA4">
            <w:pPr>
              <w:pStyle w:val="a7"/>
              <w:spacing w:line="276" w:lineRule="auto"/>
            </w:pPr>
            <w:r>
              <w:t>за окремим планом</w:t>
            </w:r>
          </w:p>
        </w:tc>
        <w:tc>
          <w:tcPr>
            <w:tcW w:w="2689" w:type="dxa"/>
            <w:tcBorders>
              <w:top w:val="single" w:sz="4" w:space="0" w:color="000000"/>
              <w:left w:val="single" w:sz="4" w:space="0" w:color="000000"/>
              <w:bottom w:val="single" w:sz="4" w:space="0" w:color="000000"/>
              <w:right w:val="single" w:sz="4" w:space="0" w:color="000000"/>
            </w:tcBorders>
          </w:tcPr>
          <w:p w14:paraId="676A5E2D" w14:textId="77777777" w:rsidR="002702F1" w:rsidRDefault="00B63DA4">
            <w:pPr>
              <w:pStyle w:val="a7"/>
              <w:spacing w:line="276" w:lineRule="auto"/>
              <w:rPr>
                <w:lang w:eastAsia="en-US"/>
              </w:rPr>
            </w:pPr>
            <w:r>
              <w:rPr>
                <w:lang w:eastAsia="en-US"/>
              </w:rPr>
              <w:t>Секретар міської ради</w:t>
            </w:r>
          </w:p>
          <w:p w14:paraId="76ABCA8C" w14:textId="77777777" w:rsidR="002702F1" w:rsidRDefault="00B63DA4">
            <w:pPr>
              <w:pStyle w:val="a7"/>
              <w:spacing w:line="276" w:lineRule="auto"/>
              <w:rPr>
                <w:lang w:eastAsia="en-US"/>
              </w:rPr>
            </w:pPr>
            <w:proofErr w:type="spellStart"/>
            <w:r>
              <w:rPr>
                <w:lang w:eastAsia="en-US"/>
              </w:rPr>
              <w:t>Ю.Хоменко</w:t>
            </w:r>
            <w:proofErr w:type="spellEnd"/>
          </w:p>
          <w:p w14:paraId="378653C5" w14:textId="77777777" w:rsidR="002702F1" w:rsidRDefault="002702F1">
            <w:pPr>
              <w:pStyle w:val="a7"/>
              <w:spacing w:line="276" w:lineRule="auto"/>
              <w:rPr>
                <w:lang w:eastAsia="en-US"/>
              </w:rPr>
            </w:pPr>
          </w:p>
        </w:tc>
      </w:tr>
      <w:tr w:rsidR="002702F1" w14:paraId="6DA0AC0B" w14:textId="77777777">
        <w:trPr>
          <w:trHeight w:val="410"/>
        </w:trPr>
        <w:tc>
          <w:tcPr>
            <w:tcW w:w="5355" w:type="dxa"/>
            <w:tcBorders>
              <w:top w:val="single" w:sz="4" w:space="0" w:color="000000"/>
              <w:left w:val="single" w:sz="4" w:space="0" w:color="000000"/>
              <w:bottom w:val="single" w:sz="4" w:space="0" w:color="auto"/>
              <w:right w:val="single" w:sz="4" w:space="0" w:color="000000"/>
            </w:tcBorders>
          </w:tcPr>
          <w:p w14:paraId="75E003DD" w14:textId="77777777" w:rsidR="002702F1" w:rsidRDefault="00B63DA4">
            <w:pPr>
              <w:tabs>
                <w:tab w:val="left" w:pos="851"/>
              </w:tabs>
              <w:spacing w:after="0" w:line="240" w:lineRule="auto"/>
              <w:ind w:right="-1"/>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-координаційна рада у справах дітей;</w:t>
            </w:r>
          </w:p>
          <w:p w14:paraId="2E011DA9" w14:textId="77777777" w:rsidR="002702F1" w:rsidRDefault="00B63DA4">
            <w:pPr>
              <w:tabs>
                <w:tab w:val="left" w:pos="851"/>
              </w:tabs>
              <w:spacing w:after="0" w:line="240" w:lineRule="auto"/>
              <w:ind w:right="-1"/>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-комісія з питань захисту прав дитини;</w:t>
            </w:r>
          </w:p>
          <w:p w14:paraId="7BDBB747" w14:textId="77777777" w:rsidR="002702F1" w:rsidRDefault="00B63DA4">
            <w:pPr>
              <w:tabs>
                <w:tab w:val="left" w:pos="567"/>
              </w:tabs>
              <w:spacing w:after="0" w:line="240" w:lineRule="auto"/>
              <w:ind w:right="-1"/>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-опікунська рада;</w:t>
            </w:r>
          </w:p>
          <w:p w14:paraId="37132BA9" w14:textId="77777777" w:rsidR="002702F1" w:rsidRDefault="00B63DA4">
            <w:pPr>
              <w:tabs>
                <w:tab w:val="left" w:pos="851"/>
              </w:tabs>
              <w:spacing w:after="0" w:line="240" w:lineRule="auto"/>
              <w:ind w:right="-1"/>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-комісія по наданню матеріальної допомоги малозабезпеченим  верствам населення;</w:t>
            </w:r>
          </w:p>
          <w:p w14:paraId="757EB873" w14:textId="77777777" w:rsidR="002702F1" w:rsidRDefault="00B63DA4">
            <w:pPr>
              <w:tabs>
                <w:tab w:val="left" w:pos="567"/>
              </w:tabs>
              <w:spacing w:after="0" w:line="240" w:lineRule="auto"/>
              <w:ind w:right="-1"/>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-спостережна комісія;</w:t>
            </w:r>
          </w:p>
          <w:p w14:paraId="19770D9D" w14:textId="77777777" w:rsidR="002702F1" w:rsidRDefault="00B63DA4">
            <w:pPr>
              <w:tabs>
                <w:tab w:val="left" w:pos="567"/>
              </w:tabs>
              <w:spacing w:after="0" w:line="240" w:lineRule="auto"/>
              <w:ind w:right="-1"/>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-координаційна рада з гендерних питань, проблем сім’ї,  запобігання та протидії домашньому насильству, насильству за ознакою статі, торгівлі людьми;</w:t>
            </w:r>
          </w:p>
          <w:p w14:paraId="07520100" w14:textId="77777777" w:rsidR="002702F1" w:rsidRDefault="00B63DA4">
            <w:pPr>
              <w:tabs>
                <w:tab w:val="left" w:pos="567"/>
              </w:tabs>
              <w:spacing w:after="0" w:line="240" w:lineRule="auto"/>
              <w:ind w:right="-1"/>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-комісія по визначенню осіб на стипендії обдарованій учнівській та студентській молоді Ніжинської міської територіальної громади;</w:t>
            </w:r>
          </w:p>
          <w:p w14:paraId="6FFD22FB" w14:textId="77777777" w:rsidR="002702F1" w:rsidRDefault="00B63DA4">
            <w:pPr>
              <w:tabs>
                <w:tab w:val="left" w:pos="567"/>
              </w:tabs>
              <w:spacing w:after="0" w:line="240" w:lineRule="auto"/>
              <w:ind w:right="-1"/>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-координаційна рада з питань запобігання поширенню ВІЛ-інфекції/СНІД;</w:t>
            </w:r>
          </w:p>
          <w:p w14:paraId="5D33EA0C" w14:textId="77777777" w:rsidR="002702F1" w:rsidRDefault="00B63DA4">
            <w:pPr>
              <w:tabs>
                <w:tab w:val="left" w:pos="567"/>
              </w:tabs>
              <w:spacing w:after="0" w:line="240" w:lineRule="auto"/>
              <w:ind w:right="-1"/>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консультативні, дорадчі та робочі органи з питань розвитку медичної галузі.</w:t>
            </w:r>
          </w:p>
        </w:tc>
        <w:tc>
          <w:tcPr>
            <w:tcW w:w="1736" w:type="dxa"/>
            <w:tcBorders>
              <w:top w:val="single" w:sz="4" w:space="0" w:color="000000"/>
              <w:left w:val="single" w:sz="4" w:space="0" w:color="000000"/>
              <w:bottom w:val="single" w:sz="4" w:space="0" w:color="auto"/>
              <w:right w:val="single" w:sz="4" w:space="0" w:color="000000"/>
            </w:tcBorders>
          </w:tcPr>
          <w:p w14:paraId="2BA6B9BC" w14:textId="77777777" w:rsidR="002702F1" w:rsidRDefault="00B63DA4">
            <w:pPr>
              <w:pStyle w:val="a7"/>
              <w:spacing w:line="276" w:lineRule="auto"/>
            </w:pPr>
            <w:r>
              <w:t>за окремим планом</w:t>
            </w:r>
          </w:p>
        </w:tc>
        <w:tc>
          <w:tcPr>
            <w:tcW w:w="2689" w:type="dxa"/>
            <w:tcBorders>
              <w:top w:val="single" w:sz="4" w:space="0" w:color="000000"/>
              <w:left w:val="single" w:sz="4" w:space="0" w:color="000000"/>
              <w:bottom w:val="single" w:sz="4" w:space="0" w:color="auto"/>
              <w:right w:val="single" w:sz="4" w:space="0" w:color="000000"/>
            </w:tcBorders>
          </w:tcPr>
          <w:p w14:paraId="36301FF0" w14:textId="77777777" w:rsidR="002702F1" w:rsidRDefault="00B63DA4">
            <w:pPr>
              <w:pStyle w:val="a7"/>
              <w:spacing w:line="276" w:lineRule="auto"/>
              <w:rPr>
                <w:lang w:eastAsia="en-US"/>
              </w:rPr>
            </w:pPr>
            <w:r>
              <w:rPr>
                <w:lang w:eastAsia="en-US"/>
              </w:rPr>
              <w:t xml:space="preserve"> </w:t>
            </w:r>
          </w:p>
          <w:p w14:paraId="6F460E54" w14:textId="77777777" w:rsidR="002702F1" w:rsidRDefault="00B63DA4">
            <w:pPr>
              <w:pStyle w:val="a7"/>
              <w:spacing w:line="276" w:lineRule="auto"/>
              <w:rPr>
                <w:lang w:eastAsia="en-US"/>
              </w:rPr>
            </w:pPr>
            <w:r>
              <w:rPr>
                <w:lang w:eastAsia="en-US"/>
              </w:rPr>
              <w:t xml:space="preserve">І. </w:t>
            </w:r>
            <w:proofErr w:type="spellStart"/>
            <w:r>
              <w:rPr>
                <w:lang w:eastAsia="en-US"/>
              </w:rPr>
              <w:t>Грозенко</w:t>
            </w:r>
            <w:proofErr w:type="spellEnd"/>
          </w:p>
        </w:tc>
      </w:tr>
      <w:tr w:rsidR="002702F1" w14:paraId="6F4F7846" w14:textId="77777777">
        <w:trPr>
          <w:trHeight w:val="983"/>
        </w:trPr>
        <w:tc>
          <w:tcPr>
            <w:tcW w:w="5355" w:type="dxa"/>
            <w:tcBorders>
              <w:top w:val="single" w:sz="4" w:space="0" w:color="auto"/>
              <w:left w:val="single" w:sz="4" w:space="0" w:color="000000"/>
              <w:bottom w:val="single" w:sz="4" w:space="0" w:color="000000"/>
              <w:right w:val="single" w:sz="4" w:space="0" w:color="000000"/>
            </w:tcBorders>
          </w:tcPr>
          <w:p w14:paraId="47F501D4" w14:textId="77777777" w:rsidR="002702F1" w:rsidRDefault="00B63DA4">
            <w:pPr>
              <w:spacing w:after="0" w:line="240" w:lineRule="auto"/>
              <w:ind w:right="-1"/>
              <w:jc w:val="both"/>
              <w:rPr>
                <w:rFonts w:ascii="Times New Roman" w:hAnsi="Times New Roman" w:cs="Times New Roman"/>
                <w:sz w:val="24"/>
                <w:szCs w:val="24"/>
                <w:lang w:val="uk-UA" w:eastAsia="en-US"/>
              </w:rPr>
            </w:pPr>
            <w:r>
              <w:rPr>
                <w:rFonts w:ascii="Times New Roman" w:hAnsi="Times New Roman" w:cs="Times New Roman"/>
                <w:sz w:val="24"/>
                <w:szCs w:val="24"/>
                <w:lang w:eastAsia="en-US"/>
              </w:rPr>
              <w:t>-</w:t>
            </w:r>
            <w:r>
              <w:rPr>
                <w:rFonts w:ascii="Times New Roman" w:hAnsi="Times New Roman" w:cs="Times New Roman"/>
                <w:sz w:val="24"/>
                <w:szCs w:val="24"/>
                <w:lang w:val="uk-UA" w:eastAsia="en-US"/>
              </w:rPr>
              <w:t>адміністративна комісія при виконавчому комітеті міської ради;</w:t>
            </w:r>
          </w:p>
          <w:p w14:paraId="1D540825" w14:textId="77777777" w:rsidR="002702F1" w:rsidRDefault="00B63DA4">
            <w:pPr>
              <w:tabs>
                <w:tab w:val="left" w:pos="0"/>
                <w:tab w:val="left" w:pos="851"/>
              </w:tabs>
              <w:spacing w:after="0" w:line="240" w:lineRule="auto"/>
              <w:ind w:right="-1"/>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-громадська комісія з житлових питань;</w:t>
            </w:r>
          </w:p>
          <w:p w14:paraId="3BC93D06" w14:textId="77777777" w:rsidR="002702F1" w:rsidRDefault="00B63DA4">
            <w:pPr>
              <w:spacing w:after="0" w:line="240" w:lineRule="auto"/>
              <w:ind w:right="-1"/>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конкурсна комісія з виборів керівників навчальних закладів Ніжинської міської ради;</w:t>
            </w:r>
          </w:p>
          <w:p w14:paraId="3236D0E5" w14:textId="77777777" w:rsidR="002702F1" w:rsidRDefault="00B63DA4">
            <w:pPr>
              <w:spacing w:after="0" w:line="240" w:lineRule="auto"/>
              <w:ind w:right="-1"/>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експертна рада з питань  книговидання при виконавчому комітеті Ніжинської міської ради;</w:t>
            </w:r>
          </w:p>
          <w:p w14:paraId="7BF8A021" w14:textId="77777777" w:rsidR="002702F1" w:rsidRDefault="00B63DA4">
            <w:pPr>
              <w:spacing w:after="0" w:line="240" w:lineRule="auto"/>
              <w:ind w:right="-1"/>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організаційний комітет з відзначення пам’ятних дат і ювілеїв;</w:t>
            </w:r>
          </w:p>
          <w:p w14:paraId="0C240202" w14:textId="77777777" w:rsidR="002702F1" w:rsidRDefault="00B63DA4">
            <w:pPr>
              <w:spacing w:after="0" w:line="240" w:lineRule="auto"/>
              <w:ind w:right="-1"/>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координаційна рада з питань української національної та громадянської ідентичності;</w:t>
            </w:r>
          </w:p>
          <w:p w14:paraId="5C6DCF7B" w14:textId="77777777" w:rsidR="002702F1" w:rsidRDefault="00B63DA4">
            <w:pPr>
              <w:spacing w:after="0" w:line="240" w:lineRule="auto"/>
              <w:ind w:right="-1"/>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xml:space="preserve">- консультативні, дорадчі та робочі органи з </w:t>
            </w:r>
            <w:r>
              <w:rPr>
                <w:rFonts w:ascii="Times New Roman" w:hAnsi="Times New Roman" w:cs="Times New Roman"/>
                <w:sz w:val="24"/>
                <w:szCs w:val="24"/>
                <w:lang w:val="uk-UA" w:eastAsia="en-US"/>
              </w:rPr>
              <w:lastRenderedPageBreak/>
              <w:t>питань розвитку галузі фізичної культури та спорту.</w:t>
            </w:r>
          </w:p>
        </w:tc>
        <w:tc>
          <w:tcPr>
            <w:tcW w:w="1736" w:type="dxa"/>
            <w:tcBorders>
              <w:top w:val="single" w:sz="4" w:space="0" w:color="auto"/>
              <w:left w:val="single" w:sz="4" w:space="0" w:color="000000"/>
              <w:bottom w:val="single" w:sz="4" w:space="0" w:color="000000"/>
              <w:right w:val="single" w:sz="4" w:space="0" w:color="000000"/>
            </w:tcBorders>
          </w:tcPr>
          <w:p w14:paraId="7BBD89D5" w14:textId="77777777" w:rsidR="002702F1" w:rsidRDefault="00B63DA4">
            <w:pPr>
              <w:pStyle w:val="a7"/>
              <w:spacing w:line="276" w:lineRule="auto"/>
            </w:pPr>
            <w:r>
              <w:lastRenderedPageBreak/>
              <w:t>за окремим планом</w:t>
            </w:r>
          </w:p>
        </w:tc>
        <w:tc>
          <w:tcPr>
            <w:tcW w:w="2689" w:type="dxa"/>
            <w:tcBorders>
              <w:top w:val="single" w:sz="4" w:space="0" w:color="auto"/>
              <w:left w:val="single" w:sz="4" w:space="0" w:color="000000"/>
              <w:bottom w:val="single" w:sz="4" w:space="0" w:color="000000"/>
              <w:right w:val="single" w:sz="4" w:space="0" w:color="000000"/>
            </w:tcBorders>
          </w:tcPr>
          <w:p w14:paraId="315D9CA7" w14:textId="77777777" w:rsidR="002702F1" w:rsidRDefault="00B63DA4">
            <w:pPr>
              <w:pStyle w:val="a7"/>
              <w:spacing w:line="276" w:lineRule="auto"/>
              <w:rPr>
                <w:lang w:eastAsia="en-US"/>
              </w:rPr>
            </w:pPr>
            <w:proofErr w:type="spellStart"/>
            <w:r>
              <w:rPr>
                <w:lang w:eastAsia="en-US"/>
              </w:rPr>
              <w:t>С.Смага</w:t>
            </w:r>
            <w:proofErr w:type="spellEnd"/>
          </w:p>
        </w:tc>
      </w:tr>
      <w:tr w:rsidR="002702F1" w14:paraId="704A70E8" w14:textId="77777777">
        <w:trPr>
          <w:trHeight w:val="1309"/>
        </w:trPr>
        <w:tc>
          <w:tcPr>
            <w:tcW w:w="5355" w:type="dxa"/>
            <w:tcBorders>
              <w:top w:val="single" w:sz="4" w:space="0" w:color="000000"/>
              <w:left w:val="single" w:sz="4" w:space="0" w:color="000000"/>
              <w:bottom w:val="single" w:sz="4" w:space="0" w:color="000000"/>
              <w:right w:val="single" w:sz="4" w:space="0" w:color="000000"/>
            </w:tcBorders>
          </w:tcPr>
          <w:p w14:paraId="56C60BD1" w14:textId="77777777" w:rsidR="002702F1" w:rsidRDefault="00B63DA4">
            <w:pPr>
              <w:pStyle w:val="a7"/>
              <w:spacing w:line="276" w:lineRule="auto"/>
              <w:jc w:val="both"/>
              <w:rPr>
                <w:lang w:eastAsia="en-US"/>
              </w:rPr>
            </w:pPr>
            <w:r>
              <w:rPr>
                <w:lang w:eastAsia="en-US"/>
              </w:rPr>
              <w:t>-конкурсна комісія</w:t>
            </w:r>
          </w:p>
          <w:p w14:paraId="06C02A78" w14:textId="77777777" w:rsidR="002702F1" w:rsidRDefault="00B63DA4">
            <w:pPr>
              <w:pStyle w:val="a7"/>
              <w:spacing w:line="276" w:lineRule="auto"/>
              <w:jc w:val="both"/>
              <w:rPr>
                <w:lang w:eastAsia="en-US"/>
              </w:rPr>
            </w:pPr>
            <w:r>
              <w:rPr>
                <w:lang w:eastAsia="en-US"/>
              </w:rPr>
              <w:t>-міська призовна  комісія (з питань призову на строкову, контрактну військову та/або альтернативну (невійськову) службу;</w:t>
            </w:r>
          </w:p>
          <w:p w14:paraId="1529F365" w14:textId="77777777" w:rsidR="002702F1" w:rsidRDefault="00B63DA4">
            <w:pPr>
              <w:pStyle w:val="a7"/>
              <w:spacing w:line="276" w:lineRule="auto"/>
              <w:jc w:val="both"/>
              <w:rPr>
                <w:lang w:eastAsia="en-US"/>
              </w:rPr>
            </w:pPr>
            <w:r>
              <w:rPr>
                <w:lang w:eastAsia="en-US"/>
              </w:rPr>
              <w:t>- комісія з проведення експертизи цінності документів.</w:t>
            </w:r>
          </w:p>
        </w:tc>
        <w:tc>
          <w:tcPr>
            <w:tcW w:w="1736" w:type="dxa"/>
            <w:tcBorders>
              <w:top w:val="single" w:sz="4" w:space="0" w:color="000000"/>
              <w:left w:val="single" w:sz="4" w:space="0" w:color="000000"/>
              <w:bottom w:val="single" w:sz="4" w:space="0" w:color="000000"/>
              <w:right w:val="single" w:sz="4" w:space="0" w:color="000000"/>
            </w:tcBorders>
          </w:tcPr>
          <w:p w14:paraId="056B2D35" w14:textId="77777777" w:rsidR="002702F1" w:rsidRDefault="00B63DA4">
            <w:pPr>
              <w:pStyle w:val="a7"/>
              <w:spacing w:line="276" w:lineRule="auto"/>
            </w:pPr>
            <w:r>
              <w:t>за окремим планом</w:t>
            </w:r>
          </w:p>
        </w:tc>
        <w:tc>
          <w:tcPr>
            <w:tcW w:w="2689" w:type="dxa"/>
            <w:tcBorders>
              <w:top w:val="single" w:sz="4" w:space="0" w:color="000000"/>
              <w:left w:val="single" w:sz="4" w:space="0" w:color="000000"/>
              <w:bottom w:val="single" w:sz="4" w:space="0" w:color="000000"/>
              <w:right w:val="single" w:sz="4" w:space="0" w:color="000000"/>
            </w:tcBorders>
          </w:tcPr>
          <w:p w14:paraId="7BB1F09D" w14:textId="77777777" w:rsidR="002702F1" w:rsidRDefault="00B63DA4">
            <w:pPr>
              <w:pStyle w:val="a7"/>
              <w:spacing w:line="276" w:lineRule="auto"/>
              <w:rPr>
                <w:lang w:eastAsia="en-US"/>
              </w:rPr>
            </w:pPr>
            <w:proofErr w:type="spellStart"/>
            <w:r>
              <w:rPr>
                <w:lang w:eastAsia="en-US"/>
              </w:rPr>
              <w:t>В.Салогуб</w:t>
            </w:r>
            <w:proofErr w:type="spellEnd"/>
          </w:p>
          <w:p w14:paraId="7468B73C" w14:textId="77777777" w:rsidR="002702F1" w:rsidRDefault="002702F1">
            <w:pPr>
              <w:pStyle w:val="a7"/>
              <w:spacing w:line="276" w:lineRule="auto"/>
              <w:rPr>
                <w:lang w:eastAsia="en-US"/>
              </w:rPr>
            </w:pPr>
          </w:p>
        </w:tc>
      </w:tr>
      <w:tr w:rsidR="002702F1" w14:paraId="2E3951B9" w14:textId="77777777">
        <w:tc>
          <w:tcPr>
            <w:tcW w:w="5355" w:type="dxa"/>
            <w:tcBorders>
              <w:top w:val="single" w:sz="4" w:space="0" w:color="000000"/>
              <w:left w:val="single" w:sz="4" w:space="0" w:color="000000"/>
              <w:bottom w:val="single" w:sz="4" w:space="0" w:color="000000"/>
              <w:right w:val="single" w:sz="4" w:space="0" w:color="000000"/>
            </w:tcBorders>
          </w:tcPr>
          <w:p w14:paraId="72DA54B6" w14:textId="77777777" w:rsidR="002702F1" w:rsidRDefault="00B63DA4">
            <w:pPr>
              <w:spacing w:after="0"/>
              <w:jc w:val="both"/>
              <w:rPr>
                <w:rFonts w:ascii="Times New Roman" w:hAnsi="Times New Roman" w:cs="Times New Roman"/>
                <w:bCs/>
                <w:sz w:val="24"/>
                <w:szCs w:val="24"/>
                <w:lang w:val="uk-UA" w:eastAsia="en-US"/>
              </w:rPr>
            </w:pPr>
            <w:r>
              <w:rPr>
                <w:rFonts w:ascii="Times New Roman" w:hAnsi="Times New Roman" w:cs="Times New Roman"/>
                <w:sz w:val="24"/>
                <w:szCs w:val="24"/>
                <w:lang w:val="uk-UA" w:eastAsia="en-US"/>
              </w:rPr>
              <w:t xml:space="preserve">Засідання </w:t>
            </w:r>
            <w:proofErr w:type="spellStart"/>
            <w:r>
              <w:rPr>
                <w:rStyle w:val="a4"/>
                <w:rFonts w:ascii="Times New Roman" w:hAnsi="Times New Roman" w:cs="Times New Roman"/>
                <w:b w:val="0"/>
                <w:sz w:val="24"/>
                <w:szCs w:val="24"/>
                <w:lang w:eastAsia="en-US"/>
              </w:rPr>
              <w:t>постійної</w:t>
            </w:r>
            <w:proofErr w:type="spellEnd"/>
            <w:r>
              <w:rPr>
                <w:rStyle w:val="a4"/>
                <w:rFonts w:ascii="Times New Roman" w:hAnsi="Times New Roman" w:cs="Times New Roman"/>
                <w:b w:val="0"/>
                <w:sz w:val="24"/>
                <w:szCs w:val="24"/>
                <w:lang w:val="uk-UA" w:eastAsia="en-US"/>
              </w:rPr>
              <w:t xml:space="preserve"> </w:t>
            </w:r>
            <w:proofErr w:type="spellStart"/>
            <w:r>
              <w:rPr>
                <w:rStyle w:val="a4"/>
                <w:rFonts w:ascii="Times New Roman" w:hAnsi="Times New Roman" w:cs="Times New Roman"/>
                <w:b w:val="0"/>
                <w:sz w:val="24"/>
                <w:szCs w:val="24"/>
                <w:lang w:eastAsia="en-US"/>
              </w:rPr>
              <w:t>комісії</w:t>
            </w:r>
            <w:proofErr w:type="spellEnd"/>
            <w:r>
              <w:rPr>
                <w:rStyle w:val="a4"/>
                <w:rFonts w:ascii="Times New Roman" w:hAnsi="Times New Roman" w:cs="Times New Roman"/>
                <w:b w:val="0"/>
                <w:sz w:val="24"/>
                <w:szCs w:val="24"/>
                <w:lang w:val="uk-UA" w:eastAsia="en-US"/>
              </w:rPr>
              <w:t xml:space="preserve"> </w:t>
            </w:r>
            <w:proofErr w:type="spellStart"/>
            <w:r>
              <w:rPr>
                <w:rStyle w:val="a4"/>
                <w:rFonts w:ascii="Times New Roman" w:hAnsi="Times New Roman" w:cs="Times New Roman"/>
                <w:b w:val="0"/>
                <w:sz w:val="24"/>
                <w:szCs w:val="24"/>
                <w:lang w:eastAsia="en-US"/>
              </w:rPr>
              <w:t>міської</w:t>
            </w:r>
            <w:proofErr w:type="spellEnd"/>
            <w:r>
              <w:rPr>
                <w:rStyle w:val="a4"/>
                <w:b w:val="0"/>
                <w:sz w:val="24"/>
                <w:szCs w:val="24"/>
                <w:lang w:eastAsia="en-US"/>
              </w:rPr>
              <w:t xml:space="preserve"> </w:t>
            </w:r>
            <w:r>
              <w:rPr>
                <w:rStyle w:val="a4"/>
                <w:b w:val="0"/>
                <w:sz w:val="24"/>
                <w:szCs w:val="24"/>
                <w:lang w:val="uk-UA" w:eastAsia="en-US"/>
              </w:rPr>
              <w:t xml:space="preserve"> </w:t>
            </w:r>
            <w:r>
              <w:rPr>
                <w:b/>
                <w:sz w:val="28"/>
                <w:szCs w:val="28"/>
              </w:rPr>
              <w:t xml:space="preserve"> </w:t>
            </w:r>
            <w:r>
              <w:rPr>
                <w:rFonts w:ascii="Times New Roman" w:hAnsi="Times New Roman" w:cs="Times New Roman"/>
                <w:sz w:val="24"/>
                <w:szCs w:val="24"/>
              </w:rPr>
              <w:t xml:space="preserve">ради з </w:t>
            </w:r>
            <w:proofErr w:type="spellStart"/>
            <w:r>
              <w:rPr>
                <w:rFonts w:ascii="Times New Roman" w:hAnsi="Times New Roman" w:cs="Times New Roman"/>
                <w:sz w:val="24"/>
                <w:szCs w:val="24"/>
              </w:rPr>
              <w:t>питань</w:t>
            </w:r>
            <w:proofErr w:type="spellEnd"/>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rPr>
              <w:t>житлово-комунального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господарства</w:t>
            </w:r>
            <w:proofErr w:type="spellEnd"/>
            <w:r>
              <w:rPr>
                <w:rFonts w:ascii="Times New Roman" w:hAnsi="Times New Roman" w:cs="Times New Roman"/>
                <w:color w:val="000000"/>
                <w:sz w:val="24"/>
                <w:szCs w:val="24"/>
              </w:rPr>
              <w:t xml:space="preserve">, транспорту і </w:t>
            </w:r>
            <w:proofErr w:type="spellStart"/>
            <w:r>
              <w:rPr>
                <w:rFonts w:ascii="Times New Roman" w:hAnsi="Times New Roman" w:cs="Times New Roman"/>
                <w:color w:val="000000"/>
                <w:sz w:val="24"/>
                <w:szCs w:val="24"/>
              </w:rPr>
              <w:t>зв’язку</w:t>
            </w:r>
            <w:proofErr w:type="spellEnd"/>
            <w:r>
              <w:rPr>
                <w:rFonts w:ascii="Times New Roman" w:hAnsi="Times New Roman" w:cs="Times New Roman"/>
                <w:color w:val="000000"/>
                <w:sz w:val="24"/>
                <w:szCs w:val="24"/>
              </w:rPr>
              <w:t xml:space="preserve"> та </w:t>
            </w:r>
            <w:proofErr w:type="spellStart"/>
            <w:r>
              <w:rPr>
                <w:rFonts w:ascii="Times New Roman" w:hAnsi="Times New Roman" w:cs="Times New Roman"/>
                <w:color w:val="000000"/>
                <w:sz w:val="24"/>
                <w:szCs w:val="24"/>
              </w:rPr>
              <w:t>енергозбереження</w:t>
            </w:r>
            <w:proofErr w:type="spellEnd"/>
          </w:p>
        </w:tc>
        <w:tc>
          <w:tcPr>
            <w:tcW w:w="1736" w:type="dxa"/>
            <w:tcBorders>
              <w:top w:val="single" w:sz="4" w:space="0" w:color="000000"/>
              <w:left w:val="single" w:sz="4" w:space="0" w:color="000000"/>
              <w:bottom w:val="single" w:sz="4" w:space="0" w:color="000000"/>
              <w:right w:val="single" w:sz="4" w:space="0" w:color="000000"/>
            </w:tcBorders>
          </w:tcPr>
          <w:p w14:paraId="3CF0C1A1" w14:textId="77777777" w:rsidR="002702F1" w:rsidRDefault="00B63DA4">
            <w:pPr>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п</w:t>
            </w:r>
            <w:r>
              <w:rPr>
                <w:rFonts w:ascii="Times New Roman" w:hAnsi="Times New Roman" w:cs="Times New Roman"/>
                <w:sz w:val="24"/>
                <w:szCs w:val="24"/>
              </w:rPr>
              <w:t>’</w:t>
            </w:r>
            <w:r>
              <w:rPr>
                <w:rFonts w:ascii="Times New Roman" w:hAnsi="Times New Roman" w:cs="Times New Roman"/>
                <w:color w:val="000000"/>
                <w:sz w:val="24"/>
                <w:szCs w:val="24"/>
              </w:rPr>
              <w:t>ятниця</w:t>
            </w:r>
            <w:proofErr w:type="spellEnd"/>
            <w:r>
              <w:rPr>
                <w:rFonts w:ascii="Times New Roman" w:hAnsi="Times New Roman" w:cs="Times New Roman"/>
                <w:color w:val="000000"/>
                <w:sz w:val="24"/>
                <w:szCs w:val="24"/>
              </w:rPr>
              <w:t xml:space="preserve">  о</w:t>
            </w:r>
            <w:proofErr w:type="gramEnd"/>
            <w:r>
              <w:rPr>
                <w:rFonts w:ascii="Times New Roman" w:hAnsi="Times New Roman" w:cs="Times New Roman"/>
                <w:color w:val="000000"/>
                <w:sz w:val="24"/>
                <w:szCs w:val="24"/>
              </w:rPr>
              <w:t xml:space="preserve"> 14.30 год.</w:t>
            </w:r>
          </w:p>
        </w:tc>
        <w:tc>
          <w:tcPr>
            <w:tcW w:w="2689" w:type="dxa"/>
            <w:tcBorders>
              <w:top w:val="single" w:sz="4" w:space="0" w:color="000000"/>
              <w:left w:val="single" w:sz="4" w:space="0" w:color="000000"/>
              <w:bottom w:val="single" w:sz="4" w:space="0" w:color="000000"/>
              <w:right w:val="single" w:sz="4" w:space="0" w:color="000000"/>
            </w:tcBorders>
          </w:tcPr>
          <w:p w14:paraId="7B410C89" w14:textId="77777777" w:rsidR="002702F1" w:rsidRDefault="00B63DA4">
            <w:pPr>
              <w:pStyle w:val="a7"/>
              <w:spacing w:line="276" w:lineRule="auto"/>
              <w:rPr>
                <w:lang w:eastAsia="en-US"/>
              </w:rPr>
            </w:pPr>
            <w:proofErr w:type="spellStart"/>
            <w:r>
              <w:rPr>
                <w:lang w:eastAsia="en-US"/>
              </w:rPr>
              <w:t>Ю.Хоменко</w:t>
            </w:r>
            <w:proofErr w:type="spellEnd"/>
          </w:p>
          <w:p w14:paraId="098AD5D0" w14:textId="77777777" w:rsidR="002702F1" w:rsidRDefault="002702F1">
            <w:pPr>
              <w:pStyle w:val="a7"/>
              <w:spacing w:line="276" w:lineRule="auto"/>
              <w:rPr>
                <w:lang w:eastAsia="en-US"/>
              </w:rPr>
            </w:pPr>
          </w:p>
        </w:tc>
      </w:tr>
      <w:tr w:rsidR="002702F1" w14:paraId="02754430" w14:textId="77777777">
        <w:tc>
          <w:tcPr>
            <w:tcW w:w="5355" w:type="dxa"/>
            <w:tcBorders>
              <w:top w:val="single" w:sz="4" w:space="0" w:color="000000"/>
              <w:left w:val="single" w:sz="4" w:space="0" w:color="000000"/>
              <w:bottom w:val="single" w:sz="4" w:space="0" w:color="000000"/>
              <w:right w:val="single" w:sz="4" w:space="0" w:color="000000"/>
            </w:tcBorders>
          </w:tcPr>
          <w:p w14:paraId="6800F2C8" w14:textId="77777777" w:rsidR="002702F1" w:rsidRDefault="00B63DA4">
            <w:pPr>
              <w:spacing w:after="0"/>
              <w:jc w:val="both"/>
              <w:rPr>
                <w:rFonts w:ascii="Times New Roman" w:hAnsi="Times New Roman" w:cs="Times New Roman"/>
                <w:b/>
                <w:sz w:val="24"/>
                <w:szCs w:val="24"/>
                <w:lang w:val="uk-UA" w:eastAsia="en-US"/>
              </w:rPr>
            </w:pPr>
            <w:r>
              <w:rPr>
                <w:rStyle w:val="a4"/>
                <w:rFonts w:ascii="Times New Roman" w:hAnsi="Times New Roman" w:cs="Times New Roman"/>
                <w:b w:val="0"/>
                <w:sz w:val="24"/>
                <w:szCs w:val="24"/>
                <w:lang w:val="uk-UA" w:eastAsia="en-US"/>
              </w:rPr>
              <w:t>Засідання постійної комісії міської ради</w:t>
            </w:r>
            <w:r>
              <w:rPr>
                <w:rStyle w:val="a4"/>
                <w:b w:val="0"/>
                <w:sz w:val="24"/>
                <w:szCs w:val="24"/>
                <w:lang w:val="uk-UA" w:eastAsia="en-US"/>
              </w:rPr>
              <w:t xml:space="preserve"> </w:t>
            </w:r>
            <w:r>
              <w:rPr>
                <w:b/>
                <w:sz w:val="28"/>
                <w:szCs w:val="28"/>
                <w:lang w:val="uk-UA"/>
              </w:rPr>
              <w:t xml:space="preserve"> </w:t>
            </w:r>
            <w:r>
              <w:rPr>
                <w:rFonts w:ascii="Times New Roman" w:hAnsi="Times New Roman" w:cs="Times New Roman"/>
              </w:rPr>
              <w:t xml:space="preserve">з </w:t>
            </w:r>
            <w:proofErr w:type="spellStart"/>
            <w:r>
              <w:rPr>
                <w:rFonts w:ascii="Times New Roman" w:hAnsi="Times New Roman" w:cs="Times New Roman"/>
                <w:sz w:val="24"/>
                <w:szCs w:val="24"/>
              </w:rPr>
              <w:t>питань</w:t>
            </w:r>
            <w:proofErr w:type="spellEnd"/>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rPr>
              <w:t>регулювання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земельних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відносин</w:t>
            </w:r>
            <w:proofErr w:type="spellEnd"/>
            <w:r>
              <w:rPr>
                <w:rFonts w:ascii="Times New Roman" w:hAnsi="Times New Roman" w:cs="Times New Roman"/>
                <w:color w:val="000000"/>
                <w:sz w:val="24"/>
                <w:szCs w:val="24"/>
              </w:rPr>
              <w:t xml:space="preserve">, архітектури, </w:t>
            </w:r>
            <w:proofErr w:type="spellStart"/>
            <w:r>
              <w:rPr>
                <w:rFonts w:ascii="Times New Roman" w:hAnsi="Times New Roman" w:cs="Times New Roman"/>
                <w:color w:val="000000"/>
                <w:sz w:val="24"/>
                <w:szCs w:val="24"/>
              </w:rPr>
              <w:t>будівництва</w:t>
            </w:r>
            <w:proofErr w:type="spellEnd"/>
            <w:r>
              <w:rPr>
                <w:rFonts w:ascii="Times New Roman" w:hAnsi="Times New Roman" w:cs="Times New Roman"/>
                <w:color w:val="000000"/>
                <w:sz w:val="24"/>
                <w:szCs w:val="24"/>
              </w:rPr>
              <w:t xml:space="preserve"> та </w:t>
            </w:r>
            <w:proofErr w:type="spellStart"/>
            <w:r>
              <w:rPr>
                <w:rFonts w:ascii="Times New Roman" w:hAnsi="Times New Roman" w:cs="Times New Roman"/>
                <w:color w:val="000000"/>
                <w:sz w:val="24"/>
                <w:szCs w:val="24"/>
              </w:rPr>
              <w:t>охорони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навколишнього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середовища</w:t>
            </w:r>
            <w:proofErr w:type="spellEnd"/>
          </w:p>
        </w:tc>
        <w:tc>
          <w:tcPr>
            <w:tcW w:w="1736" w:type="dxa"/>
            <w:tcBorders>
              <w:top w:val="single" w:sz="4" w:space="0" w:color="000000"/>
              <w:left w:val="single" w:sz="4" w:space="0" w:color="000000"/>
              <w:bottom w:val="single" w:sz="4" w:space="0" w:color="000000"/>
              <w:right w:val="single" w:sz="4" w:space="0" w:color="000000"/>
            </w:tcBorders>
          </w:tcPr>
          <w:p w14:paraId="076ED4ED" w14:textId="77777777" w:rsidR="002702F1" w:rsidRDefault="00B63DA4">
            <w:pP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середа  о</w:t>
            </w:r>
            <w:proofErr w:type="gramEnd"/>
            <w:r>
              <w:rPr>
                <w:rFonts w:ascii="Times New Roman" w:hAnsi="Times New Roman" w:cs="Times New Roman"/>
                <w:color w:val="000000"/>
                <w:sz w:val="24"/>
                <w:szCs w:val="24"/>
              </w:rPr>
              <w:t xml:space="preserve"> 10.00 год.</w:t>
            </w:r>
          </w:p>
        </w:tc>
        <w:tc>
          <w:tcPr>
            <w:tcW w:w="2689" w:type="dxa"/>
            <w:tcBorders>
              <w:top w:val="single" w:sz="4" w:space="0" w:color="000000"/>
              <w:left w:val="single" w:sz="4" w:space="0" w:color="000000"/>
              <w:bottom w:val="single" w:sz="4" w:space="0" w:color="000000"/>
              <w:right w:val="single" w:sz="4" w:space="0" w:color="000000"/>
            </w:tcBorders>
          </w:tcPr>
          <w:p w14:paraId="41EB3BA6" w14:textId="77777777" w:rsidR="002702F1" w:rsidRDefault="00B63DA4">
            <w:pPr>
              <w:pStyle w:val="a7"/>
              <w:spacing w:line="276" w:lineRule="auto"/>
              <w:rPr>
                <w:lang w:eastAsia="en-US"/>
              </w:rPr>
            </w:pPr>
            <w:proofErr w:type="spellStart"/>
            <w:r>
              <w:rPr>
                <w:lang w:eastAsia="en-US"/>
              </w:rPr>
              <w:t>Ю.Хоменко</w:t>
            </w:r>
            <w:proofErr w:type="spellEnd"/>
          </w:p>
          <w:p w14:paraId="785C27F1" w14:textId="77777777" w:rsidR="002702F1" w:rsidRDefault="002702F1">
            <w:pPr>
              <w:pStyle w:val="a7"/>
              <w:spacing w:line="276" w:lineRule="auto"/>
              <w:rPr>
                <w:lang w:eastAsia="en-US"/>
              </w:rPr>
            </w:pPr>
          </w:p>
        </w:tc>
      </w:tr>
      <w:tr w:rsidR="002702F1" w14:paraId="7E07DDBB" w14:textId="77777777">
        <w:tc>
          <w:tcPr>
            <w:tcW w:w="5355" w:type="dxa"/>
            <w:tcBorders>
              <w:top w:val="single" w:sz="4" w:space="0" w:color="000000"/>
              <w:left w:val="single" w:sz="4" w:space="0" w:color="000000"/>
              <w:bottom w:val="single" w:sz="4" w:space="0" w:color="000000"/>
              <w:right w:val="single" w:sz="4" w:space="0" w:color="000000"/>
            </w:tcBorders>
          </w:tcPr>
          <w:p w14:paraId="67C58DD2" w14:textId="77777777" w:rsidR="002702F1" w:rsidRDefault="00B63DA4">
            <w:pPr>
              <w:jc w:val="both"/>
              <w:rPr>
                <w:rStyle w:val="a4"/>
                <w:rFonts w:ascii="Times New Roman" w:hAnsi="Times New Roman" w:cs="Times New Roman"/>
                <w:b w:val="0"/>
                <w:sz w:val="24"/>
                <w:szCs w:val="24"/>
              </w:rPr>
            </w:pPr>
            <w:r>
              <w:rPr>
                <w:rStyle w:val="a4"/>
                <w:rFonts w:ascii="Times New Roman" w:hAnsi="Times New Roman" w:cs="Times New Roman"/>
                <w:b w:val="0"/>
                <w:sz w:val="24"/>
                <w:szCs w:val="24"/>
                <w:lang w:val="uk-UA" w:eastAsia="en-US"/>
              </w:rPr>
              <w:t>Засідання постійної комісія міської ради</w:t>
            </w:r>
            <w:r>
              <w:rPr>
                <w:rStyle w:val="a4"/>
                <w:b w:val="0"/>
                <w:sz w:val="24"/>
                <w:szCs w:val="24"/>
                <w:lang w:val="uk-UA" w:eastAsia="en-US"/>
              </w:rPr>
              <w:t xml:space="preserve"> </w:t>
            </w:r>
            <w:r>
              <w:rPr>
                <w:b/>
                <w:sz w:val="28"/>
                <w:szCs w:val="28"/>
                <w:lang w:val="uk-UA"/>
              </w:rPr>
              <w:t xml:space="preserve"> </w:t>
            </w:r>
            <w:r>
              <w:rPr>
                <w:rFonts w:ascii="Times New Roman" w:hAnsi="Times New Roman" w:cs="Times New Roman"/>
                <w:sz w:val="24"/>
                <w:szCs w:val="24"/>
              </w:rPr>
              <w:t xml:space="preserve">з </w:t>
            </w:r>
            <w:proofErr w:type="spellStart"/>
            <w:r>
              <w:rPr>
                <w:rFonts w:ascii="Times New Roman" w:hAnsi="Times New Roman" w:cs="Times New Roman"/>
                <w:sz w:val="24"/>
                <w:szCs w:val="24"/>
              </w:rPr>
              <w:t>питань</w:t>
            </w:r>
            <w:proofErr w:type="spellEnd"/>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регламенту, </w:t>
            </w:r>
            <w:proofErr w:type="spellStart"/>
            <w:r>
              <w:rPr>
                <w:rFonts w:ascii="Times New Roman" w:hAnsi="Times New Roman" w:cs="Times New Roman"/>
                <w:color w:val="000000"/>
                <w:sz w:val="24"/>
                <w:szCs w:val="24"/>
              </w:rPr>
              <w:t>законності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охорони</w:t>
            </w:r>
            <w:proofErr w:type="spellEnd"/>
            <w:r>
              <w:rPr>
                <w:rFonts w:ascii="Times New Roman" w:hAnsi="Times New Roman" w:cs="Times New Roman"/>
                <w:color w:val="000000"/>
                <w:sz w:val="24"/>
                <w:szCs w:val="24"/>
              </w:rPr>
              <w:t xml:space="preserve"> прав і свобод </w:t>
            </w:r>
            <w:proofErr w:type="spellStart"/>
            <w:r>
              <w:rPr>
                <w:rFonts w:ascii="Times New Roman" w:hAnsi="Times New Roman" w:cs="Times New Roman"/>
                <w:color w:val="000000"/>
                <w:sz w:val="24"/>
                <w:szCs w:val="24"/>
              </w:rPr>
              <w:t>громадян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запобігання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корупції</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адміністративно-територіального</w:t>
            </w:r>
            <w:proofErr w:type="spellEnd"/>
            <w:r>
              <w:rPr>
                <w:rFonts w:ascii="Times New Roman" w:hAnsi="Times New Roman" w:cs="Times New Roman"/>
                <w:color w:val="000000"/>
                <w:sz w:val="24"/>
                <w:szCs w:val="24"/>
              </w:rPr>
              <w:t xml:space="preserve"> устрою, </w:t>
            </w:r>
            <w:proofErr w:type="spellStart"/>
            <w:r>
              <w:rPr>
                <w:rFonts w:ascii="Times New Roman" w:hAnsi="Times New Roman" w:cs="Times New Roman"/>
                <w:color w:val="000000"/>
                <w:sz w:val="24"/>
                <w:szCs w:val="24"/>
              </w:rPr>
              <w:t>депутатської</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діяльності</w:t>
            </w:r>
            <w:proofErr w:type="spellEnd"/>
            <w:r>
              <w:rPr>
                <w:rFonts w:ascii="Times New Roman" w:hAnsi="Times New Roman" w:cs="Times New Roman"/>
                <w:color w:val="000000"/>
                <w:sz w:val="24"/>
                <w:szCs w:val="24"/>
              </w:rPr>
              <w:t xml:space="preserve"> та </w:t>
            </w:r>
            <w:proofErr w:type="spellStart"/>
            <w:r>
              <w:rPr>
                <w:rFonts w:ascii="Times New Roman" w:hAnsi="Times New Roman" w:cs="Times New Roman"/>
                <w:color w:val="000000"/>
                <w:sz w:val="24"/>
                <w:szCs w:val="24"/>
              </w:rPr>
              <w:t>етики</w:t>
            </w:r>
            <w:proofErr w:type="spellEnd"/>
          </w:p>
        </w:tc>
        <w:tc>
          <w:tcPr>
            <w:tcW w:w="1736" w:type="dxa"/>
            <w:tcBorders>
              <w:top w:val="single" w:sz="4" w:space="0" w:color="000000"/>
              <w:left w:val="single" w:sz="4" w:space="0" w:color="000000"/>
              <w:bottom w:val="single" w:sz="4" w:space="0" w:color="000000"/>
              <w:right w:val="single" w:sz="4" w:space="0" w:color="000000"/>
            </w:tcBorders>
          </w:tcPr>
          <w:p w14:paraId="20DEADD3" w14:textId="77777777" w:rsidR="002702F1" w:rsidRDefault="00B63DA4">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другий</w:t>
            </w:r>
            <w:proofErr w:type="spellEnd"/>
            <w:r>
              <w:rPr>
                <w:rFonts w:ascii="Times New Roman" w:hAnsi="Times New Roman" w:cs="Times New Roman"/>
                <w:color w:val="000000"/>
                <w:sz w:val="24"/>
                <w:szCs w:val="24"/>
              </w:rPr>
              <w:t xml:space="preserve"> та </w:t>
            </w:r>
            <w:proofErr w:type="spellStart"/>
            <w:r>
              <w:rPr>
                <w:rFonts w:ascii="Times New Roman" w:hAnsi="Times New Roman" w:cs="Times New Roman"/>
                <w:color w:val="000000"/>
                <w:sz w:val="24"/>
                <w:szCs w:val="24"/>
              </w:rPr>
              <w:t>четвертий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вівторок</w:t>
            </w:r>
            <w:proofErr w:type="spellEnd"/>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місяця</w:t>
            </w:r>
            <w:proofErr w:type="spellEnd"/>
            <w:r>
              <w:rPr>
                <w:rFonts w:ascii="Times New Roman" w:hAnsi="Times New Roman" w:cs="Times New Roman"/>
                <w:color w:val="000000"/>
                <w:sz w:val="24"/>
                <w:szCs w:val="24"/>
              </w:rPr>
              <w:t xml:space="preserve">  о</w:t>
            </w:r>
            <w:proofErr w:type="gramEnd"/>
            <w:r>
              <w:rPr>
                <w:rFonts w:ascii="Times New Roman" w:hAnsi="Times New Roman" w:cs="Times New Roman"/>
                <w:color w:val="000000"/>
                <w:sz w:val="24"/>
                <w:szCs w:val="24"/>
              </w:rPr>
              <w:t xml:space="preserve"> 14.30 год.</w:t>
            </w:r>
          </w:p>
        </w:tc>
        <w:tc>
          <w:tcPr>
            <w:tcW w:w="2689" w:type="dxa"/>
            <w:tcBorders>
              <w:top w:val="single" w:sz="4" w:space="0" w:color="000000"/>
              <w:left w:val="single" w:sz="4" w:space="0" w:color="000000"/>
              <w:bottom w:val="single" w:sz="4" w:space="0" w:color="000000"/>
              <w:right w:val="single" w:sz="4" w:space="0" w:color="000000"/>
            </w:tcBorders>
          </w:tcPr>
          <w:p w14:paraId="19BF3DCA" w14:textId="77777777" w:rsidR="002702F1" w:rsidRDefault="00B63DA4">
            <w:pPr>
              <w:pStyle w:val="a7"/>
              <w:spacing w:line="276" w:lineRule="auto"/>
              <w:rPr>
                <w:lang w:eastAsia="en-US"/>
              </w:rPr>
            </w:pPr>
            <w:proofErr w:type="spellStart"/>
            <w:r>
              <w:rPr>
                <w:lang w:eastAsia="en-US"/>
              </w:rPr>
              <w:t>Ю.Хоменко</w:t>
            </w:r>
            <w:proofErr w:type="spellEnd"/>
          </w:p>
          <w:p w14:paraId="58B22275" w14:textId="77777777" w:rsidR="002702F1" w:rsidRDefault="00B63DA4">
            <w:pPr>
              <w:pStyle w:val="a7"/>
              <w:spacing w:line="276" w:lineRule="auto"/>
              <w:rPr>
                <w:lang w:eastAsia="en-US"/>
              </w:rPr>
            </w:pPr>
            <w:r>
              <w:rPr>
                <w:lang w:eastAsia="en-US"/>
              </w:rPr>
              <w:t>В. Салогуб</w:t>
            </w:r>
          </w:p>
          <w:p w14:paraId="44E0C58F" w14:textId="77777777" w:rsidR="002702F1" w:rsidRDefault="002702F1">
            <w:pPr>
              <w:pStyle w:val="a7"/>
              <w:spacing w:line="276" w:lineRule="auto"/>
              <w:rPr>
                <w:lang w:eastAsia="en-US"/>
              </w:rPr>
            </w:pPr>
          </w:p>
        </w:tc>
      </w:tr>
      <w:tr w:rsidR="002702F1" w14:paraId="2F09BE0A" w14:textId="77777777">
        <w:tc>
          <w:tcPr>
            <w:tcW w:w="5355" w:type="dxa"/>
            <w:tcBorders>
              <w:top w:val="single" w:sz="4" w:space="0" w:color="000000"/>
              <w:left w:val="single" w:sz="4" w:space="0" w:color="000000"/>
              <w:bottom w:val="single" w:sz="4" w:space="0" w:color="000000"/>
              <w:right w:val="single" w:sz="4" w:space="0" w:color="000000"/>
            </w:tcBorders>
          </w:tcPr>
          <w:p w14:paraId="0ED24686" w14:textId="77777777" w:rsidR="002702F1" w:rsidRDefault="00B63DA4">
            <w:pPr>
              <w:jc w:val="both"/>
              <w:rPr>
                <w:rStyle w:val="a4"/>
                <w:rFonts w:ascii="Times New Roman" w:hAnsi="Times New Roman" w:cs="Times New Roman"/>
                <w:b w:val="0"/>
                <w:sz w:val="24"/>
                <w:szCs w:val="24"/>
              </w:rPr>
            </w:pPr>
            <w:proofErr w:type="spellStart"/>
            <w:r>
              <w:rPr>
                <w:rStyle w:val="a4"/>
                <w:b w:val="0"/>
                <w:sz w:val="24"/>
                <w:szCs w:val="24"/>
                <w:lang w:eastAsia="en-US"/>
              </w:rPr>
              <w:t>Засідання</w:t>
            </w:r>
            <w:proofErr w:type="spellEnd"/>
            <w:r>
              <w:rPr>
                <w:rStyle w:val="a4"/>
                <w:b w:val="0"/>
                <w:sz w:val="24"/>
                <w:szCs w:val="24"/>
                <w:lang w:val="uk-UA" w:eastAsia="en-US"/>
              </w:rPr>
              <w:t xml:space="preserve"> </w:t>
            </w:r>
            <w:proofErr w:type="spellStart"/>
            <w:r>
              <w:rPr>
                <w:rStyle w:val="a4"/>
                <w:rFonts w:ascii="Times New Roman" w:hAnsi="Times New Roman" w:cs="Times New Roman"/>
                <w:b w:val="0"/>
                <w:sz w:val="24"/>
                <w:szCs w:val="24"/>
                <w:lang w:eastAsia="en-US"/>
              </w:rPr>
              <w:t>постійної</w:t>
            </w:r>
            <w:proofErr w:type="spellEnd"/>
            <w:r>
              <w:rPr>
                <w:rStyle w:val="a4"/>
                <w:rFonts w:ascii="Times New Roman" w:hAnsi="Times New Roman" w:cs="Times New Roman"/>
                <w:b w:val="0"/>
                <w:sz w:val="24"/>
                <w:szCs w:val="24"/>
                <w:lang w:val="uk-UA" w:eastAsia="en-US"/>
              </w:rPr>
              <w:t xml:space="preserve"> </w:t>
            </w:r>
            <w:proofErr w:type="spellStart"/>
            <w:r>
              <w:rPr>
                <w:rStyle w:val="a4"/>
                <w:rFonts w:ascii="Times New Roman" w:hAnsi="Times New Roman" w:cs="Times New Roman"/>
                <w:b w:val="0"/>
                <w:sz w:val="24"/>
                <w:szCs w:val="24"/>
                <w:lang w:eastAsia="en-US"/>
              </w:rPr>
              <w:t>комісії</w:t>
            </w:r>
            <w:proofErr w:type="spellEnd"/>
            <w:r>
              <w:rPr>
                <w:rStyle w:val="a4"/>
                <w:rFonts w:ascii="Times New Roman" w:hAnsi="Times New Roman" w:cs="Times New Roman"/>
                <w:b w:val="0"/>
                <w:sz w:val="24"/>
                <w:szCs w:val="24"/>
                <w:lang w:val="uk-UA" w:eastAsia="en-US"/>
              </w:rPr>
              <w:t xml:space="preserve"> </w:t>
            </w:r>
            <w:proofErr w:type="spellStart"/>
            <w:r>
              <w:rPr>
                <w:rStyle w:val="a4"/>
                <w:rFonts w:ascii="Times New Roman" w:hAnsi="Times New Roman" w:cs="Times New Roman"/>
                <w:b w:val="0"/>
                <w:sz w:val="24"/>
                <w:szCs w:val="24"/>
                <w:lang w:eastAsia="en-US"/>
              </w:rPr>
              <w:t>міської</w:t>
            </w:r>
            <w:proofErr w:type="spellEnd"/>
            <w:r>
              <w:rPr>
                <w:rStyle w:val="a4"/>
                <w:b w:val="0"/>
                <w:sz w:val="24"/>
                <w:szCs w:val="24"/>
                <w:lang w:eastAsia="en-US"/>
              </w:rPr>
              <w:t xml:space="preserve"> </w:t>
            </w:r>
            <w:proofErr w:type="gramStart"/>
            <w:r>
              <w:rPr>
                <w:rStyle w:val="a4"/>
                <w:b w:val="0"/>
                <w:sz w:val="24"/>
                <w:szCs w:val="24"/>
                <w:lang w:eastAsia="en-US"/>
              </w:rPr>
              <w:t xml:space="preserve">ради </w:t>
            </w:r>
            <w:r>
              <w:rPr>
                <w:b/>
                <w:sz w:val="28"/>
                <w:szCs w:val="28"/>
              </w:rPr>
              <w:t xml:space="preserve"> </w:t>
            </w:r>
            <w:r>
              <w:rPr>
                <w:rFonts w:ascii="Times New Roman" w:hAnsi="Times New Roman" w:cs="Times New Roman"/>
                <w:sz w:val="24"/>
                <w:szCs w:val="24"/>
              </w:rPr>
              <w:t>з</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питань</w:t>
            </w:r>
            <w:proofErr w:type="spellEnd"/>
            <w:r>
              <w:rPr>
                <w:rFonts w:ascii="Times New Roman" w:hAnsi="Times New Roman" w:cs="Times New Roman"/>
                <w:sz w:val="24"/>
                <w:szCs w:val="24"/>
              </w:rPr>
              <w:t xml:space="preserve"> </w:t>
            </w:r>
            <w:r>
              <w:rPr>
                <w:rStyle w:val="a4"/>
                <w:rFonts w:ascii="Times New Roman" w:hAnsi="Times New Roman" w:cs="Times New Roman"/>
                <w:sz w:val="24"/>
                <w:szCs w:val="24"/>
              </w:rPr>
              <w:t xml:space="preserve"> </w:t>
            </w:r>
            <w:proofErr w:type="spellStart"/>
            <w:r>
              <w:rPr>
                <w:rFonts w:ascii="Times New Roman" w:hAnsi="Times New Roman" w:cs="Times New Roman"/>
                <w:color w:val="000000"/>
                <w:sz w:val="24"/>
                <w:szCs w:val="24"/>
              </w:rPr>
              <w:t>освіти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охорони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здоров’я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соціального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захисту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культури</w:t>
            </w:r>
            <w:proofErr w:type="spellEnd"/>
            <w:r>
              <w:rPr>
                <w:rFonts w:ascii="Times New Roman" w:hAnsi="Times New Roman" w:cs="Times New Roman"/>
                <w:color w:val="000000"/>
                <w:sz w:val="24"/>
                <w:szCs w:val="24"/>
              </w:rPr>
              <w:t xml:space="preserve">, туризму, </w:t>
            </w:r>
            <w:proofErr w:type="spellStart"/>
            <w:r>
              <w:rPr>
                <w:rFonts w:ascii="Times New Roman" w:hAnsi="Times New Roman" w:cs="Times New Roman"/>
                <w:color w:val="000000"/>
                <w:sz w:val="24"/>
                <w:szCs w:val="24"/>
              </w:rPr>
              <w:t>молодіжної</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політики</w:t>
            </w:r>
            <w:proofErr w:type="spellEnd"/>
            <w:r>
              <w:rPr>
                <w:rFonts w:ascii="Times New Roman" w:hAnsi="Times New Roman" w:cs="Times New Roman"/>
                <w:color w:val="000000"/>
                <w:sz w:val="24"/>
                <w:szCs w:val="24"/>
              </w:rPr>
              <w:t xml:space="preserve"> та спорту</w:t>
            </w:r>
          </w:p>
        </w:tc>
        <w:tc>
          <w:tcPr>
            <w:tcW w:w="1736" w:type="dxa"/>
            <w:tcBorders>
              <w:top w:val="single" w:sz="4" w:space="0" w:color="000000"/>
              <w:left w:val="single" w:sz="4" w:space="0" w:color="000000"/>
              <w:bottom w:val="single" w:sz="4" w:space="0" w:color="000000"/>
              <w:right w:val="single" w:sz="4" w:space="0" w:color="000000"/>
            </w:tcBorders>
          </w:tcPr>
          <w:p w14:paraId="33E83243" w14:textId="77777777" w:rsidR="002702F1" w:rsidRDefault="00B63DA4">
            <w:pPr>
              <w:pStyle w:val="a7"/>
              <w:spacing w:line="276" w:lineRule="auto"/>
              <w:rPr>
                <w:color w:val="000000"/>
                <w:lang w:val="ru-RU"/>
              </w:rPr>
            </w:pPr>
            <w:r>
              <w:rPr>
                <w:color w:val="000000"/>
                <w:lang w:val="ru-RU"/>
              </w:rPr>
              <w:t xml:space="preserve">перший та </w:t>
            </w:r>
            <w:proofErr w:type="spellStart"/>
            <w:r>
              <w:rPr>
                <w:color w:val="000000"/>
                <w:lang w:val="ru-RU"/>
              </w:rPr>
              <w:t>третій</w:t>
            </w:r>
            <w:proofErr w:type="spellEnd"/>
            <w:r>
              <w:rPr>
                <w:color w:val="000000"/>
                <w:lang w:val="ru-RU"/>
              </w:rPr>
              <w:t xml:space="preserve"> </w:t>
            </w:r>
            <w:proofErr w:type="spellStart"/>
            <w:r>
              <w:rPr>
                <w:color w:val="000000"/>
                <w:lang w:val="ru-RU"/>
              </w:rPr>
              <w:t>вівторок</w:t>
            </w:r>
            <w:proofErr w:type="spellEnd"/>
            <w:r>
              <w:rPr>
                <w:color w:val="000000"/>
                <w:lang w:val="ru-RU"/>
              </w:rPr>
              <w:t xml:space="preserve"> </w:t>
            </w:r>
            <w:proofErr w:type="spellStart"/>
            <w:proofErr w:type="gramStart"/>
            <w:r>
              <w:rPr>
                <w:color w:val="000000"/>
                <w:lang w:val="ru-RU"/>
              </w:rPr>
              <w:t>місяця</w:t>
            </w:r>
            <w:proofErr w:type="spellEnd"/>
            <w:r>
              <w:rPr>
                <w:color w:val="000000"/>
                <w:lang w:val="ru-RU"/>
              </w:rPr>
              <w:t xml:space="preserve">  о</w:t>
            </w:r>
            <w:proofErr w:type="gramEnd"/>
            <w:r>
              <w:rPr>
                <w:color w:val="000000"/>
                <w:lang w:val="ru-RU"/>
              </w:rPr>
              <w:t xml:space="preserve"> 16.00 год.</w:t>
            </w:r>
          </w:p>
          <w:p w14:paraId="6DDCF4ED" w14:textId="77777777" w:rsidR="002702F1" w:rsidRDefault="002702F1">
            <w:pPr>
              <w:pStyle w:val="a7"/>
              <w:spacing w:line="276" w:lineRule="auto"/>
              <w:rPr>
                <w:color w:val="000000"/>
                <w:lang w:val="ru-RU"/>
              </w:rPr>
            </w:pPr>
          </w:p>
        </w:tc>
        <w:tc>
          <w:tcPr>
            <w:tcW w:w="2689" w:type="dxa"/>
            <w:tcBorders>
              <w:top w:val="single" w:sz="4" w:space="0" w:color="000000"/>
              <w:left w:val="single" w:sz="4" w:space="0" w:color="000000"/>
              <w:bottom w:val="single" w:sz="4" w:space="0" w:color="000000"/>
              <w:right w:val="single" w:sz="4" w:space="0" w:color="000000"/>
            </w:tcBorders>
          </w:tcPr>
          <w:p w14:paraId="50AD17F7" w14:textId="77777777" w:rsidR="002702F1" w:rsidRDefault="00B63DA4">
            <w:pPr>
              <w:pStyle w:val="a7"/>
              <w:spacing w:line="276" w:lineRule="auto"/>
              <w:rPr>
                <w:lang w:eastAsia="en-US"/>
              </w:rPr>
            </w:pPr>
            <w:proofErr w:type="spellStart"/>
            <w:r>
              <w:rPr>
                <w:lang w:eastAsia="en-US"/>
              </w:rPr>
              <w:t>Ю.Хоменко</w:t>
            </w:r>
            <w:proofErr w:type="spellEnd"/>
          </w:p>
          <w:p w14:paraId="1B7D3FEA" w14:textId="77777777" w:rsidR="002702F1" w:rsidRDefault="002702F1">
            <w:pPr>
              <w:pStyle w:val="a7"/>
              <w:spacing w:line="276" w:lineRule="auto"/>
              <w:rPr>
                <w:lang w:eastAsia="en-US"/>
              </w:rPr>
            </w:pPr>
          </w:p>
        </w:tc>
      </w:tr>
      <w:tr w:rsidR="002702F1" w14:paraId="72D29D82" w14:textId="77777777">
        <w:tc>
          <w:tcPr>
            <w:tcW w:w="5355" w:type="dxa"/>
            <w:tcBorders>
              <w:top w:val="single" w:sz="4" w:space="0" w:color="000000"/>
              <w:left w:val="single" w:sz="4" w:space="0" w:color="000000"/>
              <w:bottom w:val="single" w:sz="4" w:space="0" w:color="000000"/>
              <w:right w:val="single" w:sz="4" w:space="0" w:color="000000"/>
            </w:tcBorders>
          </w:tcPr>
          <w:p w14:paraId="23CC4ACB" w14:textId="77777777" w:rsidR="002702F1" w:rsidRDefault="00B63DA4">
            <w:pPr>
              <w:jc w:val="both"/>
              <w:rPr>
                <w:rStyle w:val="a4"/>
                <w:rFonts w:ascii="Times New Roman" w:hAnsi="Times New Roman" w:cs="Times New Roman"/>
                <w:b w:val="0"/>
                <w:sz w:val="24"/>
                <w:szCs w:val="24"/>
              </w:rPr>
            </w:pPr>
            <w:proofErr w:type="spellStart"/>
            <w:r>
              <w:rPr>
                <w:rStyle w:val="a4"/>
                <w:rFonts w:ascii="Times New Roman" w:hAnsi="Times New Roman" w:cs="Times New Roman"/>
                <w:b w:val="0"/>
                <w:sz w:val="24"/>
                <w:szCs w:val="24"/>
                <w:lang w:eastAsia="en-US"/>
              </w:rPr>
              <w:t>Засідання</w:t>
            </w:r>
            <w:proofErr w:type="spellEnd"/>
            <w:r>
              <w:rPr>
                <w:rStyle w:val="a4"/>
                <w:rFonts w:ascii="Times New Roman" w:hAnsi="Times New Roman" w:cs="Times New Roman"/>
                <w:b w:val="0"/>
                <w:sz w:val="24"/>
                <w:szCs w:val="24"/>
                <w:lang w:val="uk-UA" w:eastAsia="en-US"/>
              </w:rPr>
              <w:t xml:space="preserve"> </w:t>
            </w:r>
            <w:proofErr w:type="spellStart"/>
            <w:r>
              <w:rPr>
                <w:rStyle w:val="a4"/>
                <w:rFonts w:ascii="Times New Roman" w:hAnsi="Times New Roman" w:cs="Times New Roman"/>
                <w:b w:val="0"/>
                <w:sz w:val="24"/>
                <w:szCs w:val="24"/>
                <w:lang w:eastAsia="en-US"/>
              </w:rPr>
              <w:t>постійної</w:t>
            </w:r>
            <w:proofErr w:type="spellEnd"/>
            <w:r>
              <w:rPr>
                <w:rStyle w:val="a4"/>
                <w:rFonts w:ascii="Times New Roman" w:hAnsi="Times New Roman" w:cs="Times New Roman"/>
                <w:b w:val="0"/>
                <w:sz w:val="24"/>
                <w:szCs w:val="24"/>
                <w:lang w:val="uk-UA" w:eastAsia="en-US"/>
              </w:rPr>
              <w:t xml:space="preserve"> </w:t>
            </w:r>
            <w:proofErr w:type="spellStart"/>
            <w:r>
              <w:rPr>
                <w:rStyle w:val="a4"/>
                <w:rFonts w:ascii="Times New Roman" w:hAnsi="Times New Roman" w:cs="Times New Roman"/>
                <w:b w:val="0"/>
                <w:sz w:val="24"/>
                <w:szCs w:val="24"/>
                <w:lang w:eastAsia="en-US"/>
              </w:rPr>
              <w:t>комісії</w:t>
            </w:r>
            <w:proofErr w:type="spellEnd"/>
            <w:r>
              <w:rPr>
                <w:rStyle w:val="a4"/>
                <w:rFonts w:ascii="Times New Roman" w:hAnsi="Times New Roman" w:cs="Times New Roman"/>
                <w:b w:val="0"/>
                <w:sz w:val="24"/>
                <w:szCs w:val="24"/>
                <w:lang w:val="uk-UA" w:eastAsia="en-US"/>
              </w:rPr>
              <w:t xml:space="preserve"> </w:t>
            </w:r>
            <w:proofErr w:type="spellStart"/>
            <w:r>
              <w:rPr>
                <w:rStyle w:val="a4"/>
                <w:rFonts w:ascii="Times New Roman" w:hAnsi="Times New Roman" w:cs="Times New Roman"/>
                <w:b w:val="0"/>
                <w:sz w:val="24"/>
                <w:szCs w:val="24"/>
                <w:lang w:eastAsia="en-US"/>
              </w:rPr>
              <w:t>міської</w:t>
            </w:r>
            <w:proofErr w:type="spellEnd"/>
            <w:r>
              <w:rPr>
                <w:rStyle w:val="a4"/>
                <w:rFonts w:ascii="Times New Roman" w:hAnsi="Times New Roman" w:cs="Times New Roman"/>
                <w:b w:val="0"/>
                <w:sz w:val="24"/>
                <w:szCs w:val="24"/>
                <w:lang w:eastAsia="en-US"/>
              </w:rPr>
              <w:t xml:space="preserve"> </w:t>
            </w:r>
            <w:proofErr w:type="gramStart"/>
            <w:r>
              <w:rPr>
                <w:rStyle w:val="a4"/>
                <w:rFonts w:ascii="Times New Roman" w:hAnsi="Times New Roman" w:cs="Times New Roman"/>
                <w:b w:val="0"/>
                <w:sz w:val="24"/>
                <w:szCs w:val="24"/>
                <w:lang w:eastAsia="en-US"/>
              </w:rPr>
              <w:t>ради</w:t>
            </w:r>
            <w:r>
              <w:rPr>
                <w:rStyle w:val="a4"/>
                <w:b w:val="0"/>
                <w:sz w:val="24"/>
                <w:szCs w:val="24"/>
                <w:lang w:eastAsia="en-US"/>
              </w:rPr>
              <w:t xml:space="preserve"> </w:t>
            </w:r>
            <w:r>
              <w:rPr>
                <w:b/>
                <w:sz w:val="28"/>
                <w:szCs w:val="28"/>
              </w:rPr>
              <w:t xml:space="preserve"> </w:t>
            </w:r>
            <w:r>
              <w:rPr>
                <w:rFonts w:ascii="Times New Roman" w:hAnsi="Times New Roman" w:cs="Times New Roman"/>
                <w:sz w:val="24"/>
                <w:szCs w:val="24"/>
              </w:rPr>
              <w:t>з</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питань</w:t>
            </w:r>
            <w:proofErr w:type="spellEnd"/>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rPr>
              <w:t>соціально-економічного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розвитку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підприємництва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інвестиційної</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діяльності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комунальної</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власності</w:t>
            </w:r>
            <w:proofErr w:type="spellEnd"/>
            <w:r>
              <w:rPr>
                <w:rFonts w:ascii="Times New Roman" w:hAnsi="Times New Roman" w:cs="Times New Roman"/>
                <w:color w:val="000000"/>
                <w:sz w:val="24"/>
                <w:szCs w:val="24"/>
              </w:rPr>
              <w:t xml:space="preserve">, бюджету та </w:t>
            </w:r>
            <w:proofErr w:type="spellStart"/>
            <w:r>
              <w:rPr>
                <w:rFonts w:ascii="Times New Roman" w:hAnsi="Times New Roman" w:cs="Times New Roman"/>
                <w:color w:val="000000"/>
                <w:sz w:val="24"/>
                <w:szCs w:val="24"/>
              </w:rPr>
              <w:t>фінансів</w:t>
            </w:r>
            <w:proofErr w:type="spellEnd"/>
          </w:p>
        </w:tc>
        <w:tc>
          <w:tcPr>
            <w:tcW w:w="1736" w:type="dxa"/>
            <w:tcBorders>
              <w:top w:val="single" w:sz="4" w:space="0" w:color="000000"/>
              <w:left w:val="single" w:sz="4" w:space="0" w:color="000000"/>
              <w:bottom w:val="single" w:sz="4" w:space="0" w:color="000000"/>
              <w:right w:val="single" w:sz="4" w:space="0" w:color="000000"/>
            </w:tcBorders>
          </w:tcPr>
          <w:p w14:paraId="6F5E1A52" w14:textId="77777777" w:rsidR="002702F1" w:rsidRDefault="00B63DA4">
            <w:pPr>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вівторок</w:t>
            </w:r>
            <w:proofErr w:type="spellEnd"/>
            <w:r>
              <w:rPr>
                <w:rFonts w:ascii="Times New Roman" w:hAnsi="Times New Roman" w:cs="Times New Roman"/>
                <w:color w:val="000000"/>
                <w:sz w:val="24"/>
                <w:szCs w:val="24"/>
              </w:rPr>
              <w:t xml:space="preserve">  об</w:t>
            </w:r>
            <w:proofErr w:type="gramEnd"/>
            <w:r>
              <w:rPr>
                <w:rFonts w:ascii="Times New Roman" w:hAnsi="Times New Roman" w:cs="Times New Roman"/>
                <w:color w:val="000000"/>
                <w:sz w:val="24"/>
                <w:szCs w:val="24"/>
              </w:rPr>
              <w:t xml:space="preserve"> 11.00 год.</w:t>
            </w:r>
          </w:p>
        </w:tc>
        <w:tc>
          <w:tcPr>
            <w:tcW w:w="2689" w:type="dxa"/>
            <w:tcBorders>
              <w:top w:val="single" w:sz="4" w:space="0" w:color="000000"/>
              <w:left w:val="single" w:sz="4" w:space="0" w:color="000000"/>
              <w:bottom w:val="single" w:sz="4" w:space="0" w:color="000000"/>
              <w:right w:val="single" w:sz="4" w:space="0" w:color="000000"/>
            </w:tcBorders>
          </w:tcPr>
          <w:p w14:paraId="0824AE0F" w14:textId="77777777" w:rsidR="002702F1" w:rsidRDefault="00B63DA4">
            <w:pPr>
              <w:pStyle w:val="a7"/>
              <w:spacing w:line="276" w:lineRule="auto"/>
              <w:rPr>
                <w:lang w:eastAsia="en-US"/>
              </w:rPr>
            </w:pPr>
            <w:proofErr w:type="spellStart"/>
            <w:r>
              <w:rPr>
                <w:lang w:eastAsia="en-US"/>
              </w:rPr>
              <w:t>Ю.Хоменко</w:t>
            </w:r>
            <w:proofErr w:type="spellEnd"/>
          </w:p>
          <w:p w14:paraId="02362914" w14:textId="77777777" w:rsidR="002702F1" w:rsidRDefault="002702F1">
            <w:pPr>
              <w:pStyle w:val="a7"/>
              <w:spacing w:line="276" w:lineRule="auto"/>
              <w:rPr>
                <w:lang w:eastAsia="en-US"/>
              </w:rPr>
            </w:pPr>
          </w:p>
        </w:tc>
      </w:tr>
    </w:tbl>
    <w:p w14:paraId="14F17BBE" w14:textId="77777777" w:rsidR="002702F1" w:rsidRDefault="002702F1">
      <w:pPr>
        <w:tabs>
          <w:tab w:val="left" w:pos="4200"/>
        </w:tabs>
        <w:spacing w:after="0"/>
        <w:jc w:val="center"/>
        <w:rPr>
          <w:rFonts w:ascii="Times New Roman" w:hAnsi="Times New Roman" w:cs="Times New Roman"/>
          <w:b/>
          <w:sz w:val="28"/>
          <w:szCs w:val="28"/>
          <w:lang w:val="uk-UA"/>
        </w:rPr>
      </w:pPr>
    </w:p>
    <w:p w14:paraId="0F24E7A4" w14:textId="77777777" w:rsidR="002702F1" w:rsidRDefault="00B63DA4">
      <w:pPr>
        <w:tabs>
          <w:tab w:val="left" w:pos="4200"/>
        </w:tabs>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І</w:t>
      </w:r>
      <w:r>
        <w:rPr>
          <w:rFonts w:ascii="Times New Roman" w:hAnsi="Times New Roman" w:cs="Times New Roman"/>
          <w:b/>
          <w:sz w:val="28"/>
          <w:szCs w:val="28"/>
          <w:lang w:val="en-US"/>
        </w:rPr>
        <w:t>V</w:t>
      </w:r>
    </w:p>
    <w:p w14:paraId="15D73A39" w14:textId="77777777" w:rsidR="002702F1" w:rsidRDefault="002702F1">
      <w:pPr>
        <w:tabs>
          <w:tab w:val="left" w:pos="4200"/>
        </w:tabs>
        <w:spacing w:after="0"/>
        <w:jc w:val="center"/>
        <w:rPr>
          <w:rFonts w:ascii="Times New Roman" w:hAnsi="Times New Roman" w:cs="Times New Roman"/>
          <w:b/>
          <w:sz w:val="28"/>
          <w:szCs w:val="28"/>
          <w:lang w:val="uk-UA"/>
        </w:rPr>
      </w:pPr>
    </w:p>
    <w:p w14:paraId="7CE166A8" w14:textId="77777777" w:rsidR="002702F1" w:rsidRDefault="00B63DA4">
      <w:pPr>
        <w:tabs>
          <w:tab w:val="left" w:pos="4200"/>
        </w:tabs>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ОРГАНІЗАЦІЙНО-МАСОВІ ЗАХОДИ, ЩО ПРОВОДЯТЬСЯ ВИКОНАВЧИМИ ОРГАНАМИ НІЖИНСЬКОЇ МІСЬКОЇ РАДИ, ВИКОНАВЧИМИ ОРГАНАМИ ВИКОНАВЧОГО КОМІТЕТУ МІСЬКОЇ РАДИ, ЇХ СТРУКТУРНИМИ ПІДРОЗДІЛАМИ ТА ПОСАДОВИМИ ОСОБАМИ, А ТАКОЖ КОМУНАЛЬНИМИ ПІДПРИЄМСТВАМИ  ТА ЗАКЛАДАМИ НІЖИНСЬКОЇ МІСЬКОЇ РАДИ</w:t>
      </w:r>
    </w:p>
    <w:p w14:paraId="6E2C45F2" w14:textId="77777777" w:rsidR="002702F1" w:rsidRDefault="00B63DA4">
      <w:pPr>
        <w:tabs>
          <w:tab w:val="left" w:pos="2000"/>
        </w:tabs>
        <w:spacing w:after="0" w:line="240" w:lineRule="auto"/>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СІЧЕНЬ</w:t>
      </w:r>
    </w:p>
    <w:p w14:paraId="33844C20" w14:textId="77777777" w:rsidR="002702F1" w:rsidRDefault="00B63DA4">
      <w:pPr>
        <w:numPr>
          <w:ilvl w:val="0"/>
          <w:numId w:val="12"/>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Відзначення Дня Соборності (Дня Злуки). “Соборна мати Україна одна для всіх, як оберіг”. </w:t>
      </w:r>
    </w:p>
    <w:p w14:paraId="75694129" w14:textId="77777777" w:rsidR="002702F1" w:rsidRDefault="00B63DA4">
      <w:pPr>
        <w:numPr>
          <w:ilvl w:val="0"/>
          <w:numId w:val="12"/>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Міжнародний день пам’яті жертв Голокосту</w:t>
      </w:r>
    </w:p>
    <w:p w14:paraId="61F5C46B" w14:textId="77777777" w:rsidR="002702F1" w:rsidRDefault="00B63DA4">
      <w:pPr>
        <w:numPr>
          <w:ilvl w:val="0"/>
          <w:numId w:val="12"/>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Відзначення річниці подвигу Героїв Крут</w:t>
      </w:r>
    </w:p>
    <w:p w14:paraId="2C7D26E5" w14:textId="77777777" w:rsidR="002702F1" w:rsidRDefault="002702F1">
      <w:pPr>
        <w:spacing w:after="0" w:line="240" w:lineRule="auto"/>
        <w:ind w:left="567"/>
        <w:jc w:val="both"/>
        <w:rPr>
          <w:rFonts w:ascii="Times New Roman" w:hAnsi="Times New Roman" w:cs="Times New Roman"/>
          <w:sz w:val="28"/>
          <w:szCs w:val="28"/>
          <w:lang w:val="uk-UA"/>
        </w:rPr>
      </w:pPr>
    </w:p>
    <w:p w14:paraId="5849F9DA" w14:textId="77777777" w:rsidR="002702F1" w:rsidRDefault="00B63DA4">
      <w:pPr>
        <w:spacing w:after="0" w:line="240" w:lineRule="auto"/>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ЛЮТИЙ</w:t>
      </w:r>
    </w:p>
    <w:p w14:paraId="29031828" w14:textId="77777777" w:rsidR="002702F1" w:rsidRDefault="002702F1">
      <w:pPr>
        <w:spacing w:after="0" w:line="240" w:lineRule="auto"/>
        <w:jc w:val="both"/>
        <w:rPr>
          <w:rFonts w:ascii="Times New Roman" w:hAnsi="Times New Roman" w:cs="Times New Roman"/>
          <w:b/>
          <w:sz w:val="28"/>
          <w:szCs w:val="28"/>
          <w:u w:val="single"/>
          <w:lang w:val="uk-UA"/>
        </w:rPr>
      </w:pPr>
    </w:p>
    <w:p w14:paraId="76C288F3" w14:textId="77777777" w:rsidR="002702F1" w:rsidRDefault="00B63DA4">
      <w:pPr>
        <w:numPr>
          <w:ilvl w:val="0"/>
          <w:numId w:val="1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Відзначення Дня Героїв Небесної Сотні</w:t>
      </w:r>
    </w:p>
    <w:p w14:paraId="200CCAFD" w14:textId="77777777" w:rsidR="002702F1" w:rsidRDefault="00B63DA4">
      <w:pPr>
        <w:numPr>
          <w:ilvl w:val="0"/>
          <w:numId w:val="1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Відзначення Дня вшанування учасників бойових дій на території інших держав і 36-ї річниці виведення військ колишнього СРСР з Республіки Афганістан</w:t>
      </w:r>
    </w:p>
    <w:p w14:paraId="25D4175D" w14:textId="77777777" w:rsidR="002702F1" w:rsidRDefault="00B63DA4">
      <w:pPr>
        <w:numPr>
          <w:ilvl w:val="0"/>
          <w:numId w:val="1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Відзначення 45-річчя від дня заснування аматорського ансамблю бального танцю "РИТМ"</w:t>
      </w:r>
    </w:p>
    <w:p w14:paraId="54912140" w14:textId="77777777" w:rsidR="002702F1" w:rsidRDefault="002702F1">
      <w:pPr>
        <w:spacing w:after="0" w:line="240" w:lineRule="auto"/>
        <w:ind w:left="786"/>
        <w:jc w:val="both"/>
        <w:rPr>
          <w:rFonts w:ascii="Times New Roman" w:hAnsi="Times New Roman" w:cs="Times New Roman"/>
          <w:sz w:val="28"/>
          <w:szCs w:val="28"/>
          <w:lang w:val="uk-UA"/>
        </w:rPr>
      </w:pPr>
    </w:p>
    <w:p w14:paraId="5EB5859D" w14:textId="77777777" w:rsidR="002702F1" w:rsidRDefault="00B63DA4">
      <w:pPr>
        <w:spacing w:after="0" w:line="240" w:lineRule="auto"/>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БЕРЕЗЕНЬ</w:t>
      </w:r>
    </w:p>
    <w:p w14:paraId="74D3D16B" w14:textId="77777777" w:rsidR="002702F1" w:rsidRDefault="002702F1">
      <w:pPr>
        <w:spacing w:after="0" w:line="240" w:lineRule="auto"/>
        <w:jc w:val="both"/>
        <w:rPr>
          <w:rFonts w:ascii="Times New Roman" w:hAnsi="Times New Roman" w:cs="Times New Roman"/>
          <w:b/>
          <w:sz w:val="28"/>
          <w:szCs w:val="28"/>
          <w:u w:val="single"/>
          <w:lang w:val="uk-UA"/>
        </w:rPr>
      </w:pPr>
    </w:p>
    <w:p w14:paraId="7D15D999" w14:textId="77777777" w:rsidR="002702F1" w:rsidRDefault="00B63DA4">
      <w:pPr>
        <w:numPr>
          <w:ilvl w:val="0"/>
          <w:numId w:val="1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Заходи до 211-річниці з дня народження </w:t>
      </w:r>
      <w:proofErr w:type="spellStart"/>
      <w:r>
        <w:rPr>
          <w:rFonts w:ascii="Times New Roman" w:hAnsi="Times New Roman" w:cs="Times New Roman"/>
          <w:sz w:val="28"/>
          <w:szCs w:val="28"/>
          <w:lang w:val="uk-UA"/>
        </w:rPr>
        <w:t>Т.Г.Шевченка</w:t>
      </w:r>
      <w:proofErr w:type="spellEnd"/>
      <w:r>
        <w:rPr>
          <w:rFonts w:ascii="Times New Roman" w:hAnsi="Times New Roman" w:cs="Times New Roman"/>
          <w:sz w:val="28"/>
          <w:szCs w:val="28"/>
          <w:lang w:val="uk-UA"/>
        </w:rPr>
        <w:t xml:space="preserve"> </w:t>
      </w:r>
    </w:p>
    <w:p w14:paraId="4A49B9CB" w14:textId="77777777" w:rsidR="002702F1" w:rsidRDefault="00B63DA4">
      <w:pPr>
        <w:pStyle w:val="a8"/>
        <w:numPr>
          <w:ilvl w:val="0"/>
          <w:numId w:val="14"/>
        </w:numPr>
        <w:jc w:val="both"/>
        <w:rPr>
          <w:sz w:val="28"/>
          <w:szCs w:val="28"/>
          <w:lang w:val="uk-UA"/>
        </w:rPr>
      </w:pPr>
      <w:r>
        <w:rPr>
          <w:sz w:val="28"/>
          <w:szCs w:val="28"/>
          <w:lang w:val="uk-UA"/>
        </w:rPr>
        <w:t>Відзначення Міжнародного дня театру</w:t>
      </w:r>
    </w:p>
    <w:p w14:paraId="09697A4A" w14:textId="77777777" w:rsidR="002702F1" w:rsidRDefault="00B63DA4">
      <w:pPr>
        <w:pStyle w:val="a8"/>
        <w:numPr>
          <w:ilvl w:val="0"/>
          <w:numId w:val="14"/>
        </w:numPr>
        <w:jc w:val="both"/>
        <w:rPr>
          <w:sz w:val="28"/>
          <w:szCs w:val="28"/>
          <w:lang w:val="uk-UA"/>
        </w:rPr>
      </w:pPr>
      <w:r>
        <w:rPr>
          <w:sz w:val="28"/>
          <w:szCs w:val="28"/>
          <w:lang w:val="uk-UA"/>
        </w:rPr>
        <w:t>Відзначення Дня українського добровольця</w:t>
      </w:r>
    </w:p>
    <w:p w14:paraId="2E851EAF" w14:textId="77777777" w:rsidR="002702F1" w:rsidRDefault="00B63DA4">
      <w:pPr>
        <w:pStyle w:val="a8"/>
        <w:numPr>
          <w:ilvl w:val="0"/>
          <w:numId w:val="14"/>
        </w:numPr>
        <w:jc w:val="both"/>
        <w:rPr>
          <w:sz w:val="28"/>
          <w:szCs w:val="28"/>
          <w:lang w:val="uk-UA"/>
        </w:rPr>
      </w:pPr>
      <w:r>
        <w:rPr>
          <w:sz w:val="28"/>
          <w:szCs w:val="28"/>
          <w:lang w:val="uk-UA"/>
        </w:rPr>
        <w:t>Відзначення 400-річчя надання місту Ніжин Магдебурзького права</w:t>
      </w:r>
    </w:p>
    <w:p w14:paraId="43F6E316" w14:textId="77777777" w:rsidR="002702F1" w:rsidRDefault="002702F1">
      <w:pPr>
        <w:spacing w:after="0" w:line="240" w:lineRule="auto"/>
        <w:jc w:val="both"/>
        <w:rPr>
          <w:rFonts w:ascii="Times New Roman" w:hAnsi="Times New Roman" w:cs="Times New Roman"/>
          <w:b/>
          <w:sz w:val="28"/>
          <w:szCs w:val="28"/>
          <w:u w:val="single"/>
          <w:lang w:val="uk-UA"/>
        </w:rPr>
      </w:pPr>
    </w:p>
    <w:p w14:paraId="71728FB7" w14:textId="77777777" w:rsidR="002702F1" w:rsidRDefault="00B63DA4">
      <w:pPr>
        <w:spacing w:after="0" w:line="240" w:lineRule="auto"/>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КВІТЕНЬ</w:t>
      </w:r>
    </w:p>
    <w:p w14:paraId="53005FAF" w14:textId="77777777" w:rsidR="002702F1" w:rsidRDefault="002702F1">
      <w:pPr>
        <w:spacing w:after="0" w:line="240" w:lineRule="auto"/>
        <w:jc w:val="both"/>
        <w:rPr>
          <w:rFonts w:ascii="Times New Roman" w:hAnsi="Times New Roman" w:cs="Times New Roman"/>
          <w:b/>
          <w:sz w:val="28"/>
          <w:szCs w:val="28"/>
          <w:u w:val="single"/>
          <w:lang w:val="uk-UA"/>
        </w:rPr>
      </w:pPr>
    </w:p>
    <w:p w14:paraId="50638E52" w14:textId="77777777" w:rsidR="002702F1" w:rsidRDefault="00B63DA4">
      <w:pPr>
        <w:pStyle w:val="a8"/>
        <w:numPr>
          <w:ilvl w:val="0"/>
          <w:numId w:val="14"/>
        </w:numPr>
        <w:jc w:val="both"/>
        <w:rPr>
          <w:sz w:val="28"/>
          <w:szCs w:val="28"/>
          <w:lang w:val="uk-UA"/>
        </w:rPr>
      </w:pPr>
      <w:r>
        <w:rPr>
          <w:sz w:val="28"/>
          <w:szCs w:val="28"/>
          <w:lang w:val="uk-UA"/>
        </w:rPr>
        <w:t>Відзначення Міжнародного дня пам’яті жертв радіаційних аварій і катастроф (День Чорнобильської трагедії)</w:t>
      </w:r>
    </w:p>
    <w:p w14:paraId="1657C026" w14:textId="77777777" w:rsidR="002702F1" w:rsidRDefault="002702F1">
      <w:pPr>
        <w:pStyle w:val="a8"/>
        <w:jc w:val="both"/>
        <w:rPr>
          <w:sz w:val="28"/>
          <w:szCs w:val="28"/>
          <w:lang w:val="uk-UA"/>
        </w:rPr>
      </w:pPr>
    </w:p>
    <w:p w14:paraId="3F733BE9" w14:textId="77777777" w:rsidR="002702F1" w:rsidRDefault="00B63DA4">
      <w:pPr>
        <w:spacing w:after="0" w:line="240" w:lineRule="auto"/>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ТРАВЕНЬ</w:t>
      </w:r>
    </w:p>
    <w:p w14:paraId="42CE25C6" w14:textId="77777777" w:rsidR="002702F1" w:rsidRDefault="002702F1">
      <w:pPr>
        <w:spacing w:after="0" w:line="240" w:lineRule="auto"/>
        <w:jc w:val="both"/>
        <w:rPr>
          <w:rFonts w:ascii="Times New Roman" w:hAnsi="Times New Roman" w:cs="Times New Roman"/>
          <w:b/>
          <w:sz w:val="28"/>
          <w:szCs w:val="28"/>
          <w:u w:val="single"/>
          <w:lang w:val="uk-UA"/>
        </w:rPr>
      </w:pPr>
    </w:p>
    <w:p w14:paraId="798BE562" w14:textId="77777777" w:rsidR="002702F1" w:rsidRDefault="00B63DA4">
      <w:pPr>
        <w:pStyle w:val="a8"/>
        <w:numPr>
          <w:ilvl w:val="0"/>
          <w:numId w:val="14"/>
        </w:numPr>
        <w:jc w:val="both"/>
        <w:rPr>
          <w:sz w:val="28"/>
          <w:szCs w:val="28"/>
          <w:lang w:val="uk-UA"/>
        </w:rPr>
      </w:pPr>
      <w:r>
        <w:rPr>
          <w:sz w:val="28"/>
          <w:szCs w:val="28"/>
          <w:lang w:val="uk-UA"/>
        </w:rPr>
        <w:t>Відзначення Великодніх свят</w:t>
      </w:r>
    </w:p>
    <w:p w14:paraId="06EBD33F" w14:textId="77777777" w:rsidR="002702F1" w:rsidRDefault="00B63DA4">
      <w:pPr>
        <w:pStyle w:val="a8"/>
        <w:numPr>
          <w:ilvl w:val="0"/>
          <w:numId w:val="14"/>
        </w:numPr>
        <w:jc w:val="both"/>
        <w:rPr>
          <w:sz w:val="28"/>
          <w:szCs w:val="28"/>
          <w:lang w:val="uk-UA"/>
        </w:rPr>
      </w:pPr>
      <w:r>
        <w:rPr>
          <w:sz w:val="28"/>
          <w:szCs w:val="28"/>
          <w:lang w:val="uk-UA"/>
        </w:rPr>
        <w:t xml:space="preserve">Проведення культурно-мистецького заходу "Ніжин </w:t>
      </w:r>
      <w:proofErr w:type="spellStart"/>
      <w:r>
        <w:rPr>
          <w:sz w:val="28"/>
          <w:szCs w:val="28"/>
          <w:lang w:val="uk-UA"/>
        </w:rPr>
        <w:t>о’Жив</w:t>
      </w:r>
      <w:proofErr w:type="spellEnd"/>
      <w:r>
        <w:rPr>
          <w:sz w:val="28"/>
          <w:szCs w:val="28"/>
          <w:lang w:val="uk-UA"/>
        </w:rPr>
        <w:t>"</w:t>
      </w:r>
    </w:p>
    <w:p w14:paraId="2013C811" w14:textId="77777777" w:rsidR="002702F1" w:rsidRDefault="00B63DA4">
      <w:pPr>
        <w:pStyle w:val="a8"/>
        <w:numPr>
          <w:ilvl w:val="0"/>
          <w:numId w:val="14"/>
        </w:numPr>
        <w:jc w:val="both"/>
        <w:rPr>
          <w:sz w:val="28"/>
          <w:szCs w:val="28"/>
          <w:lang w:val="uk-UA"/>
        </w:rPr>
      </w:pPr>
      <w:r>
        <w:rPr>
          <w:sz w:val="28"/>
          <w:szCs w:val="28"/>
          <w:lang w:val="uk-UA"/>
        </w:rPr>
        <w:t>Проведення Дня міста Ніжина</w:t>
      </w:r>
    </w:p>
    <w:p w14:paraId="31EF0626" w14:textId="77777777" w:rsidR="002702F1" w:rsidRDefault="00B63DA4">
      <w:pPr>
        <w:pStyle w:val="a8"/>
        <w:numPr>
          <w:ilvl w:val="0"/>
          <w:numId w:val="14"/>
        </w:numPr>
        <w:jc w:val="both"/>
        <w:rPr>
          <w:sz w:val="28"/>
          <w:szCs w:val="28"/>
          <w:lang w:val="uk-UA"/>
        </w:rPr>
      </w:pPr>
      <w:r>
        <w:rPr>
          <w:sz w:val="28"/>
          <w:szCs w:val="28"/>
          <w:lang w:val="uk-UA"/>
        </w:rPr>
        <w:t>Відзначення Дня пам’яті та примирення, Дня перемоги над нацизмом у Другій світовій війні - 80- річчя Великої Перемоги</w:t>
      </w:r>
    </w:p>
    <w:p w14:paraId="39CBAEB4" w14:textId="77777777" w:rsidR="002702F1" w:rsidRDefault="00B63DA4">
      <w:pPr>
        <w:pStyle w:val="a8"/>
        <w:numPr>
          <w:ilvl w:val="0"/>
          <w:numId w:val="14"/>
        </w:numPr>
        <w:jc w:val="both"/>
        <w:rPr>
          <w:sz w:val="28"/>
          <w:szCs w:val="28"/>
          <w:lang w:val="uk-UA"/>
        </w:rPr>
      </w:pPr>
      <w:r>
        <w:rPr>
          <w:sz w:val="28"/>
          <w:szCs w:val="28"/>
          <w:lang w:val="uk-UA"/>
        </w:rPr>
        <w:t xml:space="preserve">Відзначення Дня Європи </w:t>
      </w:r>
    </w:p>
    <w:p w14:paraId="55FA137E" w14:textId="77777777" w:rsidR="002702F1" w:rsidRDefault="00B63DA4">
      <w:pPr>
        <w:pStyle w:val="a8"/>
        <w:numPr>
          <w:ilvl w:val="0"/>
          <w:numId w:val="14"/>
        </w:numPr>
        <w:jc w:val="both"/>
        <w:rPr>
          <w:sz w:val="28"/>
          <w:szCs w:val="28"/>
          <w:lang w:val="uk-UA"/>
        </w:rPr>
      </w:pPr>
      <w:r>
        <w:rPr>
          <w:sz w:val="28"/>
          <w:szCs w:val="28"/>
          <w:lang w:val="uk-UA"/>
        </w:rPr>
        <w:t>Проведення міжнародної конференції "Європейська інтеграція"</w:t>
      </w:r>
    </w:p>
    <w:p w14:paraId="75CABC63" w14:textId="77777777" w:rsidR="002702F1" w:rsidRDefault="00B63DA4">
      <w:pPr>
        <w:pStyle w:val="a8"/>
        <w:numPr>
          <w:ilvl w:val="0"/>
          <w:numId w:val="14"/>
        </w:numPr>
        <w:jc w:val="both"/>
        <w:rPr>
          <w:sz w:val="28"/>
          <w:szCs w:val="28"/>
          <w:lang w:val="uk-UA"/>
        </w:rPr>
      </w:pPr>
      <w:r>
        <w:rPr>
          <w:sz w:val="28"/>
          <w:szCs w:val="28"/>
          <w:lang w:val="uk-UA"/>
        </w:rPr>
        <w:t xml:space="preserve">Відзначення 164-річниці з дня перепоховання Т.Г. Шевченка </w:t>
      </w:r>
    </w:p>
    <w:p w14:paraId="7DAA0637" w14:textId="77777777" w:rsidR="002702F1" w:rsidRDefault="00B63DA4">
      <w:pPr>
        <w:pStyle w:val="a8"/>
        <w:numPr>
          <w:ilvl w:val="0"/>
          <w:numId w:val="14"/>
        </w:numPr>
        <w:jc w:val="both"/>
        <w:rPr>
          <w:sz w:val="28"/>
          <w:szCs w:val="28"/>
          <w:lang w:val="uk-UA"/>
        </w:rPr>
      </w:pPr>
      <w:r>
        <w:rPr>
          <w:sz w:val="28"/>
          <w:szCs w:val="28"/>
          <w:lang w:val="uk-UA"/>
        </w:rPr>
        <w:t>Проведення Дня вишиванки</w:t>
      </w:r>
    </w:p>
    <w:p w14:paraId="7EBD6DAE" w14:textId="77777777" w:rsidR="002702F1" w:rsidRDefault="00B63DA4">
      <w:pPr>
        <w:pStyle w:val="a8"/>
        <w:numPr>
          <w:ilvl w:val="0"/>
          <w:numId w:val="14"/>
        </w:numPr>
        <w:jc w:val="both"/>
        <w:rPr>
          <w:sz w:val="28"/>
          <w:szCs w:val="28"/>
          <w:u w:val="single"/>
          <w:lang w:val="uk-UA"/>
        </w:rPr>
      </w:pPr>
      <w:r>
        <w:rPr>
          <w:sz w:val="28"/>
          <w:szCs w:val="28"/>
          <w:lang w:val="uk-UA"/>
        </w:rPr>
        <w:t>Відзначення Міжнародного дня музеїв</w:t>
      </w:r>
    </w:p>
    <w:p w14:paraId="4425963C" w14:textId="77777777" w:rsidR="002702F1" w:rsidRDefault="002702F1">
      <w:pPr>
        <w:pStyle w:val="a8"/>
        <w:jc w:val="both"/>
        <w:rPr>
          <w:sz w:val="28"/>
          <w:szCs w:val="28"/>
          <w:u w:val="single"/>
          <w:lang w:val="uk-UA"/>
        </w:rPr>
      </w:pPr>
    </w:p>
    <w:p w14:paraId="71015688" w14:textId="77777777" w:rsidR="002702F1" w:rsidRDefault="00B63DA4">
      <w:pPr>
        <w:spacing w:after="0" w:line="240" w:lineRule="auto"/>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ЧЕРВЕНЬ</w:t>
      </w:r>
    </w:p>
    <w:p w14:paraId="5B619E55" w14:textId="77777777" w:rsidR="002702F1" w:rsidRDefault="002702F1">
      <w:pPr>
        <w:spacing w:after="0" w:line="240" w:lineRule="auto"/>
        <w:jc w:val="both"/>
        <w:rPr>
          <w:rFonts w:ascii="Times New Roman" w:hAnsi="Times New Roman" w:cs="Times New Roman"/>
          <w:b/>
          <w:sz w:val="28"/>
          <w:szCs w:val="28"/>
          <w:u w:val="single"/>
          <w:lang w:val="uk-UA"/>
        </w:rPr>
      </w:pPr>
    </w:p>
    <w:p w14:paraId="4B0417B1" w14:textId="77777777" w:rsidR="002702F1" w:rsidRDefault="00B63DA4">
      <w:pPr>
        <w:pStyle w:val="a8"/>
        <w:numPr>
          <w:ilvl w:val="0"/>
          <w:numId w:val="15"/>
        </w:numPr>
        <w:jc w:val="both"/>
        <w:rPr>
          <w:sz w:val="28"/>
          <w:szCs w:val="28"/>
          <w:lang w:val="uk-UA"/>
        </w:rPr>
      </w:pPr>
      <w:r>
        <w:rPr>
          <w:sz w:val="28"/>
          <w:szCs w:val="28"/>
          <w:lang w:val="uk-UA"/>
        </w:rPr>
        <w:t>Організація та проведення міських заходів, присвячених Дню захисту дітей</w:t>
      </w:r>
    </w:p>
    <w:p w14:paraId="770DC1F5" w14:textId="77777777" w:rsidR="002702F1" w:rsidRDefault="00B63DA4">
      <w:pPr>
        <w:pStyle w:val="a8"/>
        <w:numPr>
          <w:ilvl w:val="0"/>
          <w:numId w:val="15"/>
        </w:numPr>
        <w:jc w:val="both"/>
        <w:rPr>
          <w:sz w:val="28"/>
          <w:szCs w:val="28"/>
          <w:lang w:val="uk-UA"/>
        </w:rPr>
      </w:pPr>
      <w:r>
        <w:rPr>
          <w:sz w:val="28"/>
          <w:szCs w:val="28"/>
          <w:lang w:val="uk-UA"/>
        </w:rPr>
        <w:t>Відзначення Дня Конституції України</w:t>
      </w:r>
    </w:p>
    <w:p w14:paraId="65D6B9FB" w14:textId="77777777" w:rsidR="002702F1" w:rsidRDefault="00B63DA4">
      <w:pPr>
        <w:pStyle w:val="a8"/>
        <w:numPr>
          <w:ilvl w:val="0"/>
          <w:numId w:val="15"/>
        </w:numPr>
        <w:jc w:val="both"/>
        <w:rPr>
          <w:bCs/>
          <w:sz w:val="28"/>
          <w:szCs w:val="28"/>
          <w:lang w:val="uk-UA"/>
        </w:rPr>
      </w:pPr>
      <w:r>
        <w:rPr>
          <w:sz w:val="28"/>
          <w:szCs w:val="28"/>
          <w:lang w:val="uk-UA"/>
        </w:rPr>
        <w:t>Організація та проведення міських заходів, присвячених Дню молоді</w:t>
      </w:r>
    </w:p>
    <w:p w14:paraId="79A9B443" w14:textId="77777777" w:rsidR="002702F1" w:rsidRDefault="002702F1">
      <w:pPr>
        <w:pStyle w:val="a7"/>
        <w:jc w:val="both"/>
        <w:rPr>
          <w:b/>
          <w:sz w:val="28"/>
          <w:szCs w:val="28"/>
        </w:rPr>
      </w:pPr>
    </w:p>
    <w:p w14:paraId="7E75659F" w14:textId="77777777" w:rsidR="002702F1" w:rsidRDefault="00B63DA4">
      <w:pPr>
        <w:pStyle w:val="a7"/>
        <w:jc w:val="both"/>
        <w:rPr>
          <w:b/>
          <w:sz w:val="28"/>
          <w:szCs w:val="28"/>
        </w:rPr>
      </w:pPr>
      <w:r>
        <w:rPr>
          <w:b/>
          <w:sz w:val="28"/>
          <w:szCs w:val="28"/>
        </w:rPr>
        <w:t xml:space="preserve">Керуючий справами </w:t>
      </w:r>
    </w:p>
    <w:p w14:paraId="78C88B8E" w14:textId="77777777" w:rsidR="002702F1" w:rsidRDefault="00B63DA4">
      <w:pPr>
        <w:pStyle w:val="a7"/>
        <w:jc w:val="both"/>
        <w:rPr>
          <w:b/>
          <w:sz w:val="28"/>
          <w:szCs w:val="28"/>
        </w:rPr>
      </w:pPr>
      <w:r>
        <w:rPr>
          <w:b/>
          <w:sz w:val="28"/>
          <w:szCs w:val="28"/>
        </w:rPr>
        <w:t xml:space="preserve">виконавчого комітету </w:t>
      </w:r>
    </w:p>
    <w:p w14:paraId="409EBE19" w14:textId="77777777" w:rsidR="002702F1" w:rsidRDefault="00B63DA4">
      <w:pPr>
        <w:pStyle w:val="a7"/>
        <w:jc w:val="both"/>
        <w:rPr>
          <w:color w:val="FF0000"/>
        </w:rPr>
      </w:pPr>
      <w:r>
        <w:rPr>
          <w:b/>
          <w:sz w:val="28"/>
          <w:szCs w:val="28"/>
        </w:rPr>
        <w:t>Ніжинської міської ради                                                  Валерій САЛОГУБ</w:t>
      </w:r>
    </w:p>
    <w:p w14:paraId="24EF9422" w14:textId="77777777" w:rsidR="002702F1" w:rsidRDefault="002702F1">
      <w:pPr>
        <w:widowControl w:val="0"/>
        <w:tabs>
          <w:tab w:val="left" w:pos="4970"/>
        </w:tabs>
        <w:suppressAutoHyphens/>
        <w:spacing w:after="0" w:line="240" w:lineRule="auto"/>
        <w:jc w:val="center"/>
        <w:rPr>
          <w:rFonts w:ascii="Times New Roman CYR" w:eastAsia="Andale Sans UI" w:hAnsi="Times New Roman CYR"/>
          <w:b/>
          <w:kern w:val="2"/>
          <w:sz w:val="28"/>
          <w:szCs w:val="24"/>
          <w:lang w:val="uk-UA" w:eastAsia="en-US"/>
        </w:rPr>
      </w:pPr>
    </w:p>
    <w:p w14:paraId="1612A808" w14:textId="77777777" w:rsidR="002702F1" w:rsidRDefault="00B63DA4">
      <w:pPr>
        <w:widowControl w:val="0"/>
        <w:tabs>
          <w:tab w:val="left" w:pos="4970"/>
        </w:tabs>
        <w:suppressAutoHyphens/>
        <w:spacing w:after="0" w:line="240" w:lineRule="auto"/>
        <w:jc w:val="center"/>
        <w:rPr>
          <w:rFonts w:ascii="Times New Roman CYR" w:eastAsia="Andale Sans UI" w:hAnsi="Times New Roman CYR"/>
          <w:b/>
          <w:kern w:val="2"/>
          <w:sz w:val="28"/>
          <w:szCs w:val="24"/>
          <w:lang w:val="uk-UA" w:eastAsia="en-US"/>
        </w:rPr>
      </w:pPr>
      <w:r>
        <w:rPr>
          <w:rFonts w:ascii="Times New Roman CYR" w:eastAsia="Andale Sans UI" w:hAnsi="Times New Roman CYR"/>
          <w:b/>
          <w:kern w:val="2"/>
          <w:sz w:val="28"/>
          <w:szCs w:val="24"/>
          <w:lang w:val="uk-UA" w:eastAsia="en-US"/>
        </w:rPr>
        <w:t>Пояснювальна записка</w:t>
      </w:r>
    </w:p>
    <w:p w14:paraId="64C4FFEA" w14:textId="77777777" w:rsidR="002702F1" w:rsidRDefault="00B63DA4">
      <w:pPr>
        <w:pStyle w:val="3"/>
        <w:jc w:val="center"/>
        <w:rPr>
          <w:b/>
        </w:rPr>
      </w:pPr>
      <w:r>
        <w:rPr>
          <w:rFonts w:ascii="Times New Roman CYR" w:eastAsia="Andale Sans UI" w:hAnsi="Times New Roman CYR"/>
          <w:b/>
          <w:kern w:val="2"/>
          <w:lang w:eastAsia="en-US"/>
        </w:rPr>
        <w:t xml:space="preserve">до проекту рішення </w:t>
      </w:r>
      <w:r>
        <w:rPr>
          <w:rFonts w:eastAsia="Andale Sans UI"/>
          <w:b/>
          <w:kern w:val="2"/>
          <w:lang w:eastAsia="en-US"/>
        </w:rPr>
        <w:t>«</w:t>
      </w:r>
      <w:r>
        <w:rPr>
          <w:b/>
        </w:rPr>
        <w:t>Про затвердження Плану роботи виконавчого комітету Ніжинської  міської  ради Чернігівської області</w:t>
      </w:r>
    </w:p>
    <w:p w14:paraId="749A9902" w14:textId="77777777" w:rsidR="002702F1" w:rsidRDefault="00B63DA4">
      <w:pPr>
        <w:pStyle w:val="3"/>
        <w:jc w:val="center"/>
        <w:rPr>
          <w:rFonts w:eastAsia="Andale Sans UI"/>
          <w:b/>
          <w:kern w:val="2"/>
          <w:lang w:eastAsia="en-US"/>
        </w:rPr>
      </w:pPr>
      <w:r>
        <w:rPr>
          <w:b/>
          <w:color w:val="000000"/>
          <w:szCs w:val="28"/>
          <w:lang w:val="en-US"/>
        </w:rPr>
        <w:t>VII</w:t>
      </w:r>
      <w:r>
        <w:rPr>
          <w:b/>
          <w:color w:val="000000"/>
          <w:szCs w:val="28"/>
        </w:rPr>
        <w:t xml:space="preserve">І скликання </w:t>
      </w:r>
      <w:r>
        <w:rPr>
          <w:b/>
        </w:rPr>
        <w:t xml:space="preserve">на </w:t>
      </w:r>
      <w:r>
        <w:rPr>
          <w:b/>
          <w:lang w:val="en-US"/>
        </w:rPr>
        <w:t>I</w:t>
      </w:r>
      <w:r>
        <w:rPr>
          <w:b/>
          <w:lang w:val="ru-RU"/>
        </w:rPr>
        <w:t xml:space="preserve"> </w:t>
      </w:r>
      <w:r>
        <w:rPr>
          <w:b/>
        </w:rPr>
        <w:t>півріччя 2025 р.</w:t>
      </w:r>
      <w:r>
        <w:rPr>
          <w:rFonts w:eastAsia="Andale Sans UI"/>
          <w:b/>
          <w:kern w:val="2"/>
          <w:lang w:eastAsia="en-US"/>
        </w:rPr>
        <w:t>»</w:t>
      </w:r>
    </w:p>
    <w:p w14:paraId="69ECDC3B" w14:textId="77777777" w:rsidR="002702F1" w:rsidRDefault="002702F1">
      <w:pPr>
        <w:widowControl w:val="0"/>
        <w:tabs>
          <w:tab w:val="left" w:pos="4970"/>
        </w:tabs>
        <w:suppressAutoHyphens/>
        <w:spacing w:after="0" w:line="240" w:lineRule="auto"/>
        <w:jc w:val="center"/>
        <w:rPr>
          <w:rFonts w:ascii="Times New Roman" w:eastAsia="Andale Sans UI" w:hAnsi="Times New Roman"/>
          <w:b/>
          <w:kern w:val="2"/>
          <w:sz w:val="28"/>
          <w:szCs w:val="24"/>
          <w:lang w:eastAsia="en-US"/>
        </w:rPr>
      </w:pPr>
    </w:p>
    <w:p w14:paraId="3EC9C309" w14:textId="77777777" w:rsidR="002702F1" w:rsidRDefault="00B63DA4">
      <w:pPr>
        <w:pStyle w:val="3"/>
        <w:ind w:firstLine="708"/>
        <w:jc w:val="both"/>
        <w:rPr>
          <w:rFonts w:ascii="Times New Roman CYR" w:eastAsia="Andale Sans UI" w:hAnsi="Times New Roman CYR"/>
          <w:kern w:val="2"/>
          <w:lang w:eastAsia="en-US"/>
        </w:rPr>
      </w:pPr>
      <w:r>
        <w:rPr>
          <w:kern w:val="2"/>
        </w:rPr>
        <w:t xml:space="preserve">Відповідно </w:t>
      </w:r>
      <w:r>
        <w:rPr>
          <w:szCs w:val="28"/>
        </w:rPr>
        <w:t xml:space="preserve">до статей 51, 52, 54, 59, 73 Закону України «Про місцеве самоврядування в Україні», </w:t>
      </w:r>
      <w:r>
        <w:rPr>
          <w:color w:val="000000" w:themeColor="text1" w:themeShade="80"/>
          <w:szCs w:val="28"/>
        </w:rPr>
        <w:t xml:space="preserve">Регламенту Ніжинської міської ради </w:t>
      </w:r>
      <w:r>
        <w:rPr>
          <w:color w:val="000000" w:themeColor="text1" w:themeShade="80"/>
          <w:szCs w:val="28"/>
          <w:lang w:val="en-US"/>
        </w:rPr>
        <w:t>VIII</w:t>
      </w:r>
      <w:r>
        <w:rPr>
          <w:color w:val="000000" w:themeColor="text1" w:themeShade="80"/>
          <w:szCs w:val="28"/>
        </w:rPr>
        <w:t xml:space="preserve"> скликання, затвердженого рішенням Ніжинської міської ради 24.12.2020 р. №27-4/2020 (із змінами), </w:t>
      </w:r>
      <w:r>
        <w:rPr>
          <w:rFonts w:ascii="Times New Roman CYR" w:eastAsia="Andale Sans UI" w:hAnsi="Times New Roman CYR"/>
          <w:kern w:val="2"/>
          <w:lang w:eastAsia="en-US"/>
        </w:rPr>
        <w:t xml:space="preserve">виконавчий комітет міської ради має право затверджувати </w:t>
      </w:r>
      <w:r>
        <w:t>Плани роботи виконавчого комітету Ніжинської  міської  ради.</w:t>
      </w:r>
    </w:p>
    <w:p w14:paraId="5D4C16EB" w14:textId="77777777" w:rsidR="002702F1" w:rsidRDefault="00B63DA4">
      <w:pPr>
        <w:widowControl w:val="0"/>
        <w:tabs>
          <w:tab w:val="left" w:pos="4970"/>
        </w:tabs>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Проект рішення складається з чотирьох розділів та додатку.</w:t>
      </w:r>
    </w:p>
    <w:p w14:paraId="4B182FBB" w14:textId="77777777" w:rsidR="002702F1" w:rsidRDefault="00B63DA4">
      <w:pPr>
        <w:pStyle w:val="3"/>
        <w:ind w:firstLine="708"/>
        <w:jc w:val="both"/>
        <w:rPr>
          <w:szCs w:val="28"/>
        </w:rPr>
      </w:pPr>
      <w:r>
        <w:rPr>
          <w:szCs w:val="28"/>
        </w:rPr>
        <w:t xml:space="preserve">План роботи виконавчого комітету Ніжинської  міської  ради Чернігівської області </w:t>
      </w:r>
      <w:r>
        <w:rPr>
          <w:color w:val="000000"/>
          <w:szCs w:val="28"/>
          <w:lang w:val="en-US"/>
        </w:rPr>
        <w:t>VII</w:t>
      </w:r>
      <w:r>
        <w:rPr>
          <w:color w:val="000000"/>
          <w:szCs w:val="28"/>
        </w:rPr>
        <w:t xml:space="preserve">І скликання </w:t>
      </w:r>
      <w:r>
        <w:rPr>
          <w:szCs w:val="28"/>
        </w:rPr>
        <w:t xml:space="preserve">на </w:t>
      </w:r>
      <w:r>
        <w:rPr>
          <w:szCs w:val="28"/>
          <w:lang w:val="en-US"/>
        </w:rPr>
        <w:t>I</w:t>
      </w:r>
      <w:r>
        <w:rPr>
          <w:szCs w:val="28"/>
        </w:rPr>
        <w:t xml:space="preserve"> півріччя 2025 р</w:t>
      </w:r>
      <w:r>
        <w:rPr>
          <w:b/>
        </w:rPr>
        <w:t xml:space="preserve">. </w:t>
      </w:r>
      <w:r>
        <w:rPr>
          <w:szCs w:val="28"/>
        </w:rPr>
        <w:t>сформований</w:t>
      </w:r>
      <w:r>
        <w:t xml:space="preserve"> відповідно до</w:t>
      </w:r>
      <w:r>
        <w:rPr>
          <w:b/>
        </w:rPr>
        <w:t xml:space="preserve"> </w:t>
      </w:r>
      <w:r>
        <w:rPr>
          <w:szCs w:val="28"/>
        </w:rPr>
        <w:t>пропозицій заступників міського голови, секретаря міської ради, керівників  управлінь міської ради, відділів виконавчого комітету Ніжинської міської ради.</w:t>
      </w:r>
    </w:p>
    <w:p w14:paraId="79EBE429" w14:textId="77777777" w:rsidR="002702F1" w:rsidRDefault="00B63DA4">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Відділу з питань організації діяльності міської ради та її виконавчого комітету апарату виконавчого комітету Ніжинської міської ради, пропонується надати повноваження  у разі виробничої необхідності,                      у встановленому законом порядку, вносити зміни та доповнення до Плану роботи.</w:t>
      </w:r>
    </w:p>
    <w:p w14:paraId="699CE0D1" w14:textId="77777777" w:rsidR="002702F1" w:rsidRDefault="00B63DA4">
      <w:pPr>
        <w:widowControl w:val="0"/>
        <w:spacing w:after="0" w:line="240" w:lineRule="auto"/>
        <w:ind w:firstLine="708"/>
        <w:jc w:val="both"/>
        <w:rPr>
          <w:rFonts w:ascii="Times New Roman" w:hAnsi="Times New Roman"/>
          <w:sz w:val="28"/>
          <w:szCs w:val="28"/>
          <w:lang w:val="uk-UA"/>
        </w:rPr>
      </w:pPr>
      <w:r>
        <w:rPr>
          <w:rFonts w:ascii="Times New Roman" w:hAnsi="Times New Roman"/>
          <w:sz w:val="28"/>
          <w:lang w:val="uk-UA"/>
        </w:rPr>
        <w:t xml:space="preserve">Відділ </w:t>
      </w:r>
      <w:r>
        <w:rPr>
          <w:rFonts w:ascii="Times New Roman" w:hAnsi="Times New Roman"/>
          <w:sz w:val="28"/>
          <w:szCs w:val="28"/>
          <w:lang w:val="uk-UA"/>
        </w:rPr>
        <w:t>з питань організації діяльності міської ради та її виконавчого комітету апарату виконавчого комітету Ніжинської міської</w:t>
      </w:r>
      <w:r>
        <w:rPr>
          <w:rFonts w:ascii="Times New Roman" w:hAnsi="Times New Roman"/>
          <w:sz w:val="28"/>
          <w:lang w:val="uk-UA"/>
        </w:rPr>
        <w:t>, відповідно до Закону України «Про доступ до публічної інформації», забезпечує оприлюднення цього рішення</w:t>
      </w:r>
      <w:r>
        <w:rPr>
          <w:rFonts w:ascii="Times New Roman" w:hAnsi="Times New Roman"/>
          <w:sz w:val="28"/>
          <w:szCs w:val="28"/>
          <w:lang w:val="uk-UA"/>
        </w:rPr>
        <w:t xml:space="preserve"> протягом п’яти робочих днів з дати його підписання</w:t>
      </w:r>
      <w:r>
        <w:rPr>
          <w:rFonts w:ascii="Times New Roman" w:hAnsi="Times New Roman"/>
          <w:sz w:val="28"/>
          <w:lang w:val="uk-UA"/>
        </w:rPr>
        <w:t xml:space="preserve"> шляхом </w:t>
      </w:r>
      <w:r>
        <w:rPr>
          <w:rFonts w:ascii="Times New Roman" w:hAnsi="Times New Roman"/>
          <w:sz w:val="28"/>
          <w:szCs w:val="28"/>
          <w:lang w:val="uk-UA"/>
        </w:rPr>
        <w:t>оприлюднення  на офіційному сайті Ніжинської міської ради.</w:t>
      </w:r>
    </w:p>
    <w:p w14:paraId="4269AFBB" w14:textId="77777777" w:rsidR="002702F1" w:rsidRDefault="00B63DA4">
      <w:pPr>
        <w:spacing w:after="0"/>
        <w:ind w:firstLine="708"/>
        <w:jc w:val="both"/>
        <w:rPr>
          <w:rFonts w:ascii="Times New Roman" w:hAnsi="Times New Roman"/>
          <w:sz w:val="28"/>
          <w:szCs w:val="28"/>
        </w:rPr>
      </w:pPr>
      <w:proofErr w:type="spellStart"/>
      <w:r>
        <w:rPr>
          <w:rFonts w:ascii="Times New Roman" w:hAnsi="Times New Roman"/>
          <w:sz w:val="28"/>
          <w:szCs w:val="28"/>
        </w:rPr>
        <w:t>Реалізація</w:t>
      </w:r>
      <w:proofErr w:type="spellEnd"/>
      <w:r>
        <w:rPr>
          <w:rFonts w:ascii="Times New Roman" w:hAnsi="Times New Roman"/>
          <w:sz w:val="28"/>
          <w:szCs w:val="28"/>
        </w:rPr>
        <w:t xml:space="preserve"> </w:t>
      </w:r>
      <w:proofErr w:type="spellStart"/>
      <w:r>
        <w:rPr>
          <w:rFonts w:ascii="Times New Roman" w:hAnsi="Times New Roman"/>
          <w:sz w:val="28"/>
          <w:szCs w:val="28"/>
        </w:rPr>
        <w:t>даного</w:t>
      </w:r>
      <w:proofErr w:type="spellEnd"/>
      <w:r>
        <w:rPr>
          <w:rFonts w:ascii="Times New Roman" w:hAnsi="Times New Roman"/>
          <w:sz w:val="28"/>
          <w:szCs w:val="28"/>
        </w:rPr>
        <w:t xml:space="preserve"> проекту не </w:t>
      </w:r>
      <w:proofErr w:type="spellStart"/>
      <w:r>
        <w:rPr>
          <w:rFonts w:ascii="Times New Roman" w:hAnsi="Times New Roman"/>
          <w:sz w:val="28"/>
          <w:szCs w:val="28"/>
        </w:rPr>
        <w:t>потребує</w:t>
      </w:r>
      <w:proofErr w:type="spellEnd"/>
      <w:r>
        <w:rPr>
          <w:rFonts w:ascii="Times New Roman" w:hAnsi="Times New Roman"/>
          <w:sz w:val="28"/>
          <w:szCs w:val="28"/>
        </w:rPr>
        <w:t xml:space="preserve"> </w:t>
      </w:r>
      <w:proofErr w:type="spellStart"/>
      <w:r>
        <w:rPr>
          <w:rFonts w:ascii="Times New Roman" w:hAnsi="Times New Roman"/>
          <w:sz w:val="28"/>
          <w:szCs w:val="28"/>
        </w:rPr>
        <w:t>додаткових</w:t>
      </w:r>
      <w:proofErr w:type="spellEnd"/>
      <w:r>
        <w:rPr>
          <w:rFonts w:ascii="Times New Roman" w:hAnsi="Times New Roman"/>
          <w:sz w:val="28"/>
          <w:szCs w:val="28"/>
        </w:rPr>
        <w:t xml:space="preserve"> </w:t>
      </w:r>
      <w:proofErr w:type="spellStart"/>
      <w:r>
        <w:rPr>
          <w:rFonts w:ascii="Times New Roman" w:hAnsi="Times New Roman"/>
          <w:sz w:val="28"/>
          <w:szCs w:val="28"/>
        </w:rPr>
        <w:t>фінансових</w:t>
      </w:r>
      <w:proofErr w:type="spellEnd"/>
      <w:r>
        <w:rPr>
          <w:rFonts w:ascii="Times New Roman" w:hAnsi="Times New Roman"/>
          <w:sz w:val="28"/>
          <w:szCs w:val="28"/>
        </w:rPr>
        <w:t xml:space="preserve"> </w:t>
      </w:r>
      <w:proofErr w:type="spellStart"/>
      <w:r>
        <w:rPr>
          <w:rFonts w:ascii="Times New Roman" w:hAnsi="Times New Roman"/>
          <w:sz w:val="28"/>
          <w:szCs w:val="28"/>
        </w:rPr>
        <w:t>витрат</w:t>
      </w:r>
      <w:proofErr w:type="spellEnd"/>
      <w:r>
        <w:rPr>
          <w:rFonts w:ascii="Times New Roman" w:hAnsi="Times New Roman"/>
          <w:sz w:val="28"/>
          <w:szCs w:val="28"/>
          <w:lang w:val="uk-UA"/>
        </w:rPr>
        <w:t xml:space="preserve">             </w:t>
      </w:r>
      <w:r>
        <w:rPr>
          <w:rFonts w:ascii="Times New Roman" w:hAnsi="Times New Roman"/>
          <w:sz w:val="28"/>
          <w:szCs w:val="28"/>
        </w:rPr>
        <w:t xml:space="preserve"> з </w:t>
      </w:r>
      <w:proofErr w:type="spellStart"/>
      <w:r>
        <w:rPr>
          <w:rFonts w:ascii="Times New Roman" w:hAnsi="Times New Roman"/>
          <w:sz w:val="28"/>
          <w:szCs w:val="28"/>
        </w:rPr>
        <w:t>міського</w:t>
      </w:r>
      <w:proofErr w:type="spellEnd"/>
      <w:r>
        <w:rPr>
          <w:rFonts w:ascii="Times New Roman" w:hAnsi="Times New Roman"/>
          <w:sz w:val="28"/>
          <w:szCs w:val="28"/>
        </w:rPr>
        <w:t xml:space="preserve"> бюджету. </w:t>
      </w:r>
    </w:p>
    <w:p w14:paraId="6B8771CC" w14:textId="77777777" w:rsidR="002702F1" w:rsidRDefault="002702F1">
      <w:pPr>
        <w:rPr>
          <w:rFonts w:eastAsia="Andale Sans UI"/>
          <w:lang w:val="uk-UA" w:eastAsia="en-US"/>
        </w:rPr>
      </w:pPr>
    </w:p>
    <w:p w14:paraId="46258948" w14:textId="77777777" w:rsidR="002702F1" w:rsidRDefault="002702F1">
      <w:pPr>
        <w:widowControl w:val="0"/>
        <w:tabs>
          <w:tab w:val="left" w:pos="4970"/>
        </w:tabs>
        <w:suppressAutoHyphens/>
        <w:spacing w:after="0" w:line="240" w:lineRule="auto"/>
        <w:ind w:firstLine="708"/>
        <w:jc w:val="both"/>
        <w:rPr>
          <w:rFonts w:ascii="Times New Roman CYR" w:eastAsia="Andale Sans UI" w:hAnsi="Times New Roman CYR"/>
          <w:kern w:val="2"/>
          <w:sz w:val="28"/>
          <w:szCs w:val="24"/>
          <w:lang w:val="uk-UA" w:eastAsia="en-US"/>
        </w:rPr>
      </w:pPr>
    </w:p>
    <w:p w14:paraId="291077D5" w14:textId="77777777" w:rsidR="002702F1" w:rsidRDefault="00B63DA4">
      <w:pPr>
        <w:tabs>
          <w:tab w:val="left" w:pos="4970"/>
        </w:tabs>
        <w:spacing w:after="0"/>
        <w:rPr>
          <w:rFonts w:ascii="Times New Roman CYR" w:eastAsia="Andale Sans UI" w:hAnsi="Times New Roman CYR"/>
          <w:b/>
          <w:kern w:val="2"/>
          <w:sz w:val="28"/>
          <w:szCs w:val="28"/>
          <w:lang w:val="uk-UA" w:eastAsia="en-US"/>
        </w:rPr>
      </w:pPr>
      <w:r>
        <w:rPr>
          <w:rFonts w:ascii="Times New Roman CYR" w:eastAsia="Andale Sans UI" w:hAnsi="Times New Roman CYR"/>
          <w:b/>
          <w:kern w:val="2"/>
          <w:sz w:val="28"/>
          <w:szCs w:val="28"/>
          <w:lang w:val="uk-UA" w:eastAsia="en-US"/>
        </w:rPr>
        <w:t xml:space="preserve">Керуючий справами </w:t>
      </w:r>
    </w:p>
    <w:p w14:paraId="77D1F6B3" w14:textId="77777777" w:rsidR="002702F1" w:rsidRDefault="00B63DA4">
      <w:pPr>
        <w:tabs>
          <w:tab w:val="left" w:pos="4970"/>
        </w:tabs>
        <w:spacing w:after="0"/>
        <w:rPr>
          <w:rFonts w:ascii="Times New Roman CYR" w:eastAsia="Andale Sans UI" w:hAnsi="Times New Roman CYR"/>
          <w:b/>
          <w:kern w:val="2"/>
          <w:sz w:val="28"/>
          <w:szCs w:val="28"/>
          <w:lang w:val="uk-UA" w:eastAsia="en-US"/>
        </w:rPr>
      </w:pPr>
      <w:r>
        <w:rPr>
          <w:rFonts w:ascii="Times New Roman CYR" w:eastAsia="Andale Sans UI" w:hAnsi="Times New Roman CYR"/>
          <w:b/>
          <w:kern w:val="2"/>
          <w:sz w:val="28"/>
          <w:szCs w:val="28"/>
          <w:lang w:val="uk-UA" w:eastAsia="en-US"/>
        </w:rPr>
        <w:t xml:space="preserve">виконавчого комітету </w:t>
      </w:r>
    </w:p>
    <w:p w14:paraId="4CF22671" w14:textId="77777777" w:rsidR="002702F1" w:rsidRDefault="00B63DA4">
      <w:pPr>
        <w:tabs>
          <w:tab w:val="left" w:pos="4970"/>
        </w:tabs>
        <w:spacing w:after="0"/>
        <w:rPr>
          <w:rFonts w:ascii="Times New Roman CYR" w:eastAsia="Andale Sans UI" w:hAnsi="Times New Roman CYR"/>
          <w:b/>
          <w:kern w:val="2"/>
          <w:sz w:val="28"/>
          <w:szCs w:val="28"/>
          <w:lang w:val="uk-UA" w:eastAsia="en-US"/>
        </w:rPr>
      </w:pPr>
      <w:r>
        <w:rPr>
          <w:rFonts w:ascii="Times New Roman CYR" w:eastAsia="Andale Sans UI" w:hAnsi="Times New Roman CYR"/>
          <w:b/>
          <w:kern w:val="2"/>
          <w:sz w:val="28"/>
          <w:szCs w:val="28"/>
          <w:lang w:val="uk-UA" w:eastAsia="en-US"/>
        </w:rPr>
        <w:t>Ніжинської міської ради                                                   Валерій САЛОГУБ</w:t>
      </w:r>
    </w:p>
    <w:sectPr w:rsidR="002702F1">
      <w:pgSz w:w="11906" w:h="16838"/>
      <w:pgMar w:top="47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93EB0" w14:textId="77777777" w:rsidR="00770AE3" w:rsidRDefault="00770AE3">
      <w:pPr>
        <w:spacing w:line="240" w:lineRule="auto"/>
      </w:pPr>
      <w:r>
        <w:separator/>
      </w:r>
    </w:p>
  </w:endnote>
  <w:endnote w:type="continuationSeparator" w:id="0">
    <w:p w14:paraId="1956BD57" w14:textId="77777777" w:rsidR="00770AE3" w:rsidRDefault="00770A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default"/>
    <w:sig w:usb0="80001AFF" w:usb1="0000396B" w:usb2="00000000" w:usb3="00000000" w:csb0="200000BF" w:csb1="D7F70000"/>
  </w:font>
  <w:font w:name="Times New Roman CYR">
    <w:altName w:val="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E1054" w14:textId="77777777" w:rsidR="00770AE3" w:rsidRDefault="00770AE3">
      <w:pPr>
        <w:spacing w:after="0"/>
      </w:pPr>
      <w:r>
        <w:separator/>
      </w:r>
    </w:p>
  </w:footnote>
  <w:footnote w:type="continuationSeparator" w:id="0">
    <w:p w14:paraId="7553D8FF" w14:textId="77777777" w:rsidR="00770AE3" w:rsidRDefault="00770A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1ED6BD"/>
    <w:multiLevelType w:val="singleLevel"/>
    <w:tmpl w:val="891ED6BD"/>
    <w:lvl w:ilvl="0">
      <w:start w:val="1"/>
      <w:numFmt w:val="decimal"/>
      <w:suff w:val="space"/>
      <w:lvlText w:val="%1."/>
      <w:lvlJc w:val="left"/>
    </w:lvl>
  </w:abstractNum>
  <w:abstractNum w:abstractNumId="1" w15:restartNumberingAfterBreak="0">
    <w:nsid w:val="BD5D528F"/>
    <w:multiLevelType w:val="singleLevel"/>
    <w:tmpl w:val="BD5D528F"/>
    <w:lvl w:ilvl="0">
      <w:start w:val="5"/>
      <w:numFmt w:val="decimal"/>
      <w:suff w:val="space"/>
      <w:lvlText w:val="%1."/>
      <w:lvlJc w:val="left"/>
    </w:lvl>
  </w:abstractNum>
  <w:abstractNum w:abstractNumId="2" w15:restartNumberingAfterBreak="0">
    <w:nsid w:val="F7B43149"/>
    <w:multiLevelType w:val="singleLevel"/>
    <w:tmpl w:val="F7B43149"/>
    <w:lvl w:ilvl="0">
      <w:start w:val="11"/>
      <w:numFmt w:val="decimal"/>
      <w:suff w:val="space"/>
      <w:lvlText w:val="%1."/>
      <w:lvlJc w:val="left"/>
    </w:lvl>
  </w:abstractNum>
  <w:abstractNum w:abstractNumId="3" w15:restartNumberingAfterBreak="0">
    <w:nsid w:val="F82E2270"/>
    <w:multiLevelType w:val="singleLevel"/>
    <w:tmpl w:val="F82E2270"/>
    <w:lvl w:ilvl="0">
      <w:start w:val="1"/>
      <w:numFmt w:val="decimal"/>
      <w:suff w:val="space"/>
      <w:lvlText w:val="%1."/>
      <w:lvlJc w:val="left"/>
    </w:lvl>
  </w:abstractNum>
  <w:abstractNum w:abstractNumId="4" w15:restartNumberingAfterBreak="0">
    <w:nsid w:val="06AFB072"/>
    <w:multiLevelType w:val="singleLevel"/>
    <w:tmpl w:val="06AFB072"/>
    <w:lvl w:ilvl="0">
      <w:start w:val="1"/>
      <w:numFmt w:val="decimal"/>
      <w:lvlText w:val="%1."/>
      <w:lvlJc w:val="left"/>
      <w:pPr>
        <w:tabs>
          <w:tab w:val="left" w:pos="312"/>
        </w:tabs>
      </w:pPr>
    </w:lvl>
  </w:abstractNum>
  <w:abstractNum w:abstractNumId="5" w15:restartNumberingAfterBreak="0">
    <w:nsid w:val="08571BEA"/>
    <w:multiLevelType w:val="multilevel"/>
    <w:tmpl w:val="08571BEA"/>
    <w:lvl w:ilvl="0">
      <w:start w:val="1"/>
      <w:numFmt w:val="bullet"/>
      <w:lvlText w:val="-"/>
      <w:lvlJc w:val="left"/>
      <w:pPr>
        <w:tabs>
          <w:tab w:val="left" w:pos="786"/>
        </w:tabs>
        <w:ind w:left="786"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4595385"/>
    <w:multiLevelType w:val="multilevel"/>
    <w:tmpl w:val="14595385"/>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F229C4"/>
    <w:multiLevelType w:val="multilevel"/>
    <w:tmpl w:val="27F229C4"/>
    <w:lvl w:ilvl="0">
      <w:numFmt w:val="bullet"/>
      <w:lvlText w:val="-"/>
      <w:lvlJc w:val="left"/>
      <w:pPr>
        <w:tabs>
          <w:tab w:val="left" w:pos="360"/>
        </w:tabs>
        <w:ind w:left="360" w:hanging="360"/>
      </w:pPr>
      <w:rPr>
        <w:rFonts w:ascii="Times New Roman" w:eastAsia="Times New Roman" w:hAnsi="Times New Roman" w:cs="Times New Roman" w:hint="default"/>
        <w:color w:val="000000" w:themeColor="text1"/>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3216D75F"/>
    <w:multiLevelType w:val="singleLevel"/>
    <w:tmpl w:val="3216D75F"/>
    <w:lvl w:ilvl="0">
      <w:start w:val="10"/>
      <w:numFmt w:val="decimal"/>
      <w:suff w:val="space"/>
      <w:lvlText w:val="%1."/>
      <w:lvlJc w:val="left"/>
    </w:lvl>
  </w:abstractNum>
  <w:abstractNum w:abstractNumId="9" w15:restartNumberingAfterBreak="0">
    <w:nsid w:val="398031F9"/>
    <w:multiLevelType w:val="singleLevel"/>
    <w:tmpl w:val="398031F9"/>
    <w:lvl w:ilvl="0">
      <w:start w:val="2"/>
      <w:numFmt w:val="decimal"/>
      <w:suff w:val="space"/>
      <w:lvlText w:val="%1."/>
      <w:lvlJc w:val="left"/>
    </w:lvl>
  </w:abstractNum>
  <w:abstractNum w:abstractNumId="10" w15:restartNumberingAfterBreak="0">
    <w:nsid w:val="3C2C33BA"/>
    <w:multiLevelType w:val="multilevel"/>
    <w:tmpl w:val="3C2C33BA"/>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90FA22"/>
    <w:multiLevelType w:val="singleLevel"/>
    <w:tmpl w:val="3C90FA22"/>
    <w:lvl w:ilvl="0">
      <w:start w:val="4"/>
      <w:numFmt w:val="decimal"/>
      <w:suff w:val="space"/>
      <w:lvlText w:val="%1."/>
      <w:lvlJc w:val="left"/>
    </w:lvl>
  </w:abstractNum>
  <w:abstractNum w:abstractNumId="12" w15:restartNumberingAfterBreak="0">
    <w:nsid w:val="62AC59E5"/>
    <w:multiLevelType w:val="singleLevel"/>
    <w:tmpl w:val="62AC59E5"/>
    <w:lvl w:ilvl="0">
      <w:start w:val="2"/>
      <w:numFmt w:val="decimal"/>
      <w:suff w:val="space"/>
      <w:lvlText w:val="%1."/>
      <w:lvlJc w:val="left"/>
    </w:lvl>
  </w:abstractNum>
  <w:abstractNum w:abstractNumId="13" w15:restartNumberingAfterBreak="0">
    <w:nsid w:val="7BD9385A"/>
    <w:multiLevelType w:val="singleLevel"/>
    <w:tmpl w:val="7BD9385A"/>
    <w:lvl w:ilvl="0">
      <w:start w:val="13"/>
      <w:numFmt w:val="decimal"/>
      <w:suff w:val="space"/>
      <w:lvlText w:val="%1."/>
      <w:lvlJc w:val="left"/>
    </w:lvl>
  </w:abstractNum>
  <w:abstractNum w:abstractNumId="14" w15:restartNumberingAfterBreak="0">
    <w:nsid w:val="7FFADC67"/>
    <w:multiLevelType w:val="singleLevel"/>
    <w:tmpl w:val="7FFADC67"/>
    <w:lvl w:ilvl="0">
      <w:start w:val="2"/>
      <w:numFmt w:val="decimal"/>
      <w:suff w:val="space"/>
      <w:lvlText w:val="%1."/>
      <w:lvlJc w:val="left"/>
    </w:lvl>
  </w:abstractNum>
  <w:num w:numId="1" w16cid:durableId="749042710">
    <w:abstractNumId w:val="0"/>
  </w:num>
  <w:num w:numId="2" w16cid:durableId="383136271">
    <w:abstractNumId w:val="13"/>
  </w:num>
  <w:num w:numId="3" w16cid:durableId="1066146323">
    <w:abstractNumId w:val="4"/>
  </w:num>
  <w:num w:numId="4" w16cid:durableId="754397396">
    <w:abstractNumId w:val="1"/>
  </w:num>
  <w:num w:numId="5" w16cid:durableId="790592656">
    <w:abstractNumId w:val="11"/>
  </w:num>
  <w:num w:numId="6" w16cid:durableId="178394044">
    <w:abstractNumId w:val="9"/>
  </w:num>
  <w:num w:numId="7" w16cid:durableId="1266303522">
    <w:abstractNumId w:val="2"/>
  </w:num>
  <w:num w:numId="8" w16cid:durableId="143936505">
    <w:abstractNumId w:val="12"/>
  </w:num>
  <w:num w:numId="9" w16cid:durableId="1627541782">
    <w:abstractNumId w:val="3"/>
  </w:num>
  <w:num w:numId="10" w16cid:durableId="1915166049">
    <w:abstractNumId w:val="8"/>
  </w:num>
  <w:num w:numId="11" w16cid:durableId="1603605978">
    <w:abstractNumId w:val="14"/>
  </w:num>
  <w:num w:numId="12" w16cid:durableId="2125617589">
    <w:abstractNumId w:val="7"/>
  </w:num>
  <w:num w:numId="13" w16cid:durableId="1356033504">
    <w:abstractNumId w:val="5"/>
  </w:num>
  <w:num w:numId="14" w16cid:durableId="1982955195">
    <w:abstractNumId w:val="6"/>
  </w:num>
  <w:num w:numId="15" w16cid:durableId="16055018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B07"/>
    <w:rsid w:val="0005382F"/>
    <w:rsid w:val="00074EA3"/>
    <w:rsid w:val="000E7AA2"/>
    <w:rsid w:val="000F44F9"/>
    <w:rsid w:val="001846B2"/>
    <w:rsid w:val="002702F1"/>
    <w:rsid w:val="00282D22"/>
    <w:rsid w:val="002905BE"/>
    <w:rsid w:val="0029241A"/>
    <w:rsid w:val="002B1725"/>
    <w:rsid w:val="003030E7"/>
    <w:rsid w:val="0038773A"/>
    <w:rsid w:val="003B01F2"/>
    <w:rsid w:val="003C1275"/>
    <w:rsid w:val="00402053"/>
    <w:rsid w:val="00475EFC"/>
    <w:rsid w:val="00482BB5"/>
    <w:rsid w:val="004D4CCC"/>
    <w:rsid w:val="004E08C0"/>
    <w:rsid w:val="00502DE8"/>
    <w:rsid w:val="005540B4"/>
    <w:rsid w:val="00570D37"/>
    <w:rsid w:val="00584159"/>
    <w:rsid w:val="005C7ED8"/>
    <w:rsid w:val="006702BE"/>
    <w:rsid w:val="0068449C"/>
    <w:rsid w:val="006C2D89"/>
    <w:rsid w:val="007315CE"/>
    <w:rsid w:val="007324EE"/>
    <w:rsid w:val="00770AE3"/>
    <w:rsid w:val="007B5ADA"/>
    <w:rsid w:val="007F54DD"/>
    <w:rsid w:val="0085204C"/>
    <w:rsid w:val="008E1853"/>
    <w:rsid w:val="008E2E55"/>
    <w:rsid w:val="0091656C"/>
    <w:rsid w:val="00930F27"/>
    <w:rsid w:val="009C33B7"/>
    <w:rsid w:val="00A17E6C"/>
    <w:rsid w:val="00A40AF4"/>
    <w:rsid w:val="00A530E8"/>
    <w:rsid w:val="00A56743"/>
    <w:rsid w:val="00AD5AAA"/>
    <w:rsid w:val="00B44A2F"/>
    <w:rsid w:val="00B633E7"/>
    <w:rsid w:val="00B63998"/>
    <w:rsid w:val="00B63DA4"/>
    <w:rsid w:val="00B77DB9"/>
    <w:rsid w:val="00C21F42"/>
    <w:rsid w:val="00CC738F"/>
    <w:rsid w:val="00D35D7D"/>
    <w:rsid w:val="00D35EC3"/>
    <w:rsid w:val="00D54B07"/>
    <w:rsid w:val="00D6189B"/>
    <w:rsid w:val="00D62A0E"/>
    <w:rsid w:val="00D638A5"/>
    <w:rsid w:val="00D73670"/>
    <w:rsid w:val="00DB744A"/>
    <w:rsid w:val="00DE5CF5"/>
    <w:rsid w:val="00DF4D01"/>
    <w:rsid w:val="00E16B8E"/>
    <w:rsid w:val="00E66521"/>
    <w:rsid w:val="00E73A02"/>
    <w:rsid w:val="00E9615A"/>
    <w:rsid w:val="00F31FD3"/>
    <w:rsid w:val="00FD08B9"/>
    <w:rsid w:val="00FD3915"/>
    <w:rsid w:val="015F1649"/>
    <w:rsid w:val="07AB2FCF"/>
    <w:rsid w:val="07E76DB1"/>
    <w:rsid w:val="09EA5C20"/>
    <w:rsid w:val="0B6D5CFF"/>
    <w:rsid w:val="0D4E7860"/>
    <w:rsid w:val="12B741F5"/>
    <w:rsid w:val="13F80737"/>
    <w:rsid w:val="163F7B64"/>
    <w:rsid w:val="199B7554"/>
    <w:rsid w:val="1D181B85"/>
    <w:rsid w:val="218B13BB"/>
    <w:rsid w:val="2DD95F08"/>
    <w:rsid w:val="31357F1B"/>
    <w:rsid w:val="327A6EE6"/>
    <w:rsid w:val="379672D4"/>
    <w:rsid w:val="41B75E45"/>
    <w:rsid w:val="47134D11"/>
    <w:rsid w:val="48424AAC"/>
    <w:rsid w:val="5603234E"/>
    <w:rsid w:val="590E2053"/>
    <w:rsid w:val="645B0E75"/>
    <w:rsid w:val="667C577D"/>
    <w:rsid w:val="67E148EC"/>
    <w:rsid w:val="6B125384"/>
    <w:rsid w:val="75D577EC"/>
    <w:rsid w:val="769D48CE"/>
    <w:rsid w:val="77B86D86"/>
    <w:rsid w:val="7836330B"/>
    <w:rsid w:val="7E69433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60138"/>
  <w15:docId w15:val="{19D7210B-2F72-4BCD-BC46-CE22F6817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2">
    <w:name w:val="heading 2"/>
    <w:basedOn w:val="a"/>
    <w:next w:val="a"/>
    <w:link w:val="20"/>
    <w:semiHidden/>
    <w:unhideWhenUsed/>
    <w:qFormat/>
    <w:pPr>
      <w:keepNext/>
      <w:spacing w:after="0" w:line="240" w:lineRule="auto"/>
      <w:jc w:val="center"/>
      <w:outlineLvl w:val="1"/>
    </w:pPr>
    <w:rPr>
      <w:rFonts w:ascii="Times New Roman" w:eastAsia="Times New Roman" w:hAnsi="Times New Roman" w:cs="Times New Roman"/>
      <w:b/>
      <w:bCs/>
      <w:sz w:val="36"/>
      <w:szCs w:val="20"/>
      <w:lang w:val="uk-UA"/>
    </w:rPr>
  </w:style>
  <w:style w:type="paragraph" w:styleId="3">
    <w:name w:val="heading 3"/>
    <w:basedOn w:val="a"/>
    <w:next w:val="a"/>
    <w:link w:val="30"/>
    <w:semiHidden/>
    <w:unhideWhenUsed/>
    <w:qFormat/>
    <w:pPr>
      <w:keepNext/>
      <w:spacing w:after="0" w:line="240" w:lineRule="auto"/>
      <w:outlineLvl w:val="2"/>
    </w:pPr>
    <w:rPr>
      <w:rFonts w:ascii="Times New Roman" w:eastAsia="Times New Roman" w:hAnsi="Times New Roman" w:cs="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qFormat/>
    <w:rPr>
      <w:color w:val="0000FF"/>
      <w:u w:val="single"/>
    </w:rPr>
  </w:style>
  <w:style w:type="character" w:styleId="a4">
    <w:name w:val="Strong"/>
    <w:basedOn w:val="a0"/>
    <w:qFormat/>
    <w:rPr>
      <w:b/>
      <w:bCs/>
    </w:rPr>
  </w:style>
  <w:style w:type="paragraph" w:styleId="a5">
    <w:name w:val="Balloon Text"/>
    <w:basedOn w:val="a"/>
    <w:link w:val="a6"/>
    <w:uiPriority w:val="99"/>
    <w:semiHidden/>
    <w:unhideWhenUsed/>
    <w:qFormat/>
    <w:pPr>
      <w:spacing w:after="0" w:line="240" w:lineRule="auto"/>
    </w:pPr>
    <w:rPr>
      <w:rFonts w:ascii="Tahoma" w:hAnsi="Tahoma" w:cs="Tahoma"/>
      <w:sz w:val="16"/>
      <w:szCs w:val="16"/>
    </w:rPr>
  </w:style>
  <w:style w:type="paragraph" w:styleId="HTML">
    <w:name w:val="HTML Preformatted"/>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character" w:customStyle="1" w:styleId="20">
    <w:name w:val="Заголовок 2 Знак"/>
    <w:basedOn w:val="a0"/>
    <w:link w:val="2"/>
    <w:semiHidden/>
    <w:qFormat/>
    <w:rPr>
      <w:rFonts w:ascii="Times New Roman" w:eastAsia="Times New Roman" w:hAnsi="Times New Roman" w:cs="Times New Roman"/>
      <w:b/>
      <w:bCs/>
      <w:sz w:val="36"/>
      <w:szCs w:val="20"/>
      <w:lang w:val="uk-UA"/>
    </w:rPr>
  </w:style>
  <w:style w:type="character" w:customStyle="1" w:styleId="30">
    <w:name w:val="Заголовок 3 Знак"/>
    <w:basedOn w:val="a0"/>
    <w:link w:val="3"/>
    <w:semiHidden/>
    <w:qFormat/>
    <w:rPr>
      <w:rFonts w:ascii="Times New Roman" w:eastAsia="Times New Roman" w:hAnsi="Times New Roman" w:cs="Times New Roman"/>
      <w:sz w:val="28"/>
      <w:szCs w:val="24"/>
      <w:lang w:val="uk-UA"/>
    </w:rPr>
  </w:style>
  <w:style w:type="paragraph" w:styleId="a7">
    <w:name w:val="No Spacing"/>
    <w:qFormat/>
    <w:rPr>
      <w:rFonts w:eastAsia="Times New Roman"/>
      <w:sz w:val="24"/>
      <w:szCs w:val="24"/>
      <w:lang w:val="uk-UA"/>
    </w:rPr>
  </w:style>
  <w:style w:type="paragraph" w:styleId="a8">
    <w:name w:val="List Paragraph"/>
    <w:basedOn w:val="a"/>
    <w:uiPriority w:val="34"/>
    <w:qFormat/>
    <w:pPr>
      <w:spacing w:after="0" w:line="240" w:lineRule="auto"/>
      <w:ind w:left="720"/>
      <w:contextualSpacing/>
    </w:pPr>
    <w:rPr>
      <w:rFonts w:ascii="Times New Roman" w:eastAsia="Times New Roman" w:hAnsi="Times New Roman" w:cs="Times New Roman"/>
      <w:sz w:val="24"/>
      <w:szCs w:val="24"/>
    </w:rPr>
  </w:style>
  <w:style w:type="paragraph" w:customStyle="1" w:styleId="a9">
    <w:name w:val="Содержимое таблицы"/>
    <w:basedOn w:val="a"/>
    <w:qFormat/>
    <w:pPr>
      <w:widowControl w:val="0"/>
      <w:suppressLineNumbers/>
      <w:suppressAutoHyphens/>
      <w:spacing w:after="0" w:line="240" w:lineRule="auto"/>
    </w:pPr>
    <w:rPr>
      <w:rFonts w:ascii="Arial" w:eastAsia="Lucida Sans Unicode" w:hAnsi="Arial" w:cs="Times New Roman"/>
      <w:kern w:val="2"/>
      <w:sz w:val="20"/>
      <w:szCs w:val="24"/>
      <w:lang w:eastAsia="en-US"/>
    </w:rPr>
  </w:style>
  <w:style w:type="character" w:customStyle="1" w:styleId="a6">
    <w:name w:val="Текст выноски Знак"/>
    <w:basedOn w:val="a0"/>
    <w:link w:val="a5"/>
    <w:uiPriority w:val="99"/>
    <w:semiHidden/>
    <w:qFormat/>
    <w:rPr>
      <w:rFonts w:ascii="Tahoma" w:hAnsi="Tahoma" w:cs="Tahoma"/>
      <w:sz w:val="16"/>
      <w:szCs w:val="16"/>
    </w:rPr>
  </w:style>
  <w:style w:type="character" w:customStyle="1" w:styleId="rvts23">
    <w:name w:val="rvts23"/>
    <w:qFormat/>
  </w:style>
  <w:style w:type="character" w:customStyle="1" w:styleId="rvts9">
    <w:name w:val="rvts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zakon3.rada.gov.ua/laws/show/1160-1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21776</Words>
  <Characters>12413</Characters>
  <Application>Microsoft Office Word</Application>
  <DocSecurity>0</DocSecurity>
  <Lines>103</Lines>
  <Paragraphs>68</Paragraphs>
  <ScaleCrop>false</ScaleCrop>
  <Company>Grizli777</Company>
  <LinksUpToDate>false</LinksUpToDate>
  <CharactersWithSpaces>34121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2024-12-23T12:47:00Z</cp:lastPrinted>
  <dcterms:created xsi:type="dcterms:W3CDTF">2024-12-27T08:48:00Z</dcterms:created>
  <dcterms:modified xsi:type="dcterms:W3CDTF">2024-12-27T08:48:00Z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CF54131B655F402DA8E9B855F3757E7F</vt:lpwstr>
  </property>
</Properties>
</file>